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4C7F9" w14:textId="77777777" w:rsidR="006E5938" w:rsidRDefault="006E5938" w:rsidP="00894CAE">
      <w:pPr>
        <w:jc w:val="center"/>
        <w:rPr>
          <w:rFonts w:ascii="Calibri" w:hAnsi="Calibri"/>
        </w:rPr>
      </w:pPr>
      <w:r>
        <w:rPr>
          <w:rFonts w:ascii="Calibri" w:hAnsi="Calibri"/>
          <w:noProof/>
        </w:rPr>
        <w:drawing>
          <wp:inline distT="0" distB="0" distL="0" distR="0" wp14:anchorId="4717474A" wp14:editId="6316C7DC">
            <wp:extent cx="2254250" cy="463550"/>
            <wp:effectExtent l="0" t="0" r="6350" b="0"/>
            <wp:docPr id="1" name="Image 1" descr="Logo_GL_couleur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L_couleur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0" cy="463550"/>
                    </a:xfrm>
                    <a:prstGeom prst="rect">
                      <a:avLst/>
                    </a:prstGeom>
                    <a:noFill/>
                    <a:ln>
                      <a:noFill/>
                    </a:ln>
                  </pic:spPr>
                </pic:pic>
              </a:graphicData>
            </a:graphic>
          </wp:inline>
        </w:drawing>
      </w:r>
    </w:p>
    <w:p w14:paraId="5D784E55" w14:textId="77777777" w:rsidR="006E5938" w:rsidRPr="00C75214" w:rsidRDefault="006E5938" w:rsidP="00894CAE">
      <w:pPr>
        <w:jc w:val="center"/>
        <w:rPr>
          <w:rFonts w:ascii="Calibri" w:hAnsi="Calibri"/>
        </w:rPr>
      </w:pPr>
    </w:p>
    <w:p w14:paraId="6B61F987" w14:textId="77777777" w:rsidR="006E5938" w:rsidRDefault="006E5938" w:rsidP="001910ED">
      <w:pPr>
        <w:jc w:val="center"/>
        <w:rPr>
          <w:rFonts w:ascii="Calibri" w:hAnsi="Calibri"/>
        </w:rPr>
      </w:pPr>
      <w:r>
        <w:rPr>
          <w:rFonts w:ascii="Calibri" w:hAnsi="Calibri"/>
          <w:noProof/>
        </w:rPr>
        <w:drawing>
          <wp:inline distT="0" distB="0" distL="0" distR="0" wp14:anchorId="7BFE24ED" wp14:editId="5FDB886A">
            <wp:extent cx="2597150" cy="2597150"/>
            <wp:effectExtent l="0" t="0" r="0" b="0"/>
            <wp:docPr id="2" name="Image 2" descr="maison_etudi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son_etudi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150" cy="2597150"/>
                    </a:xfrm>
                    <a:prstGeom prst="rect">
                      <a:avLst/>
                    </a:prstGeom>
                    <a:noFill/>
                    <a:ln>
                      <a:noFill/>
                    </a:ln>
                  </pic:spPr>
                </pic:pic>
              </a:graphicData>
            </a:graphic>
          </wp:inline>
        </w:drawing>
      </w:r>
    </w:p>
    <w:p w14:paraId="28AEAA67" w14:textId="77777777" w:rsidR="006E5938" w:rsidRPr="00C75214" w:rsidRDefault="006E5938" w:rsidP="001910ED">
      <w:pPr>
        <w:jc w:val="center"/>
        <w:rPr>
          <w:rFonts w:ascii="Calibri" w:hAnsi="Calibri"/>
        </w:rPr>
      </w:pPr>
    </w:p>
    <w:p w14:paraId="4FCBFCB8" w14:textId="77777777" w:rsidR="006E5938" w:rsidRPr="00C75214" w:rsidRDefault="006E5938" w:rsidP="001910ED">
      <w:pPr>
        <w:jc w:val="center"/>
        <w:rPr>
          <w:rFonts w:ascii="Calibri" w:hAnsi="Calibri"/>
        </w:rPr>
      </w:pPr>
    </w:p>
    <w:p w14:paraId="5FAB0DBC" w14:textId="77777777" w:rsidR="006E5938" w:rsidRPr="00E33102" w:rsidRDefault="006E5938" w:rsidP="001910ED">
      <w:pPr>
        <w:tabs>
          <w:tab w:val="left" w:pos="2260"/>
          <w:tab w:val="center" w:pos="9660"/>
        </w:tabs>
        <w:rPr>
          <w:rFonts w:ascii="Calibri" w:hAnsi="Calibri"/>
          <w:b/>
          <w:color w:val="1AA294"/>
          <w:sz w:val="120"/>
          <w:szCs w:val="120"/>
        </w:rPr>
      </w:pPr>
      <w:r w:rsidRPr="00E33102">
        <w:rPr>
          <w:rFonts w:ascii="Calibri" w:hAnsi="Calibri"/>
          <w:b/>
          <w:color w:val="1AA294"/>
          <w:sz w:val="120"/>
          <w:szCs w:val="120"/>
        </w:rPr>
        <w:t>Dossier d’inscription</w:t>
      </w:r>
    </w:p>
    <w:p w14:paraId="403ADEE8" w14:textId="77777777" w:rsidR="006E5938" w:rsidRPr="00E33102" w:rsidRDefault="006E5938" w:rsidP="00894CAE">
      <w:pPr>
        <w:tabs>
          <w:tab w:val="left" w:pos="2260"/>
          <w:tab w:val="center" w:pos="9660"/>
        </w:tabs>
        <w:jc w:val="center"/>
        <w:rPr>
          <w:rFonts w:ascii="Calibri" w:hAnsi="Calibri"/>
          <w:b/>
          <w:color w:val="1AA294"/>
          <w:sz w:val="80"/>
          <w:szCs w:val="80"/>
        </w:rPr>
      </w:pPr>
      <w:r w:rsidRPr="00E33102">
        <w:rPr>
          <w:rFonts w:ascii="Calibri" w:hAnsi="Calibri"/>
          <w:b/>
          <w:color w:val="1AA294"/>
          <w:sz w:val="80"/>
          <w:szCs w:val="80"/>
        </w:rPr>
        <w:t>Maison des étudiants</w:t>
      </w:r>
    </w:p>
    <w:p w14:paraId="2D863C8E" w14:textId="394FE8FE" w:rsidR="006E5938" w:rsidRDefault="006E5938" w:rsidP="00C72B30">
      <w:pPr>
        <w:jc w:val="center"/>
        <w:rPr>
          <w:rFonts w:ascii="Calibri" w:hAnsi="Calibri"/>
          <w:b/>
          <w:sz w:val="52"/>
          <w:szCs w:val="52"/>
        </w:rPr>
      </w:pPr>
      <w:r w:rsidRPr="000659AF">
        <w:rPr>
          <w:rFonts w:ascii="Calibri" w:hAnsi="Calibri"/>
          <w:b/>
          <w:noProof/>
          <w:sz w:val="52"/>
          <w:szCs w:val="52"/>
        </w:rPr>
        <w:t>201</w:t>
      </w:r>
      <w:r w:rsidR="007D3DB3">
        <w:rPr>
          <w:rFonts w:ascii="Calibri" w:hAnsi="Calibri"/>
          <w:b/>
          <w:noProof/>
          <w:sz w:val="52"/>
          <w:szCs w:val="52"/>
        </w:rPr>
        <w:t>9/2020</w:t>
      </w:r>
    </w:p>
    <w:p w14:paraId="11CDD800" w14:textId="77777777" w:rsidR="006E5938" w:rsidRDefault="006E5938" w:rsidP="006F0760">
      <w:pPr>
        <w:rPr>
          <w:rFonts w:ascii="Calibri" w:hAnsi="Calibri"/>
          <w:color w:val="FFCC00"/>
          <w:sz w:val="28"/>
        </w:rPr>
      </w:pPr>
    </w:p>
    <w:p w14:paraId="20E42542" w14:textId="77777777" w:rsidR="006E5938" w:rsidRPr="00C75214" w:rsidRDefault="006E5938" w:rsidP="006F0760">
      <w:pPr>
        <w:rPr>
          <w:rFonts w:ascii="Calibri" w:hAnsi="Calibri"/>
          <w:color w:val="FFCC00"/>
          <w:sz w:val="28"/>
        </w:rPr>
      </w:pPr>
    </w:p>
    <w:p w14:paraId="6B7623B9" w14:textId="106D89A6" w:rsidR="006E5938" w:rsidRDefault="006E5938" w:rsidP="001910ED">
      <w:pPr>
        <w:tabs>
          <w:tab w:val="left" w:pos="440"/>
          <w:tab w:val="center" w:pos="5174"/>
        </w:tabs>
        <w:rPr>
          <w:rFonts w:ascii="Calibri" w:hAnsi="Calibri"/>
          <w:b/>
          <w:sz w:val="48"/>
          <w:szCs w:val="48"/>
        </w:rPr>
      </w:pPr>
      <w:r w:rsidRPr="00C75214">
        <w:rPr>
          <w:rFonts w:ascii="Calibri" w:hAnsi="Calibri"/>
          <w:b/>
          <w:sz w:val="48"/>
          <w:szCs w:val="48"/>
        </w:rPr>
        <w:tab/>
      </w:r>
      <w:r w:rsidRPr="00C75214">
        <w:rPr>
          <w:rFonts w:ascii="Calibri" w:hAnsi="Calibri"/>
          <w:b/>
          <w:sz w:val="48"/>
          <w:szCs w:val="48"/>
        </w:rPr>
        <w:tab/>
        <w:t xml:space="preserve">Association : </w:t>
      </w:r>
      <w:r w:rsidR="009E486C">
        <w:rPr>
          <w:rFonts w:ascii="Calibri" w:hAnsi="Calibri"/>
          <w:b/>
          <w:noProof/>
          <w:sz w:val="48"/>
          <w:szCs w:val="48"/>
        </w:rPr>
        <w:t>………………………</w:t>
      </w:r>
    </w:p>
    <w:p w14:paraId="2E456CBD" w14:textId="77777777" w:rsidR="006E5938" w:rsidRPr="00C75214" w:rsidRDefault="006E5938" w:rsidP="004F20A8">
      <w:pPr>
        <w:rPr>
          <w:rFonts w:ascii="Calibri" w:hAnsi="Calibri"/>
          <w:color w:val="FFCC00"/>
          <w:sz w:val="32"/>
        </w:rPr>
      </w:pPr>
    </w:p>
    <w:p w14:paraId="3869644E" w14:textId="77777777" w:rsidR="006E5938" w:rsidRPr="00C75214" w:rsidRDefault="006E5938" w:rsidP="001910ED">
      <w:pPr>
        <w:jc w:val="center"/>
        <w:rPr>
          <w:rFonts w:ascii="Calibri" w:hAnsi="Calibri"/>
          <w:color w:val="FFCC00"/>
          <w:sz w:val="32"/>
        </w:rPr>
      </w:pPr>
    </w:p>
    <w:p w14:paraId="3E39CF6A" w14:textId="77777777" w:rsidR="006E5938" w:rsidRPr="00C75214" w:rsidRDefault="006E5938" w:rsidP="001910ED">
      <w:pPr>
        <w:jc w:val="center"/>
        <w:rPr>
          <w:rFonts w:ascii="Calibri" w:hAnsi="Calibri"/>
          <w:color w:val="FFCC00"/>
          <w:sz w:val="32"/>
        </w:rPr>
        <w:sectPr w:rsidR="006E5938" w:rsidRPr="00C75214" w:rsidSect="006E5938">
          <w:footerReference w:type="even" r:id="rId9"/>
          <w:footerReference w:type="default" r:id="rId10"/>
          <w:pgSz w:w="11900" w:h="16840"/>
          <w:pgMar w:top="1135" w:right="701" w:bottom="709" w:left="851" w:header="708" w:footer="708" w:gutter="0"/>
          <w:pgNumType w:start="1"/>
          <w:cols w:space="708"/>
        </w:sectPr>
      </w:pPr>
    </w:p>
    <w:p w14:paraId="4AD6EF7F" w14:textId="77777777" w:rsidR="006E5938" w:rsidRPr="00C75214" w:rsidRDefault="006E5938" w:rsidP="001910ED">
      <w:pPr>
        <w:shd w:val="solid" w:color="C40006" w:fill="auto"/>
        <w:jc w:val="center"/>
        <w:rPr>
          <w:rFonts w:ascii="Calibri" w:hAnsi="Calibri"/>
          <w:sz w:val="32"/>
        </w:rPr>
      </w:pPr>
      <w:r w:rsidRPr="00C75214">
        <w:rPr>
          <w:rFonts w:ascii="Calibri" w:hAnsi="Calibri"/>
          <w:sz w:val="32"/>
        </w:rPr>
        <w:t>Pour vous inscrire :</w:t>
      </w:r>
    </w:p>
    <w:p w14:paraId="32AEBABF" w14:textId="77777777" w:rsidR="006E5938" w:rsidRPr="00C75214" w:rsidRDefault="006E5938" w:rsidP="001910ED">
      <w:pPr>
        <w:numPr>
          <w:ilvl w:val="0"/>
          <w:numId w:val="1"/>
        </w:numPr>
        <w:shd w:val="solid" w:color="C40006" w:fill="auto"/>
        <w:ind w:left="0" w:firstLine="0"/>
        <w:rPr>
          <w:rFonts w:ascii="Calibri" w:hAnsi="Calibri"/>
          <w:sz w:val="28"/>
          <w:szCs w:val="28"/>
        </w:rPr>
      </w:pPr>
      <w:r w:rsidRPr="00C75214">
        <w:rPr>
          <w:rFonts w:ascii="Calibri" w:hAnsi="Calibri"/>
          <w:sz w:val="28"/>
          <w:szCs w:val="28"/>
        </w:rPr>
        <w:t>Lisez attentivement le règlement intérieur (p 5 et 6)</w:t>
      </w:r>
    </w:p>
    <w:p w14:paraId="743F0288" w14:textId="77777777" w:rsidR="006E5938" w:rsidRPr="00C75214" w:rsidRDefault="006E5938" w:rsidP="001910ED">
      <w:pPr>
        <w:numPr>
          <w:ilvl w:val="0"/>
          <w:numId w:val="1"/>
        </w:numPr>
        <w:shd w:val="solid" w:color="C40006" w:fill="auto"/>
        <w:ind w:left="0" w:firstLine="0"/>
        <w:rPr>
          <w:rFonts w:ascii="Calibri" w:hAnsi="Calibri"/>
          <w:sz w:val="28"/>
          <w:szCs w:val="28"/>
        </w:rPr>
      </w:pPr>
      <w:r w:rsidRPr="00C75214">
        <w:rPr>
          <w:rFonts w:ascii="Calibri" w:hAnsi="Calibri"/>
          <w:sz w:val="28"/>
          <w:szCs w:val="28"/>
        </w:rPr>
        <w:t>R</w:t>
      </w:r>
      <w:r>
        <w:rPr>
          <w:rFonts w:ascii="Calibri" w:hAnsi="Calibri"/>
          <w:sz w:val="28"/>
          <w:szCs w:val="28"/>
        </w:rPr>
        <w:t>assemblez les documents demandé</w:t>
      </w:r>
      <w:r w:rsidRPr="00C75214">
        <w:rPr>
          <w:rFonts w:ascii="Calibri" w:hAnsi="Calibri"/>
          <w:sz w:val="28"/>
          <w:szCs w:val="28"/>
        </w:rPr>
        <w:t>s p2</w:t>
      </w:r>
    </w:p>
    <w:p w14:paraId="305110BF" w14:textId="42AFDD46" w:rsidR="006E5938" w:rsidRPr="00C75214" w:rsidRDefault="006E5938" w:rsidP="001910ED">
      <w:pPr>
        <w:numPr>
          <w:ilvl w:val="0"/>
          <w:numId w:val="1"/>
        </w:numPr>
        <w:shd w:val="solid" w:color="C40006" w:fill="auto"/>
        <w:ind w:left="0" w:firstLine="0"/>
        <w:rPr>
          <w:rFonts w:ascii="Calibri" w:hAnsi="Calibri"/>
          <w:sz w:val="28"/>
          <w:szCs w:val="28"/>
        </w:rPr>
      </w:pPr>
      <w:r w:rsidRPr="00C75214">
        <w:rPr>
          <w:rFonts w:ascii="Calibri" w:hAnsi="Calibri"/>
          <w:sz w:val="28"/>
          <w:szCs w:val="28"/>
        </w:rPr>
        <w:t>Demand</w:t>
      </w:r>
      <w:r>
        <w:rPr>
          <w:rFonts w:ascii="Calibri" w:hAnsi="Calibri"/>
          <w:sz w:val="28"/>
          <w:szCs w:val="28"/>
        </w:rPr>
        <w:t xml:space="preserve">ez un rendez-vous au </w:t>
      </w:r>
      <w:r w:rsidR="00AA4FAC" w:rsidRPr="00AA4FAC">
        <w:rPr>
          <w:rFonts w:ascii="Calibri" w:hAnsi="Calibri"/>
          <w:sz w:val="28"/>
          <w:szCs w:val="28"/>
        </w:rPr>
        <w:t>04 28 67 53 30</w:t>
      </w:r>
      <w:r w:rsidR="00AA4FAC">
        <w:rPr>
          <w:i/>
          <w:iCs/>
        </w:rPr>
        <w:t xml:space="preserve"> </w:t>
      </w:r>
      <w:r w:rsidRPr="00C75214">
        <w:rPr>
          <w:rFonts w:ascii="Calibri" w:hAnsi="Calibri"/>
          <w:sz w:val="28"/>
          <w:szCs w:val="28"/>
        </w:rPr>
        <w:t>ou</w:t>
      </w:r>
      <w:r w:rsidR="00B16CC8">
        <w:rPr>
          <w:rFonts w:ascii="Calibri" w:hAnsi="Calibri"/>
          <w:sz w:val="28"/>
          <w:szCs w:val="28"/>
        </w:rPr>
        <w:t xml:space="preserve"> à mde</w:t>
      </w:r>
      <w:r w:rsidR="00AA4FAC">
        <w:rPr>
          <w:rFonts w:ascii="Calibri" w:hAnsi="Calibri"/>
          <w:sz w:val="28"/>
          <w:szCs w:val="28"/>
        </w:rPr>
        <w:t>@grandlyon.com</w:t>
      </w:r>
      <w:r w:rsidRPr="00C75214">
        <w:rPr>
          <w:rFonts w:ascii="Calibri" w:hAnsi="Calibri"/>
          <w:sz w:val="28"/>
          <w:szCs w:val="28"/>
        </w:rPr>
        <w:t xml:space="preserve"> </w:t>
      </w:r>
    </w:p>
    <w:p w14:paraId="30FC343F" w14:textId="77777777" w:rsidR="006E5938" w:rsidRPr="00C75214" w:rsidRDefault="006E5938" w:rsidP="001910ED">
      <w:pPr>
        <w:numPr>
          <w:ilvl w:val="0"/>
          <w:numId w:val="1"/>
        </w:numPr>
        <w:shd w:val="solid" w:color="C40006" w:fill="auto"/>
        <w:ind w:left="0" w:firstLine="0"/>
        <w:rPr>
          <w:rFonts w:ascii="Calibri" w:hAnsi="Calibri"/>
          <w:sz w:val="28"/>
          <w:szCs w:val="28"/>
        </w:rPr>
      </w:pPr>
      <w:r w:rsidRPr="00C75214">
        <w:rPr>
          <w:rFonts w:ascii="Calibri" w:hAnsi="Calibri"/>
          <w:sz w:val="28"/>
          <w:szCs w:val="28"/>
        </w:rPr>
        <w:t>Apporter l’ensemble des documents au rendez-vous qui vous sera fixé.</w:t>
      </w:r>
    </w:p>
    <w:p w14:paraId="566D2BF4" w14:textId="77777777" w:rsidR="006E5938" w:rsidRPr="00C75214" w:rsidRDefault="006E5938" w:rsidP="001910ED">
      <w:pPr>
        <w:tabs>
          <w:tab w:val="left" w:pos="1560"/>
          <w:tab w:val="center" w:pos="5103"/>
        </w:tabs>
        <w:jc w:val="center"/>
        <w:rPr>
          <w:rFonts w:ascii="Calibri" w:hAnsi="Calibri"/>
          <w:color w:val="999999"/>
          <w:sz w:val="16"/>
        </w:rPr>
      </w:pPr>
      <w:r w:rsidRPr="00C75214">
        <w:rPr>
          <w:rFonts w:ascii="Calibri" w:hAnsi="Calibri"/>
          <w:color w:val="999999"/>
          <w:sz w:val="16"/>
        </w:rPr>
        <w:br w:type="page"/>
      </w:r>
    </w:p>
    <w:p w14:paraId="353C0C07" w14:textId="77777777" w:rsidR="006E5938" w:rsidRPr="00C75214" w:rsidRDefault="006E5938" w:rsidP="001910ED">
      <w:pPr>
        <w:shd w:val="solid" w:color="C40006" w:fill="auto"/>
        <w:tabs>
          <w:tab w:val="left" w:pos="1560"/>
          <w:tab w:val="center" w:pos="5103"/>
        </w:tabs>
        <w:jc w:val="center"/>
        <w:rPr>
          <w:rFonts w:ascii="Calibri" w:hAnsi="Calibri"/>
          <w:sz w:val="48"/>
        </w:rPr>
      </w:pPr>
      <w:r w:rsidRPr="00C75214">
        <w:rPr>
          <w:rFonts w:ascii="Calibri" w:hAnsi="Calibri"/>
          <w:sz w:val="48"/>
        </w:rPr>
        <w:lastRenderedPageBreak/>
        <w:t xml:space="preserve">Dossier d’inscription à </w:t>
      </w:r>
      <w:r>
        <w:rPr>
          <w:rFonts w:ascii="Calibri" w:hAnsi="Calibri"/>
          <w:sz w:val="48"/>
        </w:rPr>
        <w:t>La maison des étudiants</w:t>
      </w:r>
    </w:p>
    <w:p w14:paraId="5BA640F5" w14:textId="77777777" w:rsidR="006E5938" w:rsidRPr="00C75214" w:rsidRDefault="006E5938" w:rsidP="001910ED">
      <w:pPr>
        <w:jc w:val="center"/>
        <w:rPr>
          <w:rFonts w:ascii="Calibri" w:hAnsi="Calibri"/>
          <w:color w:val="999999"/>
          <w:sz w:val="40"/>
        </w:rPr>
      </w:pPr>
    </w:p>
    <w:p w14:paraId="1416DDBC" w14:textId="74E65FCC" w:rsidR="006E5938" w:rsidRPr="00C75214" w:rsidRDefault="006E5938" w:rsidP="001910ED">
      <w:pPr>
        <w:rPr>
          <w:rFonts w:ascii="Calibri" w:hAnsi="Calibri"/>
          <w:sz w:val="28"/>
          <w:szCs w:val="28"/>
        </w:rPr>
      </w:pPr>
      <w:r w:rsidRPr="00C75214">
        <w:rPr>
          <w:rFonts w:ascii="Calibri" w:hAnsi="Calibri"/>
          <w:sz w:val="28"/>
          <w:szCs w:val="28"/>
        </w:rPr>
        <w:t xml:space="preserve">Nom de l’association : </w:t>
      </w:r>
      <w:r w:rsidR="009E486C">
        <w:rPr>
          <w:rFonts w:ascii="Calibri" w:hAnsi="Calibri"/>
          <w:noProof/>
          <w:sz w:val="28"/>
          <w:szCs w:val="28"/>
        </w:rPr>
        <w:t>……………………………………………………………………………….</w:t>
      </w:r>
    </w:p>
    <w:p w14:paraId="4C4529E5" w14:textId="77777777" w:rsidR="006E5938" w:rsidRPr="00C75214" w:rsidRDefault="006E5938" w:rsidP="001910ED">
      <w:pPr>
        <w:rPr>
          <w:rFonts w:ascii="Calibri" w:hAnsi="Calibri"/>
          <w:sz w:val="28"/>
          <w:szCs w:val="28"/>
        </w:rPr>
      </w:pPr>
    </w:p>
    <w:p w14:paraId="146523AA" w14:textId="77777777" w:rsidR="006E5938" w:rsidRPr="00C75214" w:rsidRDefault="006E5938" w:rsidP="001910ED">
      <w:pPr>
        <w:rPr>
          <w:rFonts w:ascii="Calibri" w:hAnsi="Calibri"/>
          <w:sz w:val="28"/>
          <w:szCs w:val="28"/>
        </w:rPr>
      </w:pPr>
      <w:r w:rsidRPr="00C75214">
        <w:rPr>
          <w:rFonts w:ascii="Calibri" w:hAnsi="Calibri"/>
          <w:sz w:val="28"/>
          <w:szCs w:val="28"/>
        </w:rPr>
        <w:t>Liste des pièces à fournir :</w:t>
      </w:r>
    </w:p>
    <w:p w14:paraId="0715F2B3" w14:textId="77777777" w:rsidR="006E5938" w:rsidRPr="00C75214" w:rsidRDefault="006E5938" w:rsidP="001910ED">
      <w:pPr>
        <w:rPr>
          <w:rFonts w:ascii="Calibri" w:hAnsi="Calibri"/>
          <w:sz w:val="28"/>
          <w:szCs w:val="28"/>
        </w:rPr>
      </w:pPr>
    </w:p>
    <w:p w14:paraId="700C6A82" w14:textId="77777777" w:rsidR="006E5938" w:rsidRPr="00894CAE" w:rsidRDefault="006E5938" w:rsidP="001910ED">
      <w:pPr>
        <w:rPr>
          <w:rFonts w:ascii="Calibri" w:hAnsi="Calibri"/>
        </w:rPr>
      </w:pPr>
      <w:r w:rsidRPr="00C75214">
        <w:rPr>
          <w:rFonts w:ascii="Calibri" w:hAnsi="Calibri"/>
          <w:sz w:val="28"/>
          <w:szCs w:val="28"/>
        </w:rPr>
        <w:tab/>
      </w:r>
      <w:r w:rsidRPr="00894CAE">
        <w:rPr>
          <w:rFonts w:ascii="Calibri" w:hAnsi="Calibri"/>
        </w:rPr>
        <w:sym w:font="Wingdings" w:char="F06F"/>
      </w:r>
      <w:r w:rsidRPr="00894CAE">
        <w:rPr>
          <w:rFonts w:ascii="Calibri" w:hAnsi="Calibri"/>
        </w:rPr>
        <w:t xml:space="preserve"> Coordonnées des membres du bureau</w:t>
      </w:r>
      <w:r>
        <w:rPr>
          <w:rFonts w:ascii="Calibri" w:hAnsi="Calibri"/>
        </w:rPr>
        <w:t>, personne</w:t>
      </w:r>
      <w:r w:rsidRPr="00894CAE">
        <w:rPr>
          <w:rFonts w:ascii="Calibri" w:hAnsi="Calibri"/>
        </w:rPr>
        <w:t xml:space="preserve"> contacte et référent communication (p3)</w:t>
      </w:r>
    </w:p>
    <w:p w14:paraId="275EE0E2" w14:textId="77777777" w:rsidR="006E5938" w:rsidRPr="00894CAE" w:rsidRDefault="006E5938" w:rsidP="001910ED">
      <w:pPr>
        <w:rPr>
          <w:rFonts w:ascii="Calibri" w:hAnsi="Calibri"/>
        </w:rPr>
      </w:pPr>
      <w:r w:rsidRPr="00894CAE">
        <w:rPr>
          <w:rFonts w:ascii="Calibri" w:hAnsi="Calibri"/>
        </w:rPr>
        <w:tab/>
      </w:r>
      <w:r w:rsidRPr="00894CAE">
        <w:rPr>
          <w:rFonts w:ascii="Calibri" w:hAnsi="Calibri"/>
        </w:rPr>
        <w:sym w:font="Wingdings" w:char="F0A8"/>
      </w:r>
      <w:r w:rsidRPr="00894CAE">
        <w:rPr>
          <w:rFonts w:ascii="Calibri" w:hAnsi="Calibri"/>
        </w:rPr>
        <w:t xml:space="preserve"> Fiche de présentation (p4)</w:t>
      </w:r>
    </w:p>
    <w:p w14:paraId="7DE6080D" w14:textId="77777777" w:rsidR="006E5938" w:rsidRPr="00894CAE" w:rsidRDefault="006E5938" w:rsidP="001910ED">
      <w:pPr>
        <w:rPr>
          <w:rFonts w:ascii="Calibri" w:hAnsi="Calibri"/>
        </w:rPr>
      </w:pPr>
      <w:r w:rsidRPr="00894CAE">
        <w:rPr>
          <w:rFonts w:ascii="Calibri" w:hAnsi="Calibri"/>
        </w:rPr>
        <w:tab/>
      </w:r>
      <w:r w:rsidRPr="00894CAE">
        <w:rPr>
          <w:rFonts w:ascii="Calibri" w:hAnsi="Calibri"/>
        </w:rPr>
        <w:sym w:font="Wingdings" w:char="F06F"/>
      </w:r>
      <w:r w:rsidRPr="00894CAE">
        <w:rPr>
          <w:rFonts w:ascii="Calibri" w:hAnsi="Calibri"/>
        </w:rPr>
        <w:t xml:space="preserve"> Règlement signé (p7)</w:t>
      </w:r>
    </w:p>
    <w:p w14:paraId="7CCFE5A3" w14:textId="77777777" w:rsidR="006E5938" w:rsidRPr="00894CAE" w:rsidRDefault="006E5938" w:rsidP="001910ED">
      <w:pPr>
        <w:rPr>
          <w:rFonts w:ascii="Calibri" w:hAnsi="Calibri"/>
        </w:rPr>
      </w:pPr>
      <w:r w:rsidRPr="00894CAE">
        <w:rPr>
          <w:rFonts w:ascii="Calibri" w:hAnsi="Calibri"/>
        </w:rPr>
        <w:tab/>
      </w:r>
      <w:r w:rsidRPr="00894CAE">
        <w:rPr>
          <w:rFonts w:ascii="Calibri" w:hAnsi="Calibri"/>
        </w:rPr>
        <w:sym w:font="Wingdings" w:char="F06F"/>
      </w:r>
      <w:r w:rsidRPr="00894CAE">
        <w:rPr>
          <w:rFonts w:ascii="Calibri" w:hAnsi="Calibri"/>
        </w:rPr>
        <w:t xml:space="preserve"> Fiche de désignation des référents de permanence (p8)</w:t>
      </w:r>
    </w:p>
    <w:p w14:paraId="4EA9956D" w14:textId="77777777" w:rsidR="006E5938" w:rsidRPr="00894CAE" w:rsidRDefault="006E5938" w:rsidP="001910ED">
      <w:pPr>
        <w:rPr>
          <w:rFonts w:ascii="Calibri" w:hAnsi="Calibri"/>
        </w:rPr>
      </w:pPr>
      <w:r w:rsidRPr="00894CAE">
        <w:rPr>
          <w:rFonts w:ascii="Calibri" w:hAnsi="Calibri"/>
        </w:rPr>
        <w:tab/>
      </w:r>
      <w:r w:rsidRPr="00894CAE">
        <w:rPr>
          <w:rFonts w:ascii="Calibri" w:hAnsi="Calibri"/>
        </w:rPr>
        <w:sym w:font="Wingdings" w:char="F06F"/>
      </w:r>
      <w:r w:rsidRPr="00894CAE">
        <w:rPr>
          <w:rFonts w:ascii="Calibri" w:hAnsi="Calibri"/>
        </w:rPr>
        <w:t xml:space="preserve"> Fiches de permanence signées par chaque référent (p9)</w:t>
      </w:r>
    </w:p>
    <w:p w14:paraId="5AD65023" w14:textId="77777777" w:rsidR="006E5938" w:rsidRPr="00894CAE" w:rsidRDefault="006E5938" w:rsidP="001910ED">
      <w:pPr>
        <w:rPr>
          <w:rFonts w:ascii="Calibri" w:hAnsi="Calibri"/>
        </w:rPr>
      </w:pPr>
      <w:r w:rsidRPr="00894CAE">
        <w:rPr>
          <w:rFonts w:ascii="Calibri" w:hAnsi="Calibri"/>
        </w:rPr>
        <w:tab/>
      </w:r>
      <w:r w:rsidRPr="00894CAE">
        <w:rPr>
          <w:rFonts w:ascii="Calibri" w:hAnsi="Calibri"/>
        </w:rPr>
        <w:sym w:font="Wingdings" w:char="F06F"/>
      </w:r>
      <w:r w:rsidRPr="00894CAE">
        <w:rPr>
          <w:rFonts w:ascii="Calibri" w:hAnsi="Calibri"/>
        </w:rPr>
        <w:t xml:space="preserve"> Statuts de l’association (si changement)</w:t>
      </w:r>
    </w:p>
    <w:p w14:paraId="6ACD2AE0" w14:textId="77777777" w:rsidR="006E5938" w:rsidRPr="00894CAE" w:rsidRDefault="006E5938" w:rsidP="001910ED">
      <w:pPr>
        <w:rPr>
          <w:rFonts w:ascii="Calibri" w:hAnsi="Calibri"/>
        </w:rPr>
      </w:pPr>
      <w:r w:rsidRPr="00894CAE">
        <w:rPr>
          <w:rFonts w:ascii="Calibri" w:hAnsi="Calibri"/>
        </w:rPr>
        <w:tab/>
      </w:r>
      <w:r w:rsidRPr="00894CAE">
        <w:rPr>
          <w:rFonts w:ascii="Calibri" w:hAnsi="Calibri"/>
        </w:rPr>
        <w:sym w:font="Wingdings" w:char="F06F"/>
      </w:r>
      <w:r w:rsidRPr="00894CAE">
        <w:rPr>
          <w:rFonts w:ascii="Calibri" w:hAnsi="Calibri"/>
        </w:rPr>
        <w:t xml:space="preserve"> Copie du récépissé de déclaration en préfecture</w:t>
      </w:r>
    </w:p>
    <w:p w14:paraId="5BF2BD3F" w14:textId="77777777" w:rsidR="006E5938" w:rsidRPr="00894CAE" w:rsidRDefault="006E5938" w:rsidP="001910ED">
      <w:pPr>
        <w:rPr>
          <w:rFonts w:ascii="Calibri" w:hAnsi="Calibri"/>
        </w:rPr>
      </w:pPr>
      <w:r w:rsidRPr="00894CAE">
        <w:rPr>
          <w:rFonts w:ascii="Calibri" w:hAnsi="Calibri"/>
        </w:rPr>
        <w:tab/>
      </w:r>
      <w:r w:rsidRPr="00894CAE">
        <w:rPr>
          <w:rFonts w:ascii="Calibri" w:hAnsi="Calibri"/>
        </w:rPr>
        <w:sym w:font="Wingdings" w:char="F06F"/>
      </w:r>
      <w:r w:rsidRPr="00894CAE">
        <w:rPr>
          <w:rFonts w:ascii="Calibri" w:hAnsi="Calibri"/>
        </w:rPr>
        <w:t xml:space="preserve"> Attestation d’assurance en cours de validité</w:t>
      </w:r>
    </w:p>
    <w:p w14:paraId="0A530D0E" w14:textId="77777777" w:rsidR="006E5938" w:rsidRPr="00C75214" w:rsidRDefault="006E5938" w:rsidP="001910ED">
      <w:pPr>
        <w:rPr>
          <w:rFonts w:ascii="Calibri" w:hAnsi="Calibri"/>
          <w:color w:val="999999"/>
          <w:sz w:val="32"/>
          <w:szCs w:val="32"/>
        </w:rPr>
      </w:pPr>
    </w:p>
    <w:p w14:paraId="2F288C88" w14:textId="77777777" w:rsidR="006E5938" w:rsidRPr="00C75214" w:rsidRDefault="006E5938" w:rsidP="001910ED">
      <w:pPr>
        <w:pBdr>
          <w:top w:val="single" w:sz="4" w:space="1" w:color="auto"/>
          <w:left w:val="single" w:sz="4" w:space="4" w:color="auto"/>
          <w:bottom w:val="single" w:sz="4" w:space="1" w:color="auto"/>
          <w:right w:val="single" w:sz="4" w:space="4" w:color="auto"/>
        </w:pBdr>
        <w:rPr>
          <w:rFonts w:ascii="Calibri" w:hAnsi="Calibri"/>
          <w:color w:val="999999"/>
          <w:sz w:val="40"/>
        </w:rPr>
      </w:pPr>
    </w:p>
    <w:p w14:paraId="41A40AF5" w14:textId="77777777" w:rsidR="006E5938" w:rsidRPr="00C75214" w:rsidRDefault="006E5938" w:rsidP="001910ED">
      <w:pPr>
        <w:pBdr>
          <w:top w:val="single" w:sz="4" w:space="1" w:color="auto"/>
          <w:left w:val="single" w:sz="4" w:space="4" w:color="auto"/>
          <w:bottom w:val="single" w:sz="4" w:space="1" w:color="auto"/>
          <w:right w:val="single" w:sz="4" w:space="4" w:color="auto"/>
        </w:pBdr>
        <w:jc w:val="center"/>
        <w:rPr>
          <w:rFonts w:ascii="Calibri" w:hAnsi="Calibri"/>
          <w:color w:val="C40006"/>
          <w:sz w:val="48"/>
          <w:szCs w:val="48"/>
        </w:rPr>
      </w:pPr>
      <w:r w:rsidRPr="00C75214">
        <w:rPr>
          <w:rFonts w:ascii="Calibri" w:hAnsi="Calibri"/>
          <w:color w:val="C40006"/>
          <w:sz w:val="48"/>
          <w:szCs w:val="48"/>
        </w:rPr>
        <w:t xml:space="preserve">CE DOSSIER DOIT IMPÉRATIVEMENT </w:t>
      </w:r>
    </w:p>
    <w:p w14:paraId="4D4532C4" w14:textId="77777777" w:rsidR="006E5938" w:rsidRPr="00C75214" w:rsidRDefault="006E5938" w:rsidP="001910ED">
      <w:pPr>
        <w:pBdr>
          <w:top w:val="single" w:sz="4" w:space="1" w:color="auto"/>
          <w:left w:val="single" w:sz="4" w:space="4" w:color="auto"/>
          <w:bottom w:val="single" w:sz="4" w:space="1" w:color="auto"/>
          <w:right w:val="single" w:sz="4" w:space="4" w:color="auto"/>
        </w:pBdr>
        <w:jc w:val="center"/>
        <w:rPr>
          <w:rFonts w:ascii="Calibri" w:hAnsi="Calibri"/>
          <w:color w:val="C40006"/>
          <w:sz w:val="48"/>
          <w:szCs w:val="48"/>
        </w:rPr>
      </w:pPr>
      <w:r w:rsidRPr="00C75214">
        <w:rPr>
          <w:rFonts w:ascii="Calibri" w:hAnsi="Calibri"/>
          <w:color w:val="C40006"/>
          <w:sz w:val="48"/>
          <w:szCs w:val="48"/>
        </w:rPr>
        <w:t xml:space="preserve">ÊTRE RENDU AVEC </w:t>
      </w:r>
    </w:p>
    <w:p w14:paraId="72B97A44" w14:textId="77777777" w:rsidR="006E5938" w:rsidRPr="00C75214" w:rsidRDefault="006E5938" w:rsidP="001910ED">
      <w:pPr>
        <w:pBdr>
          <w:top w:val="single" w:sz="4" w:space="1" w:color="auto"/>
          <w:left w:val="single" w:sz="4" w:space="4" w:color="auto"/>
          <w:bottom w:val="single" w:sz="4" w:space="1" w:color="auto"/>
          <w:right w:val="single" w:sz="4" w:space="4" w:color="auto"/>
        </w:pBdr>
        <w:jc w:val="center"/>
        <w:rPr>
          <w:rFonts w:ascii="Calibri" w:hAnsi="Calibri"/>
          <w:color w:val="C40006"/>
          <w:sz w:val="48"/>
          <w:szCs w:val="48"/>
        </w:rPr>
      </w:pPr>
      <w:r w:rsidRPr="00C75214">
        <w:rPr>
          <w:rFonts w:ascii="Calibri" w:hAnsi="Calibri"/>
          <w:color w:val="C40006"/>
          <w:sz w:val="48"/>
          <w:szCs w:val="48"/>
        </w:rPr>
        <w:t>L’ENSEMBLE DES PIÈCES DEMANDÉES</w:t>
      </w:r>
    </w:p>
    <w:p w14:paraId="50948694" w14:textId="77777777" w:rsidR="006E5938" w:rsidRPr="00C75214" w:rsidRDefault="006E5938" w:rsidP="001910ED">
      <w:pPr>
        <w:pBdr>
          <w:top w:val="single" w:sz="4" w:space="1" w:color="auto"/>
          <w:left w:val="single" w:sz="4" w:space="4" w:color="auto"/>
          <w:bottom w:val="single" w:sz="4" w:space="1" w:color="auto"/>
          <w:right w:val="single" w:sz="4" w:space="4" w:color="auto"/>
        </w:pBdr>
        <w:jc w:val="center"/>
        <w:rPr>
          <w:rFonts w:ascii="Calibri" w:hAnsi="Calibri"/>
          <w:color w:val="FFCC00"/>
          <w:sz w:val="40"/>
        </w:rPr>
      </w:pPr>
    </w:p>
    <w:p w14:paraId="6CFBA99D" w14:textId="77777777" w:rsidR="006E5938" w:rsidRPr="00C75214" w:rsidRDefault="006E5938" w:rsidP="001910ED">
      <w:pPr>
        <w:jc w:val="center"/>
        <w:rPr>
          <w:rFonts w:ascii="Calibri" w:hAnsi="Calibri"/>
          <w:color w:val="FFCC00"/>
          <w:sz w:val="40"/>
        </w:rPr>
      </w:pPr>
    </w:p>
    <w:p w14:paraId="0DA6E1AD" w14:textId="77777777" w:rsidR="006E5938" w:rsidRPr="00C75214" w:rsidRDefault="006E5938" w:rsidP="001910ED">
      <w:pPr>
        <w:tabs>
          <w:tab w:val="left" w:pos="1560"/>
          <w:tab w:val="center" w:pos="5103"/>
        </w:tabs>
        <w:rPr>
          <w:rFonts w:ascii="Calibri" w:hAnsi="Calibri"/>
          <w:color w:val="C40006"/>
          <w:sz w:val="32"/>
          <w:szCs w:val="32"/>
        </w:rPr>
      </w:pPr>
      <w:r w:rsidRPr="00C75214">
        <w:rPr>
          <w:rFonts w:ascii="Calibri" w:hAnsi="Calibri"/>
          <w:color w:val="C40006"/>
          <w:sz w:val="32"/>
          <w:szCs w:val="32"/>
        </w:rPr>
        <w:t xml:space="preserve">Services de </w:t>
      </w:r>
      <w:r>
        <w:rPr>
          <w:rFonts w:ascii="Calibri" w:hAnsi="Calibri"/>
          <w:color w:val="C40006"/>
          <w:sz w:val="32"/>
          <w:szCs w:val="32"/>
        </w:rPr>
        <w:t xml:space="preserve">la Maison des étudiants </w:t>
      </w:r>
      <w:r w:rsidRPr="00C75214">
        <w:rPr>
          <w:rFonts w:ascii="Calibri" w:hAnsi="Calibri"/>
          <w:color w:val="C40006"/>
          <w:sz w:val="32"/>
          <w:szCs w:val="32"/>
        </w:rPr>
        <w:t>que vous sollicitez :</w:t>
      </w:r>
    </w:p>
    <w:p w14:paraId="562C6437" w14:textId="55464D64" w:rsidR="006E5938" w:rsidRPr="00C75214" w:rsidRDefault="006E5938" w:rsidP="001910ED">
      <w:pPr>
        <w:numPr>
          <w:ilvl w:val="0"/>
          <w:numId w:val="3"/>
        </w:numPr>
        <w:tabs>
          <w:tab w:val="left" w:pos="709"/>
          <w:tab w:val="center" w:pos="5103"/>
        </w:tabs>
        <w:rPr>
          <w:rFonts w:ascii="Calibri" w:hAnsi="Calibri"/>
          <w:sz w:val="28"/>
          <w:szCs w:val="28"/>
        </w:rPr>
      </w:pPr>
      <w:r w:rsidRPr="00C75214">
        <w:rPr>
          <w:rFonts w:ascii="Calibri" w:hAnsi="Calibri"/>
          <w:sz w:val="28"/>
          <w:szCs w:val="28"/>
        </w:rPr>
        <w:t xml:space="preserve">Les ordinateurs en </w:t>
      </w:r>
      <w:proofErr w:type="spellStart"/>
      <w:r w:rsidRPr="00C75214">
        <w:rPr>
          <w:rFonts w:ascii="Calibri" w:hAnsi="Calibri"/>
          <w:sz w:val="28"/>
          <w:szCs w:val="28"/>
        </w:rPr>
        <w:t>libre service</w:t>
      </w:r>
      <w:proofErr w:type="spellEnd"/>
      <w:r w:rsidRPr="00C75214">
        <w:rPr>
          <w:rFonts w:ascii="Calibri" w:hAnsi="Calibri"/>
          <w:sz w:val="28"/>
          <w:szCs w:val="28"/>
        </w:rPr>
        <w:t xml:space="preserve"> : </w:t>
      </w:r>
      <w:r w:rsidR="009E486C">
        <w:rPr>
          <w:rFonts w:ascii="Calibri" w:hAnsi="Calibri"/>
          <w:sz w:val="28"/>
          <w:szCs w:val="28"/>
        </w:rPr>
        <w:t>oui/</w:t>
      </w:r>
      <w:r w:rsidRPr="00F00C4A">
        <w:rPr>
          <w:rFonts w:ascii="Calibri" w:hAnsi="Calibri"/>
          <w:noProof/>
          <w:sz w:val="28"/>
          <w:szCs w:val="28"/>
        </w:rPr>
        <w:t>non</w:t>
      </w:r>
    </w:p>
    <w:p w14:paraId="000D7EEE" w14:textId="0D7198B0" w:rsidR="006E5938" w:rsidRPr="00C75214" w:rsidRDefault="006E5938" w:rsidP="001910ED">
      <w:pPr>
        <w:numPr>
          <w:ilvl w:val="0"/>
          <w:numId w:val="3"/>
        </w:numPr>
        <w:tabs>
          <w:tab w:val="left" w:pos="709"/>
          <w:tab w:val="center" w:pos="5103"/>
        </w:tabs>
        <w:rPr>
          <w:rFonts w:ascii="Calibri" w:hAnsi="Calibri"/>
          <w:sz w:val="28"/>
          <w:szCs w:val="28"/>
        </w:rPr>
      </w:pPr>
      <w:r w:rsidRPr="00C75214">
        <w:rPr>
          <w:rFonts w:ascii="Calibri" w:hAnsi="Calibri"/>
          <w:sz w:val="28"/>
          <w:szCs w:val="28"/>
        </w:rPr>
        <w:t xml:space="preserve">La domiciliation postale : </w:t>
      </w:r>
      <w:r w:rsidR="009E486C">
        <w:rPr>
          <w:rFonts w:ascii="Calibri" w:hAnsi="Calibri"/>
          <w:sz w:val="28"/>
          <w:szCs w:val="28"/>
        </w:rPr>
        <w:t>oui/</w:t>
      </w:r>
      <w:r w:rsidR="009E486C" w:rsidRPr="00F00C4A">
        <w:rPr>
          <w:rFonts w:ascii="Calibri" w:hAnsi="Calibri"/>
          <w:noProof/>
          <w:sz w:val="28"/>
          <w:szCs w:val="28"/>
        </w:rPr>
        <w:t>non</w:t>
      </w:r>
    </w:p>
    <w:p w14:paraId="20CB27FC" w14:textId="0890E8F0" w:rsidR="006E5938" w:rsidRPr="00C75214" w:rsidRDefault="006E5938" w:rsidP="001910ED">
      <w:pPr>
        <w:numPr>
          <w:ilvl w:val="0"/>
          <w:numId w:val="3"/>
        </w:numPr>
        <w:tabs>
          <w:tab w:val="left" w:pos="709"/>
          <w:tab w:val="center" w:pos="5103"/>
        </w:tabs>
        <w:rPr>
          <w:rFonts w:ascii="Calibri" w:hAnsi="Calibri"/>
          <w:sz w:val="28"/>
          <w:szCs w:val="28"/>
        </w:rPr>
      </w:pPr>
      <w:r w:rsidRPr="00C75214">
        <w:rPr>
          <w:rFonts w:ascii="Calibri" w:hAnsi="Calibri"/>
          <w:sz w:val="28"/>
          <w:szCs w:val="28"/>
        </w:rPr>
        <w:t>La tenue de permanences</w:t>
      </w:r>
      <w:r w:rsidR="009E486C">
        <w:rPr>
          <w:rFonts w:ascii="Calibri" w:hAnsi="Calibri"/>
          <w:sz w:val="28"/>
          <w:szCs w:val="28"/>
        </w:rPr>
        <w:t xml:space="preserve"> </w:t>
      </w:r>
      <w:r w:rsidR="009E486C" w:rsidRPr="009E486C">
        <w:rPr>
          <w:rFonts w:ascii="Calibri" w:hAnsi="Calibri"/>
          <w:i/>
        </w:rPr>
        <w:t>(présence les soirs à partir de 18h et le samedi)</w:t>
      </w:r>
      <w:r w:rsidRPr="009E486C">
        <w:rPr>
          <w:rFonts w:ascii="Calibri" w:hAnsi="Calibri"/>
          <w:i/>
        </w:rPr>
        <w:t> </w:t>
      </w:r>
      <w:r w:rsidRPr="00C75214">
        <w:rPr>
          <w:rFonts w:ascii="Calibri" w:hAnsi="Calibri"/>
          <w:sz w:val="28"/>
          <w:szCs w:val="28"/>
        </w:rPr>
        <w:t xml:space="preserve">: </w:t>
      </w:r>
      <w:r w:rsidR="009E486C">
        <w:rPr>
          <w:rFonts w:ascii="Calibri" w:hAnsi="Calibri"/>
          <w:sz w:val="28"/>
          <w:szCs w:val="28"/>
        </w:rPr>
        <w:t>oui/</w:t>
      </w:r>
      <w:r w:rsidR="009E486C" w:rsidRPr="00F00C4A">
        <w:rPr>
          <w:rFonts w:ascii="Calibri" w:hAnsi="Calibri"/>
          <w:noProof/>
          <w:sz w:val="28"/>
          <w:szCs w:val="28"/>
        </w:rPr>
        <w:t>non</w:t>
      </w:r>
    </w:p>
    <w:p w14:paraId="2CC9B8E1" w14:textId="0506B3F0" w:rsidR="006E5938" w:rsidRPr="00C75214" w:rsidRDefault="006E5938" w:rsidP="001910ED">
      <w:pPr>
        <w:numPr>
          <w:ilvl w:val="0"/>
          <w:numId w:val="3"/>
        </w:numPr>
        <w:tabs>
          <w:tab w:val="left" w:pos="709"/>
          <w:tab w:val="center" w:pos="5103"/>
        </w:tabs>
        <w:rPr>
          <w:rFonts w:ascii="Calibri" w:hAnsi="Calibri"/>
          <w:sz w:val="28"/>
          <w:szCs w:val="28"/>
        </w:rPr>
      </w:pPr>
      <w:r w:rsidRPr="00C75214">
        <w:rPr>
          <w:rFonts w:ascii="Calibri" w:hAnsi="Calibri"/>
          <w:sz w:val="28"/>
          <w:szCs w:val="28"/>
        </w:rPr>
        <w:t xml:space="preserve">Un </w:t>
      </w:r>
      <w:r w:rsidR="009E486C">
        <w:rPr>
          <w:rFonts w:ascii="Calibri" w:hAnsi="Calibri"/>
          <w:sz w:val="28"/>
          <w:szCs w:val="28"/>
        </w:rPr>
        <w:t xml:space="preserve">casier </w:t>
      </w:r>
      <w:r w:rsidRPr="00C75214">
        <w:rPr>
          <w:rFonts w:ascii="Calibri" w:hAnsi="Calibri"/>
          <w:sz w:val="28"/>
          <w:szCs w:val="28"/>
        </w:rPr>
        <w:t xml:space="preserve">: </w:t>
      </w:r>
      <w:r w:rsidR="009E486C">
        <w:rPr>
          <w:rFonts w:ascii="Calibri" w:hAnsi="Calibri"/>
          <w:sz w:val="28"/>
          <w:szCs w:val="28"/>
        </w:rPr>
        <w:t>oui/</w:t>
      </w:r>
      <w:r w:rsidR="009E486C" w:rsidRPr="00F00C4A">
        <w:rPr>
          <w:rFonts w:ascii="Calibri" w:hAnsi="Calibri"/>
          <w:noProof/>
          <w:sz w:val="28"/>
          <w:szCs w:val="28"/>
        </w:rPr>
        <w:t>non</w:t>
      </w:r>
    </w:p>
    <w:p w14:paraId="51C6580B" w14:textId="4A6A0507" w:rsidR="006E5938" w:rsidRPr="00E12CD9" w:rsidRDefault="006E5938" w:rsidP="001910ED">
      <w:pPr>
        <w:numPr>
          <w:ilvl w:val="0"/>
          <w:numId w:val="3"/>
        </w:numPr>
        <w:tabs>
          <w:tab w:val="left" w:pos="709"/>
          <w:tab w:val="center" w:pos="5103"/>
        </w:tabs>
        <w:rPr>
          <w:rFonts w:ascii="Calibri" w:hAnsi="Calibri"/>
          <w:color w:val="999999"/>
          <w:sz w:val="28"/>
          <w:szCs w:val="28"/>
        </w:rPr>
      </w:pPr>
      <w:r w:rsidRPr="00C75214">
        <w:rPr>
          <w:rFonts w:ascii="Calibri" w:hAnsi="Calibri"/>
          <w:sz w:val="28"/>
          <w:szCs w:val="28"/>
        </w:rPr>
        <w:t xml:space="preserve">Les </w:t>
      </w:r>
      <w:r>
        <w:rPr>
          <w:rFonts w:ascii="Calibri" w:hAnsi="Calibri"/>
          <w:sz w:val="28"/>
          <w:szCs w:val="28"/>
        </w:rPr>
        <w:t xml:space="preserve">locaux (salle de réunion, de présentation…) </w:t>
      </w:r>
      <w:r w:rsidRPr="00C75214">
        <w:rPr>
          <w:rFonts w:ascii="Calibri" w:hAnsi="Calibri"/>
          <w:sz w:val="28"/>
          <w:szCs w:val="28"/>
        </w:rPr>
        <w:t xml:space="preserve">: </w:t>
      </w:r>
      <w:r w:rsidR="009E486C">
        <w:rPr>
          <w:rFonts w:ascii="Calibri" w:hAnsi="Calibri"/>
          <w:sz w:val="28"/>
          <w:szCs w:val="28"/>
        </w:rPr>
        <w:t>oui/</w:t>
      </w:r>
      <w:r w:rsidR="009E486C" w:rsidRPr="00F00C4A">
        <w:rPr>
          <w:rFonts w:ascii="Calibri" w:hAnsi="Calibri"/>
          <w:noProof/>
          <w:sz w:val="28"/>
          <w:szCs w:val="28"/>
        </w:rPr>
        <w:t>non</w:t>
      </w:r>
    </w:p>
    <w:p w14:paraId="412C82B3" w14:textId="77777777" w:rsidR="006E5938" w:rsidRDefault="006E5938" w:rsidP="00E12CD9">
      <w:pPr>
        <w:tabs>
          <w:tab w:val="left" w:pos="1560"/>
          <w:tab w:val="center" w:pos="5103"/>
        </w:tabs>
        <w:rPr>
          <w:rFonts w:ascii="Calibri" w:hAnsi="Calibri"/>
          <w:color w:val="C40006"/>
          <w:sz w:val="32"/>
          <w:szCs w:val="32"/>
        </w:rPr>
      </w:pPr>
    </w:p>
    <w:p w14:paraId="639EEBA9" w14:textId="77777777" w:rsidR="006E5938" w:rsidRPr="00C75214" w:rsidRDefault="006E5938" w:rsidP="00E12CD9">
      <w:pPr>
        <w:tabs>
          <w:tab w:val="left" w:pos="1560"/>
          <w:tab w:val="center" w:pos="5103"/>
        </w:tabs>
        <w:rPr>
          <w:rFonts w:ascii="Calibri" w:hAnsi="Calibri"/>
          <w:color w:val="C40006"/>
          <w:sz w:val="32"/>
          <w:szCs w:val="32"/>
        </w:rPr>
      </w:pPr>
      <w:r>
        <w:rPr>
          <w:rFonts w:ascii="Calibri" w:hAnsi="Calibri"/>
          <w:color w:val="C40006"/>
          <w:sz w:val="32"/>
          <w:szCs w:val="32"/>
        </w:rPr>
        <w:t>Vous et</w:t>
      </w:r>
      <w:r w:rsidRPr="00C75214">
        <w:rPr>
          <w:rFonts w:ascii="Calibri" w:hAnsi="Calibri"/>
          <w:color w:val="C40006"/>
          <w:sz w:val="32"/>
          <w:szCs w:val="32"/>
        </w:rPr>
        <w:t xml:space="preserve"> </w:t>
      </w:r>
      <w:r>
        <w:rPr>
          <w:rFonts w:ascii="Calibri" w:hAnsi="Calibri"/>
          <w:color w:val="C40006"/>
          <w:sz w:val="32"/>
          <w:szCs w:val="32"/>
        </w:rPr>
        <w:t xml:space="preserve">la Maison des étudiants </w:t>
      </w:r>
      <w:r w:rsidRPr="00C75214">
        <w:rPr>
          <w:rFonts w:ascii="Calibri" w:hAnsi="Calibri"/>
          <w:color w:val="C40006"/>
          <w:sz w:val="32"/>
          <w:szCs w:val="32"/>
        </w:rPr>
        <w:t>:</w:t>
      </w:r>
    </w:p>
    <w:p w14:paraId="62C39C0B" w14:textId="00D07698" w:rsidR="006E5938" w:rsidRPr="009E486C" w:rsidRDefault="006E5938" w:rsidP="00E12CD9">
      <w:pPr>
        <w:numPr>
          <w:ilvl w:val="0"/>
          <w:numId w:val="3"/>
        </w:numPr>
        <w:tabs>
          <w:tab w:val="left" w:pos="709"/>
          <w:tab w:val="center" w:pos="5103"/>
        </w:tabs>
        <w:rPr>
          <w:rFonts w:ascii="Calibri" w:hAnsi="Calibri"/>
          <w:color w:val="999999"/>
          <w:sz w:val="28"/>
          <w:szCs w:val="28"/>
        </w:rPr>
      </w:pPr>
      <w:r w:rsidRPr="00E12CD9">
        <w:rPr>
          <w:rFonts w:ascii="Calibri" w:hAnsi="Calibri"/>
          <w:sz w:val="28"/>
          <w:szCs w:val="28"/>
        </w:rPr>
        <w:t xml:space="preserve">Ce que vous proposez d’organiser à la </w:t>
      </w:r>
      <w:proofErr w:type="spellStart"/>
      <w:r w:rsidRPr="00E12CD9">
        <w:rPr>
          <w:rFonts w:ascii="Calibri" w:hAnsi="Calibri"/>
          <w:sz w:val="28"/>
          <w:szCs w:val="28"/>
        </w:rPr>
        <w:t>mde</w:t>
      </w:r>
      <w:proofErr w:type="spellEnd"/>
      <w:r w:rsidRPr="00E12CD9">
        <w:rPr>
          <w:rFonts w:ascii="Calibri" w:hAnsi="Calibri"/>
          <w:sz w:val="28"/>
          <w:szCs w:val="28"/>
        </w:rPr>
        <w:t xml:space="preserve"> : </w:t>
      </w:r>
      <w:r w:rsidR="009E486C">
        <w:rPr>
          <w:rFonts w:ascii="Calibri" w:hAnsi="Calibri"/>
          <w:noProof/>
          <w:sz w:val="28"/>
          <w:szCs w:val="28"/>
        </w:rPr>
        <w:t>………………………………………………………..</w:t>
      </w:r>
    </w:p>
    <w:p w14:paraId="415DF42C" w14:textId="5748B79A" w:rsidR="009E486C" w:rsidRDefault="009E486C" w:rsidP="009E486C">
      <w:pPr>
        <w:tabs>
          <w:tab w:val="left" w:pos="709"/>
          <w:tab w:val="center" w:pos="5103"/>
        </w:tabs>
        <w:rPr>
          <w:rFonts w:ascii="Calibri" w:hAnsi="Calibri"/>
          <w:noProof/>
          <w:sz w:val="28"/>
          <w:szCs w:val="28"/>
        </w:rPr>
      </w:pPr>
      <w:r>
        <w:rPr>
          <w:rFonts w:ascii="Calibri" w:hAnsi="Calibri"/>
          <w:noProof/>
          <w:sz w:val="28"/>
          <w:szCs w:val="28"/>
        </w:rPr>
        <w:t>………………………………………………………..……………………………………………………………………………..</w:t>
      </w:r>
    </w:p>
    <w:p w14:paraId="48E0586E" w14:textId="77777777" w:rsidR="009E486C" w:rsidRDefault="009E486C" w:rsidP="009E486C">
      <w:pPr>
        <w:tabs>
          <w:tab w:val="left" w:pos="709"/>
          <w:tab w:val="center" w:pos="5103"/>
        </w:tabs>
        <w:rPr>
          <w:rFonts w:ascii="Calibri" w:hAnsi="Calibri"/>
          <w:noProof/>
          <w:sz w:val="28"/>
          <w:szCs w:val="28"/>
        </w:rPr>
      </w:pPr>
      <w:r>
        <w:rPr>
          <w:rFonts w:ascii="Calibri" w:hAnsi="Calibri"/>
          <w:noProof/>
          <w:sz w:val="28"/>
          <w:szCs w:val="28"/>
        </w:rPr>
        <w:t>………………………………………………………..……………………………………………………………………………..</w:t>
      </w:r>
    </w:p>
    <w:p w14:paraId="61AD47E1" w14:textId="77777777" w:rsidR="009E486C" w:rsidRDefault="009E486C" w:rsidP="009E486C">
      <w:pPr>
        <w:tabs>
          <w:tab w:val="left" w:pos="709"/>
          <w:tab w:val="center" w:pos="5103"/>
        </w:tabs>
        <w:rPr>
          <w:rFonts w:ascii="Calibri" w:hAnsi="Calibri"/>
          <w:noProof/>
          <w:sz w:val="28"/>
          <w:szCs w:val="28"/>
        </w:rPr>
      </w:pPr>
      <w:r>
        <w:rPr>
          <w:rFonts w:ascii="Calibri" w:hAnsi="Calibri"/>
          <w:noProof/>
          <w:sz w:val="28"/>
          <w:szCs w:val="28"/>
        </w:rPr>
        <w:t>………………………………………………………..……………………………………………………………………………..</w:t>
      </w:r>
    </w:p>
    <w:p w14:paraId="4FAB6D5C" w14:textId="77777777" w:rsidR="009E486C" w:rsidRDefault="009E486C" w:rsidP="009E486C">
      <w:pPr>
        <w:tabs>
          <w:tab w:val="left" w:pos="709"/>
          <w:tab w:val="center" w:pos="5103"/>
        </w:tabs>
        <w:rPr>
          <w:rFonts w:ascii="Calibri" w:hAnsi="Calibri"/>
          <w:noProof/>
          <w:sz w:val="28"/>
          <w:szCs w:val="28"/>
        </w:rPr>
      </w:pPr>
      <w:r>
        <w:rPr>
          <w:rFonts w:ascii="Calibri" w:hAnsi="Calibri"/>
          <w:noProof/>
          <w:sz w:val="28"/>
          <w:szCs w:val="28"/>
        </w:rPr>
        <w:t>………………………………………………………..……………………………………………………………………………..</w:t>
      </w:r>
    </w:p>
    <w:p w14:paraId="4651BD84" w14:textId="77777777" w:rsidR="009E486C" w:rsidRDefault="009E486C" w:rsidP="009E486C">
      <w:pPr>
        <w:tabs>
          <w:tab w:val="left" w:pos="709"/>
          <w:tab w:val="center" w:pos="5103"/>
        </w:tabs>
        <w:rPr>
          <w:rFonts w:ascii="Calibri" w:hAnsi="Calibri"/>
          <w:noProof/>
          <w:sz w:val="28"/>
          <w:szCs w:val="28"/>
        </w:rPr>
      </w:pPr>
    </w:p>
    <w:p w14:paraId="7E8F4E77" w14:textId="77777777" w:rsidR="009E486C" w:rsidRDefault="009E486C" w:rsidP="009E486C">
      <w:pPr>
        <w:tabs>
          <w:tab w:val="left" w:pos="709"/>
          <w:tab w:val="center" w:pos="5103"/>
        </w:tabs>
        <w:rPr>
          <w:rFonts w:ascii="Calibri" w:hAnsi="Calibri"/>
          <w:noProof/>
          <w:sz w:val="28"/>
          <w:szCs w:val="28"/>
        </w:rPr>
      </w:pPr>
    </w:p>
    <w:p w14:paraId="5AC22896" w14:textId="77777777" w:rsidR="009E486C" w:rsidRDefault="009E486C" w:rsidP="009E486C">
      <w:pPr>
        <w:tabs>
          <w:tab w:val="left" w:pos="709"/>
          <w:tab w:val="center" w:pos="5103"/>
        </w:tabs>
        <w:rPr>
          <w:rFonts w:ascii="Calibri" w:hAnsi="Calibri"/>
          <w:noProof/>
          <w:sz w:val="28"/>
          <w:szCs w:val="28"/>
        </w:rPr>
      </w:pPr>
    </w:p>
    <w:p w14:paraId="32DA6FA0" w14:textId="77777777" w:rsidR="009E486C" w:rsidRPr="00E12CD9" w:rsidRDefault="009E486C" w:rsidP="009E486C">
      <w:pPr>
        <w:tabs>
          <w:tab w:val="left" w:pos="709"/>
          <w:tab w:val="center" w:pos="5103"/>
        </w:tabs>
        <w:rPr>
          <w:rFonts w:ascii="Calibri" w:hAnsi="Calibri"/>
          <w:color w:val="999999"/>
          <w:sz w:val="28"/>
          <w:szCs w:val="28"/>
        </w:rPr>
      </w:pPr>
    </w:p>
    <w:p w14:paraId="0546302F" w14:textId="77777777" w:rsidR="006E5938" w:rsidRPr="00C75214" w:rsidRDefault="006E5938" w:rsidP="001910ED">
      <w:pPr>
        <w:shd w:val="solid" w:color="C40006" w:fill="auto"/>
        <w:tabs>
          <w:tab w:val="left" w:pos="1560"/>
          <w:tab w:val="center" w:pos="5103"/>
        </w:tabs>
        <w:jc w:val="center"/>
        <w:rPr>
          <w:rFonts w:ascii="Calibri" w:hAnsi="Calibri"/>
          <w:sz w:val="48"/>
        </w:rPr>
      </w:pPr>
      <w:r w:rsidRPr="00C75214">
        <w:rPr>
          <w:rFonts w:ascii="Calibri" w:hAnsi="Calibri"/>
          <w:sz w:val="48"/>
        </w:rPr>
        <w:lastRenderedPageBreak/>
        <w:t>Bureau de l’association</w:t>
      </w:r>
    </w:p>
    <w:p w14:paraId="70B33AE9" w14:textId="77777777" w:rsidR="006E5938" w:rsidRPr="00C75214" w:rsidRDefault="006E5938" w:rsidP="001910ED">
      <w:pPr>
        <w:jc w:val="center"/>
        <w:rPr>
          <w:rFonts w:ascii="Calibri" w:hAnsi="Calibri"/>
          <w:color w:val="999999"/>
          <w:sz w:val="40"/>
        </w:rPr>
      </w:pPr>
    </w:p>
    <w:p w14:paraId="26E7F38F" w14:textId="77777777" w:rsidR="006E5938" w:rsidRPr="00C75214" w:rsidRDefault="006E5938" w:rsidP="001910ED">
      <w:pPr>
        <w:tabs>
          <w:tab w:val="left" w:pos="1560"/>
          <w:tab w:val="center" w:pos="5103"/>
        </w:tabs>
        <w:rPr>
          <w:rFonts w:ascii="Calibri" w:hAnsi="Calibri"/>
          <w:color w:val="FFCC00"/>
          <w:sz w:val="40"/>
        </w:rPr>
      </w:pPr>
    </w:p>
    <w:p w14:paraId="26B9C20E" w14:textId="6D1FC57F" w:rsidR="009E486C" w:rsidRDefault="006E5938" w:rsidP="009E486C">
      <w:pPr>
        <w:tabs>
          <w:tab w:val="left" w:pos="709"/>
          <w:tab w:val="center" w:pos="5103"/>
        </w:tabs>
        <w:rPr>
          <w:rFonts w:ascii="Calibri" w:hAnsi="Calibri"/>
          <w:noProof/>
          <w:sz w:val="28"/>
          <w:szCs w:val="28"/>
        </w:rPr>
      </w:pPr>
      <w:r w:rsidRPr="00C75214">
        <w:rPr>
          <w:rFonts w:ascii="Calibri" w:hAnsi="Calibri"/>
        </w:rPr>
        <w:t xml:space="preserve">Nom de l’association : </w:t>
      </w:r>
      <w:r w:rsidR="009E486C">
        <w:rPr>
          <w:rFonts w:ascii="Calibri" w:hAnsi="Calibri"/>
          <w:noProof/>
          <w:sz w:val="28"/>
          <w:szCs w:val="28"/>
        </w:rPr>
        <w:t>…………………………..………………………………………………………</w:t>
      </w:r>
    </w:p>
    <w:p w14:paraId="2B77729E" w14:textId="659BD7FC" w:rsidR="006E5938" w:rsidRPr="00C75214" w:rsidRDefault="006E5938" w:rsidP="001910ED">
      <w:pPr>
        <w:rPr>
          <w:rFonts w:ascii="Calibri" w:hAnsi="Calibri"/>
        </w:rPr>
      </w:pPr>
    </w:p>
    <w:p w14:paraId="2074DDAF" w14:textId="77777777" w:rsidR="006E5938" w:rsidRPr="00C75214" w:rsidRDefault="006E5938" w:rsidP="001910ED">
      <w:pPr>
        <w:rPr>
          <w:rFonts w:ascii="Calibri" w:hAnsi="Calibri"/>
          <w:color w:val="999999"/>
        </w:rPr>
      </w:pPr>
    </w:p>
    <w:p w14:paraId="3E694496" w14:textId="77777777" w:rsidR="006E5938" w:rsidRPr="00C75214" w:rsidRDefault="006E5938" w:rsidP="001910ED">
      <w:pPr>
        <w:rPr>
          <w:rFonts w:ascii="Calibri" w:hAnsi="Calibri"/>
          <w:color w:val="C40006"/>
        </w:rPr>
      </w:pPr>
      <w:r w:rsidRPr="00C75214">
        <w:rPr>
          <w:rFonts w:ascii="Calibri" w:hAnsi="Calibri"/>
          <w:color w:val="C40006"/>
        </w:rPr>
        <w:t>Président / présidente :</w:t>
      </w:r>
    </w:p>
    <w:p w14:paraId="6779094E" w14:textId="3952B872" w:rsidR="006E5938" w:rsidRPr="009E486C" w:rsidRDefault="006E5938" w:rsidP="009E486C">
      <w:pPr>
        <w:tabs>
          <w:tab w:val="left" w:pos="709"/>
          <w:tab w:val="center" w:pos="5103"/>
        </w:tabs>
        <w:rPr>
          <w:rFonts w:ascii="Calibri" w:hAnsi="Calibri"/>
          <w:noProof/>
          <w:sz w:val="28"/>
          <w:szCs w:val="28"/>
        </w:rPr>
      </w:pPr>
      <w:r w:rsidRPr="00C75214">
        <w:rPr>
          <w:rFonts w:ascii="Calibri" w:hAnsi="Calibri"/>
        </w:rPr>
        <w:t xml:space="preserve">Nom : </w:t>
      </w:r>
      <w:r w:rsidR="009E486C">
        <w:rPr>
          <w:rFonts w:ascii="Calibri" w:hAnsi="Calibri"/>
          <w:noProof/>
          <w:sz w:val="28"/>
          <w:szCs w:val="28"/>
        </w:rPr>
        <w:t>………..…………………..</w:t>
      </w:r>
    </w:p>
    <w:p w14:paraId="2966D4DF" w14:textId="7BC11515" w:rsidR="006E5938" w:rsidRPr="00C75214" w:rsidRDefault="006E5938" w:rsidP="001910ED">
      <w:pPr>
        <w:rPr>
          <w:rFonts w:ascii="Calibri" w:hAnsi="Calibri"/>
        </w:rPr>
      </w:pPr>
      <w:r w:rsidRPr="00C75214">
        <w:rPr>
          <w:rFonts w:ascii="Calibri" w:hAnsi="Calibri"/>
        </w:rPr>
        <w:t xml:space="preserve">Téléphone : </w:t>
      </w:r>
      <w:r w:rsidR="009E486C">
        <w:rPr>
          <w:rFonts w:ascii="Calibri" w:hAnsi="Calibri"/>
          <w:noProof/>
          <w:sz w:val="28"/>
          <w:szCs w:val="28"/>
        </w:rPr>
        <w:t>………..……………</w:t>
      </w:r>
    </w:p>
    <w:p w14:paraId="69013930" w14:textId="6210C165" w:rsidR="006E5938" w:rsidRPr="00C75214" w:rsidRDefault="006E5938" w:rsidP="001910ED">
      <w:pPr>
        <w:rPr>
          <w:rFonts w:ascii="Calibri" w:hAnsi="Calibri"/>
        </w:rPr>
      </w:pPr>
      <w:r w:rsidRPr="00C75214">
        <w:rPr>
          <w:rFonts w:ascii="Calibri" w:hAnsi="Calibri"/>
        </w:rPr>
        <w:t xml:space="preserve">E-mail : </w:t>
      </w:r>
      <w:r w:rsidR="009E486C">
        <w:rPr>
          <w:rFonts w:ascii="Calibri" w:hAnsi="Calibri"/>
          <w:noProof/>
          <w:sz w:val="28"/>
          <w:szCs w:val="28"/>
        </w:rPr>
        <w:t>………..………………….</w:t>
      </w:r>
    </w:p>
    <w:p w14:paraId="6EFBDFE5" w14:textId="77777777" w:rsidR="006E5938" w:rsidRPr="00C75214" w:rsidRDefault="006E5938" w:rsidP="001910ED">
      <w:pPr>
        <w:rPr>
          <w:rFonts w:ascii="Calibri" w:hAnsi="Calibri"/>
          <w:color w:val="999999"/>
        </w:rPr>
      </w:pPr>
    </w:p>
    <w:p w14:paraId="4FC93EE3" w14:textId="77777777" w:rsidR="006E5938" w:rsidRPr="00C75214" w:rsidRDefault="006E5938" w:rsidP="001910ED">
      <w:pPr>
        <w:rPr>
          <w:rFonts w:ascii="Calibri" w:hAnsi="Calibri"/>
          <w:color w:val="C40006"/>
        </w:rPr>
      </w:pPr>
      <w:r w:rsidRPr="00C75214">
        <w:rPr>
          <w:rFonts w:ascii="Calibri" w:hAnsi="Calibri"/>
          <w:color w:val="C40006"/>
        </w:rPr>
        <w:t>Trésorier / trésorière:</w:t>
      </w:r>
    </w:p>
    <w:p w14:paraId="2CB71D88" w14:textId="77777777" w:rsidR="009E486C" w:rsidRPr="009E486C" w:rsidRDefault="009E486C" w:rsidP="009E486C">
      <w:pPr>
        <w:tabs>
          <w:tab w:val="left" w:pos="709"/>
          <w:tab w:val="center" w:pos="5103"/>
        </w:tabs>
        <w:rPr>
          <w:rFonts w:ascii="Calibri" w:hAnsi="Calibri"/>
          <w:noProof/>
          <w:sz w:val="28"/>
          <w:szCs w:val="28"/>
        </w:rPr>
      </w:pPr>
      <w:r w:rsidRPr="00C75214">
        <w:rPr>
          <w:rFonts w:ascii="Calibri" w:hAnsi="Calibri"/>
        </w:rPr>
        <w:t xml:space="preserve">Nom : </w:t>
      </w:r>
      <w:r>
        <w:rPr>
          <w:rFonts w:ascii="Calibri" w:hAnsi="Calibri"/>
          <w:noProof/>
          <w:sz w:val="28"/>
          <w:szCs w:val="28"/>
        </w:rPr>
        <w:t>………..…………………..</w:t>
      </w:r>
    </w:p>
    <w:p w14:paraId="07F4A84E" w14:textId="77777777" w:rsidR="009E486C" w:rsidRPr="00C75214" w:rsidRDefault="009E486C" w:rsidP="009E486C">
      <w:pPr>
        <w:rPr>
          <w:rFonts w:ascii="Calibri" w:hAnsi="Calibri"/>
        </w:rPr>
      </w:pPr>
      <w:r w:rsidRPr="00C75214">
        <w:rPr>
          <w:rFonts w:ascii="Calibri" w:hAnsi="Calibri"/>
        </w:rPr>
        <w:t xml:space="preserve">Téléphone : </w:t>
      </w:r>
      <w:r>
        <w:rPr>
          <w:rFonts w:ascii="Calibri" w:hAnsi="Calibri"/>
          <w:noProof/>
          <w:sz w:val="28"/>
          <w:szCs w:val="28"/>
        </w:rPr>
        <w:t>………..……………</w:t>
      </w:r>
    </w:p>
    <w:p w14:paraId="4FE95DCD" w14:textId="77777777" w:rsidR="009E486C" w:rsidRPr="00C75214" w:rsidRDefault="009E486C" w:rsidP="009E486C">
      <w:pPr>
        <w:rPr>
          <w:rFonts w:ascii="Calibri" w:hAnsi="Calibri"/>
        </w:rPr>
      </w:pPr>
      <w:r w:rsidRPr="00C75214">
        <w:rPr>
          <w:rFonts w:ascii="Calibri" w:hAnsi="Calibri"/>
        </w:rPr>
        <w:t xml:space="preserve">E-mail : </w:t>
      </w:r>
      <w:r>
        <w:rPr>
          <w:rFonts w:ascii="Calibri" w:hAnsi="Calibri"/>
          <w:noProof/>
          <w:sz w:val="28"/>
          <w:szCs w:val="28"/>
        </w:rPr>
        <w:t>………..………………….</w:t>
      </w:r>
    </w:p>
    <w:p w14:paraId="0D7B2513" w14:textId="77777777" w:rsidR="006E5938" w:rsidRPr="00C75214" w:rsidRDefault="006E5938" w:rsidP="001910ED">
      <w:pPr>
        <w:rPr>
          <w:rFonts w:ascii="Calibri" w:hAnsi="Calibri"/>
          <w:color w:val="999999"/>
        </w:rPr>
      </w:pPr>
    </w:p>
    <w:p w14:paraId="4849F403" w14:textId="77777777" w:rsidR="006E5938" w:rsidRPr="00C75214" w:rsidRDefault="006E5938" w:rsidP="001910ED">
      <w:pPr>
        <w:rPr>
          <w:rFonts w:ascii="Calibri" w:hAnsi="Calibri"/>
          <w:color w:val="C40006"/>
        </w:rPr>
      </w:pPr>
      <w:r w:rsidRPr="00C75214">
        <w:rPr>
          <w:rFonts w:ascii="Calibri" w:hAnsi="Calibri"/>
          <w:color w:val="C40006"/>
        </w:rPr>
        <w:t>Secrétaire :</w:t>
      </w:r>
    </w:p>
    <w:p w14:paraId="46C0546B" w14:textId="77777777" w:rsidR="009E486C" w:rsidRPr="009E486C" w:rsidRDefault="009E486C" w:rsidP="009E486C">
      <w:pPr>
        <w:tabs>
          <w:tab w:val="left" w:pos="709"/>
          <w:tab w:val="center" w:pos="5103"/>
        </w:tabs>
        <w:rPr>
          <w:rFonts w:ascii="Calibri" w:hAnsi="Calibri"/>
          <w:noProof/>
          <w:sz w:val="28"/>
          <w:szCs w:val="28"/>
        </w:rPr>
      </w:pPr>
      <w:r w:rsidRPr="00C75214">
        <w:rPr>
          <w:rFonts w:ascii="Calibri" w:hAnsi="Calibri"/>
        </w:rPr>
        <w:t xml:space="preserve">Nom : </w:t>
      </w:r>
      <w:r>
        <w:rPr>
          <w:rFonts w:ascii="Calibri" w:hAnsi="Calibri"/>
          <w:noProof/>
          <w:sz w:val="28"/>
          <w:szCs w:val="28"/>
        </w:rPr>
        <w:t>………..…………………..</w:t>
      </w:r>
    </w:p>
    <w:p w14:paraId="5B7369A2" w14:textId="77777777" w:rsidR="009E486C" w:rsidRPr="00C75214" w:rsidRDefault="009E486C" w:rsidP="009E486C">
      <w:pPr>
        <w:rPr>
          <w:rFonts w:ascii="Calibri" w:hAnsi="Calibri"/>
        </w:rPr>
      </w:pPr>
      <w:r w:rsidRPr="00C75214">
        <w:rPr>
          <w:rFonts w:ascii="Calibri" w:hAnsi="Calibri"/>
        </w:rPr>
        <w:t xml:space="preserve">Téléphone : </w:t>
      </w:r>
      <w:r>
        <w:rPr>
          <w:rFonts w:ascii="Calibri" w:hAnsi="Calibri"/>
          <w:noProof/>
          <w:sz w:val="28"/>
          <w:szCs w:val="28"/>
        </w:rPr>
        <w:t>………..……………</w:t>
      </w:r>
    </w:p>
    <w:p w14:paraId="75A840BE" w14:textId="77777777" w:rsidR="009E486C" w:rsidRPr="00C75214" w:rsidRDefault="009E486C" w:rsidP="009E486C">
      <w:pPr>
        <w:rPr>
          <w:rFonts w:ascii="Calibri" w:hAnsi="Calibri"/>
        </w:rPr>
      </w:pPr>
      <w:r w:rsidRPr="00C75214">
        <w:rPr>
          <w:rFonts w:ascii="Calibri" w:hAnsi="Calibri"/>
        </w:rPr>
        <w:t xml:space="preserve">E-mail : </w:t>
      </w:r>
      <w:r>
        <w:rPr>
          <w:rFonts w:ascii="Calibri" w:hAnsi="Calibri"/>
          <w:noProof/>
          <w:sz w:val="28"/>
          <w:szCs w:val="28"/>
        </w:rPr>
        <w:t>………..………………….</w:t>
      </w:r>
    </w:p>
    <w:p w14:paraId="21C508C4" w14:textId="77777777" w:rsidR="006E5938" w:rsidRDefault="006E5938" w:rsidP="001910ED">
      <w:pPr>
        <w:rPr>
          <w:rFonts w:ascii="Calibri" w:hAnsi="Calibri"/>
        </w:rPr>
      </w:pPr>
    </w:p>
    <w:p w14:paraId="1EEE1881" w14:textId="77777777" w:rsidR="006E5938" w:rsidRDefault="006E5938" w:rsidP="001910ED">
      <w:pPr>
        <w:rPr>
          <w:rFonts w:ascii="Calibri" w:hAnsi="Calibri"/>
          <w:color w:val="C40006"/>
        </w:rPr>
      </w:pPr>
      <w:r w:rsidRPr="009A1767">
        <w:rPr>
          <w:rFonts w:ascii="Calibri" w:hAnsi="Calibri"/>
          <w:color w:val="C40006"/>
        </w:rPr>
        <w:t>Volontaire</w:t>
      </w:r>
      <w:r>
        <w:rPr>
          <w:rFonts w:ascii="Calibri" w:hAnsi="Calibri"/>
          <w:color w:val="C40006"/>
        </w:rPr>
        <w:t xml:space="preserve"> ou salarié :</w:t>
      </w:r>
    </w:p>
    <w:p w14:paraId="2F2EC36A" w14:textId="77777777" w:rsidR="006E5938" w:rsidRPr="009A1767" w:rsidRDefault="006E5938" w:rsidP="001910ED">
      <w:pPr>
        <w:rPr>
          <w:rFonts w:ascii="Calibri" w:hAnsi="Calibri"/>
        </w:rPr>
      </w:pPr>
      <w:r w:rsidRPr="009A1767">
        <w:rPr>
          <w:rFonts w:ascii="Calibri" w:hAnsi="Calibri"/>
        </w:rPr>
        <w:t>Nom</w:t>
      </w:r>
      <w:r>
        <w:rPr>
          <w:rFonts w:ascii="Calibri" w:hAnsi="Calibri"/>
        </w:rPr>
        <w:t> :</w:t>
      </w:r>
    </w:p>
    <w:p w14:paraId="300B75FA" w14:textId="77777777" w:rsidR="006E5938" w:rsidRDefault="006E5938" w:rsidP="001910ED">
      <w:pPr>
        <w:tabs>
          <w:tab w:val="left" w:pos="1560"/>
          <w:tab w:val="center" w:pos="5103"/>
        </w:tabs>
        <w:rPr>
          <w:rFonts w:ascii="Calibri" w:hAnsi="Calibri"/>
        </w:rPr>
      </w:pPr>
      <w:r w:rsidRPr="00C75214">
        <w:rPr>
          <w:rFonts w:ascii="Calibri" w:hAnsi="Calibri"/>
        </w:rPr>
        <w:t>E-mail :</w:t>
      </w:r>
    </w:p>
    <w:p w14:paraId="42B9C1B3" w14:textId="77777777" w:rsidR="006E5938" w:rsidRDefault="006E5938" w:rsidP="001910ED">
      <w:pPr>
        <w:tabs>
          <w:tab w:val="left" w:pos="1560"/>
          <w:tab w:val="center" w:pos="5103"/>
        </w:tabs>
        <w:rPr>
          <w:rFonts w:ascii="Calibri" w:hAnsi="Calibri"/>
        </w:rPr>
      </w:pPr>
      <w:r>
        <w:rPr>
          <w:rFonts w:ascii="Calibri" w:hAnsi="Calibri"/>
        </w:rPr>
        <w:t xml:space="preserve">Téléphone : </w:t>
      </w:r>
    </w:p>
    <w:p w14:paraId="6B48CD9C" w14:textId="77777777" w:rsidR="006E5938" w:rsidRDefault="006E5938" w:rsidP="001910ED">
      <w:pPr>
        <w:tabs>
          <w:tab w:val="left" w:pos="1560"/>
          <w:tab w:val="center" w:pos="5103"/>
        </w:tabs>
        <w:rPr>
          <w:rFonts w:ascii="Calibri" w:hAnsi="Calibri"/>
          <w:color w:val="999999"/>
        </w:rPr>
      </w:pPr>
    </w:p>
    <w:p w14:paraId="6304D4DA" w14:textId="77777777" w:rsidR="006E5938" w:rsidRPr="00C75214" w:rsidRDefault="006E5938" w:rsidP="009D388C">
      <w:pPr>
        <w:shd w:val="solid" w:color="C40006" w:fill="auto"/>
        <w:tabs>
          <w:tab w:val="left" w:pos="1560"/>
          <w:tab w:val="center" w:pos="5103"/>
        </w:tabs>
        <w:jc w:val="center"/>
        <w:rPr>
          <w:rFonts w:ascii="Calibri" w:hAnsi="Calibri"/>
          <w:sz w:val="48"/>
        </w:rPr>
      </w:pPr>
      <w:r>
        <w:rPr>
          <w:rFonts w:ascii="Calibri" w:hAnsi="Calibri"/>
          <w:sz w:val="48"/>
        </w:rPr>
        <w:t>Contact</w:t>
      </w:r>
    </w:p>
    <w:p w14:paraId="3B304713" w14:textId="77777777" w:rsidR="006E5938" w:rsidRDefault="006E5938" w:rsidP="001910ED">
      <w:pPr>
        <w:tabs>
          <w:tab w:val="left" w:pos="1560"/>
          <w:tab w:val="center" w:pos="5103"/>
        </w:tabs>
        <w:rPr>
          <w:rFonts w:ascii="Calibri" w:hAnsi="Calibri"/>
          <w:color w:val="999999"/>
        </w:rPr>
      </w:pPr>
    </w:p>
    <w:p w14:paraId="53E7E4FF" w14:textId="3A93F94D" w:rsidR="009E486C" w:rsidRPr="00C75214" w:rsidRDefault="006E5938" w:rsidP="009E486C">
      <w:pPr>
        <w:tabs>
          <w:tab w:val="left" w:pos="709"/>
          <w:tab w:val="center" w:pos="5103"/>
        </w:tabs>
        <w:rPr>
          <w:rFonts w:ascii="Calibri" w:hAnsi="Calibri"/>
        </w:rPr>
      </w:pPr>
      <w:r w:rsidRPr="00C75214">
        <w:rPr>
          <w:rFonts w:ascii="Calibri" w:hAnsi="Calibri"/>
        </w:rPr>
        <w:t xml:space="preserve">Nom de la personne à contacter : </w:t>
      </w:r>
      <w:r w:rsidR="009E486C">
        <w:rPr>
          <w:rFonts w:ascii="Calibri" w:hAnsi="Calibri"/>
          <w:noProof/>
          <w:sz w:val="28"/>
          <w:szCs w:val="28"/>
        </w:rPr>
        <w:t>………..………………….</w:t>
      </w:r>
    </w:p>
    <w:p w14:paraId="46237F64" w14:textId="52C8B182" w:rsidR="006E5938" w:rsidRPr="00C75214" w:rsidRDefault="006E5938" w:rsidP="009D388C">
      <w:pPr>
        <w:tabs>
          <w:tab w:val="left" w:pos="1560"/>
          <w:tab w:val="center" w:pos="5103"/>
        </w:tabs>
        <w:rPr>
          <w:rFonts w:ascii="Calibri" w:hAnsi="Calibri"/>
        </w:rPr>
      </w:pPr>
    </w:p>
    <w:p w14:paraId="5ADAF0D9" w14:textId="3C3A48A4" w:rsidR="006E5938" w:rsidRPr="00C75214" w:rsidRDefault="006E5938" w:rsidP="009D388C">
      <w:pPr>
        <w:tabs>
          <w:tab w:val="left" w:pos="1560"/>
          <w:tab w:val="center" w:pos="4820"/>
        </w:tabs>
        <w:rPr>
          <w:rFonts w:ascii="Calibri" w:hAnsi="Calibri"/>
        </w:rPr>
      </w:pPr>
      <w:r w:rsidRPr="00C75214">
        <w:rPr>
          <w:rFonts w:ascii="Calibri" w:hAnsi="Calibri"/>
        </w:rPr>
        <w:t xml:space="preserve">Téléphone : </w:t>
      </w:r>
      <w:r w:rsidR="009E486C">
        <w:rPr>
          <w:rFonts w:ascii="Calibri" w:hAnsi="Calibri"/>
          <w:noProof/>
          <w:sz w:val="28"/>
          <w:szCs w:val="28"/>
        </w:rPr>
        <w:t>………..………………….</w:t>
      </w:r>
      <w:r w:rsidRPr="00C75214">
        <w:rPr>
          <w:rFonts w:ascii="Calibri" w:hAnsi="Calibri"/>
        </w:rPr>
        <w:tab/>
      </w:r>
      <w:r w:rsidRPr="00C75214">
        <w:rPr>
          <w:rFonts w:ascii="Calibri" w:hAnsi="Calibri"/>
        </w:rPr>
        <w:tab/>
      </w:r>
    </w:p>
    <w:p w14:paraId="1C56A6A7" w14:textId="78866EBB" w:rsidR="006E5938" w:rsidRDefault="006E5938" w:rsidP="009D388C">
      <w:pPr>
        <w:tabs>
          <w:tab w:val="left" w:pos="1560"/>
          <w:tab w:val="center" w:pos="4820"/>
        </w:tabs>
        <w:rPr>
          <w:rFonts w:ascii="Calibri" w:hAnsi="Calibri"/>
        </w:rPr>
      </w:pPr>
      <w:r w:rsidRPr="00C75214">
        <w:rPr>
          <w:rFonts w:ascii="Calibri" w:hAnsi="Calibri"/>
        </w:rPr>
        <w:t>E-Mail</w:t>
      </w:r>
      <w:r w:rsidR="009E486C">
        <w:rPr>
          <w:rFonts w:ascii="Calibri" w:hAnsi="Calibri"/>
        </w:rPr>
        <w:t> </w:t>
      </w:r>
      <w:r w:rsidR="009E486C">
        <w:rPr>
          <w:rFonts w:ascii="Calibri" w:hAnsi="Calibri"/>
          <w:noProof/>
        </w:rPr>
        <w:t xml:space="preserve">: </w:t>
      </w:r>
      <w:r w:rsidR="009E486C">
        <w:rPr>
          <w:rFonts w:ascii="Calibri" w:hAnsi="Calibri"/>
          <w:noProof/>
          <w:sz w:val="28"/>
          <w:szCs w:val="28"/>
        </w:rPr>
        <w:t>………..………………….</w:t>
      </w:r>
    </w:p>
    <w:p w14:paraId="2377EAEF" w14:textId="77777777" w:rsidR="006E5938" w:rsidRDefault="006E5938" w:rsidP="009D388C">
      <w:pPr>
        <w:tabs>
          <w:tab w:val="left" w:pos="1560"/>
          <w:tab w:val="center" w:pos="5103"/>
        </w:tabs>
        <w:rPr>
          <w:rFonts w:ascii="Calibri" w:hAnsi="Calibri"/>
        </w:rPr>
      </w:pPr>
    </w:p>
    <w:p w14:paraId="4A7CA5D8" w14:textId="77777777" w:rsidR="006E5938" w:rsidRPr="00C75214" w:rsidRDefault="006E5938" w:rsidP="009D388C">
      <w:pPr>
        <w:shd w:val="solid" w:color="C40006" w:fill="auto"/>
        <w:tabs>
          <w:tab w:val="left" w:pos="1560"/>
          <w:tab w:val="center" w:pos="5103"/>
        </w:tabs>
        <w:jc w:val="center"/>
        <w:rPr>
          <w:rFonts w:ascii="Calibri" w:hAnsi="Calibri"/>
          <w:sz w:val="48"/>
        </w:rPr>
      </w:pPr>
      <w:r>
        <w:rPr>
          <w:rFonts w:ascii="Calibri" w:hAnsi="Calibri"/>
          <w:sz w:val="48"/>
        </w:rPr>
        <w:t>Communication</w:t>
      </w:r>
    </w:p>
    <w:p w14:paraId="2AF33333" w14:textId="77777777" w:rsidR="006E5938" w:rsidRPr="00C75214" w:rsidRDefault="006E5938" w:rsidP="009D388C">
      <w:pPr>
        <w:tabs>
          <w:tab w:val="left" w:pos="1560"/>
          <w:tab w:val="center" w:pos="5103"/>
        </w:tabs>
        <w:rPr>
          <w:rFonts w:ascii="Calibri" w:hAnsi="Calibri"/>
          <w:color w:val="999999"/>
        </w:rPr>
      </w:pPr>
    </w:p>
    <w:p w14:paraId="4EFFFC4D" w14:textId="6190492A" w:rsidR="006E5938" w:rsidRDefault="006E5938" w:rsidP="009D388C">
      <w:pPr>
        <w:tabs>
          <w:tab w:val="left" w:pos="1560"/>
          <w:tab w:val="center" w:pos="4820"/>
        </w:tabs>
        <w:rPr>
          <w:rFonts w:ascii="Calibri" w:hAnsi="Calibri"/>
        </w:rPr>
      </w:pPr>
      <w:r>
        <w:rPr>
          <w:rFonts w:ascii="Calibri" w:hAnsi="Calibri"/>
        </w:rPr>
        <w:t xml:space="preserve">Référent communication : </w:t>
      </w:r>
      <w:r w:rsidR="009E486C">
        <w:rPr>
          <w:rFonts w:ascii="Calibri" w:hAnsi="Calibri"/>
          <w:noProof/>
          <w:sz w:val="28"/>
          <w:szCs w:val="28"/>
        </w:rPr>
        <w:t>………..………………….</w:t>
      </w:r>
    </w:p>
    <w:p w14:paraId="4D7EE878" w14:textId="7753BCD3" w:rsidR="006E5938" w:rsidRPr="00C75214" w:rsidRDefault="006E5938" w:rsidP="009D388C">
      <w:pPr>
        <w:tabs>
          <w:tab w:val="left" w:pos="1560"/>
          <w:tab w:val="center" w:pos="4820"/>
        </w:tabs>
        <w:rPr>
          <w:rFonts w:ascii="Calibri" w:hAnsi="Calibri"/>
        </w:rPr>
      </w:pPr>
      <w:r w:rsidRPr="00C75214">
        <w:rPr>
          <w:rFonts w:ascii="Calibri" w:hAnsi="Calibri"/>
        </w:rPr>
        <w:t>Téléphone :</w:t>
      </w:r>
      <w:r>
        <w:rPr>
          <w:rFonts w:ascii="Calibri" w:hAnsi="Calibri"/>
        </w:rPr>
        <w:t xml:space="preserve"> </w:t>
      </w:r>
      <w:r w:rsidR="009E486C">
        <w:rPr>
          <w:rFonts w:ascii="Calibri" w:hAnsi="Calibri"/>
          <w:noProof/>
          <w:sz w:val="28"/>
          <w:szCs w:val="28"/>
        </w:rPr>
        <w:t>………..………………….</w:t>
      </w:r>
    </w:p>
    <w:p w14:paraId="18A91CE9" w14:textId="6183F82B" w:rsidR="006E5938" w:rsidRDefault="006E5938" w:rsidP="009D388C">
      <w:pPr>
        <w:tabs>
          <w:tab w:val="left" w:pos="1560"/>
          <w:tab w:val="center" w:pos="5103"/>
        </w:tabs>
        <w:rPr>
          <w:rFonts w:ascii="Calibri" w:hAnsi="Calibri"/>
        </w:rPr>
      </w:pPr>
      <w:r w:rsidRPr="00C75214">
        <w:rPr>
          <w:rFonts w:ascii="Calibri" w:hAnsi="Calibri"/>
        </w:rPr>
        <w:t>E-Mail</w:t>
      </w:r>
      <w:r>
        <w:rPr>
          <w:rFonts w:ascii="Calibri" w:hAnsi="Calibri"/>
        </w:rPr>
        <w:t xml:space="preserve"> : </w:t>
      </w:r>
      <w:r w:rsidR="009E486C">
        <w:rPr>
          <w:rFonts w:ascii="Calibri" w:hAnsi="Calibri"/>
          <w:noProof/>
          <w:sz w:val="28"/>
          <w:szCs w:val="28"/>
        </w:rPr>
        <w:t>………..………………….</w:t>
      </w:r>
    </w:p>
    <w:p w14:paraId="2AC6DDE7" w14:textId="77777777" w:rsidR="006E5938" w:rsidRDefault="006E5938" w:rsidP="001910ED">
      <w:pPr>
        <w:tabs>
          <w:tab w:val="left" w:pos="1560"/>
          <w:tab w:val="center" w:pos="5103"/>
        </w:tabs>
        <w:jc w:val="center"/>
        <w:rPr>
          <w:rFonts w:ascii="Calibri" w:hAnsi="Calibri"/>
          <w:color w:val="999999"/>
          <w:sz w:val="40"/>
        </w:rPr>
      </w:pPr>
    </w:p>
    <w:p w14:paraId="2A3BB6CB" w14:textId="55C48E5B" w:rsidR="006E5938" w:rsidRPr="00C75214" w:rsidRDefault="006E5938" w:rsidP="009D388C">
      <w:pPr>
        <w:tabs>
          <w:tab w:val="left" w:pos="1560"/>
          <w:tab w:val="center" w:pos="4820"/>
        </w:tabs>
        <w:rPr>
          <w:rFonts w:ascii="Calibri" w:hAnsi="Calibri"/>
        </w:rPr>
      </w:pPr>
      <w:r>
        <w:rPr>
          <w:rFonts w:ascii="Calibri" w:hAnsi="Calibri"/>
        </w:rPr>
        <w:t xml:space="preserve">Adresse mail de l’association : </w:t>
      </w:r>
      <w:r w:rsidR="009E486C">
        <w:rPr>
          <w:rFonts w:ascii="Calibri" w:hAnsi="Calibri"/>
          <w:noProof/>
          <w:sz w:val="28"/>
          <w:szCs w:val="28"/>
        </w:rPr>
        <w:t>………..………………….</w:t>
      </w:r>
    </w:p>
    <w:p w14:paraId="4FE05559" w14:textId="709620C2" w:rsidR="006E5938" w:rsidRDefault="006E5938" w:rsidP="009D388C">
      <w:pPr>
        <w:tabs>
          <w:tab w:val="left" w:pos="1560"/>
          <w:tab w:val="center" w:pos="5103"/>
        </w:tabs>
        <w:rPr>
          <w:rFonts w:ascii="Calibri" w:hAnsi="Calibri"/>
        </w:rPr>
      </w:pPr>
      <w:r w:rsidRPr="00C75214">
        <w:rPr>
          <w:rFonts w:ascii="Calibri" w:hAnsi="Calibri"/>
        </w:rPr>
        <w:t xml:space="preserve">Site Internet de l’association : </w:t>
      </w:r>
      <w:r w:rsidR="009E486C">
        <w:rPr>
          <w:rFonts w:ascii="Calibri" w:hAnsi="Calibri"/>
          <w:noProof/>
          <w:sz w:val="28"/>
          <w:szCs w:val="28"/>
        </w:rPr>
        <w:t>………..………………….</w:t>
      </w:r>
    </w:p>
    <w:p w14:paraId="6C371BBC" w14:textId="4A739B4D" w:rsidR="006E5938" w:rsidRDefault="006E5938" w:rsidP="009D388C">
      <w:pPr>
        <w:tabs>
          <w:tab w:val="left" w:pos="1560"/>
          <w:tab w:val="center" w:pos="5103"/>
        </w:tabs>
        <w:rPr>
          <w:rFonts w:ascii="Calibri" w:hAnsi="Calibri"/>
        </w:rPr>
      </w:pPr>
      <w:r>
        <w:rPr>
          <w:rFonts w:ascii="Calibri" w:hAnsi="Calibri"/>
        </w:rPr>
        <w:t xml:space="preserve">Page </w:t>
      </w:r>
      <w:proofErr w:type="spellStart"/>
      <w:r>
        <w:rPr>
          <w:rFonts w:ascii="Calibri" w:hAnsi="Calibri"/>
        </w:rPr>
        <w:t>facebook</w:t>
      </w:r>
      <w:proofErr w:type="spellEnd"/>
      <w:r>
        <w:rPr>
          <w:rFonts w:ascii="Calibri" w:hAnsi="Calibri"/>
        </w:rPr>
        <w:t xml:space="preserve"> de l’association : </w:t>
      </w:r>
      <w:r w:rsidR="009E486C">
        <w:rPr>
          <w:rFonts w:ascii="Calibri" w:hAnsi="Calibri"/>
          <w:noProof/>
          <w:sz w:val="28"/>
          <w:szCs w:val="28"/>
        </w:rPr>
        <w:t>………..………………….</w:t>
      </w:r>
    </w:p>
    <w:p w14:paraId="192FE46D" w14:textId="77777777" w:rsidR="006E5938" w:rsidRDefault="006E5938" w:rsidP="009D388C">
      <w:pPr>
        <w:tabs>
          <w:tab w:val="left" w:pos="1560"/>
          <w:tab w:val="center" w:pos="5103"/>
        </w:tabs>
        <w:rPr>
          <w:rFonts w:ascii="Calibri" w:hAnsi="Calibri"/>
        </w:rPr>
      </w:pPr>
      <w:r>
        <w:rPr>
          <w:rFonts w:ascii="Calibri" w:hAnsi="Calibri"/>
        </w:rPr>
        <w:t xml:space="preserve">Twitter de l’association : </w:t>
      </w:r>
    </w:p>
    <w:p w14:paraId="5D5AD714" w14:textId="77777777" w:rsidR="006E5938" w:rsidRPr="00C75214" w:rsidRDefault="006E5938" w:rsidP="001910ED">
      <w:pPr>
        <w:tabs>
          <w:tab w:val="left" w:pos="1560"/>
          <w:tab w:val="center" w:pos="5103"/>
        </w:tabs>
        <w:jc w:val="center"/>
        <w:rPr>
          <w:rFonts w:ascii="Calibri" w:hAnsi="Calibri"/>
          <w:color w:val="999999"/>
          <w:sz w:val="16"/>
        </w:rPr>
      </w:pPr>
      <w:r w:rsidRPr="00C75214">
        <w:rPr>
          <w:rFonts w:ascii="Calibri" w:hAnsi="Calibri"/>
          <w:color w:val="999999"/>
          <w:sz w:val="40"/>
        </w:rPr>
        <w:br w:type="page"/>
      </w:r>
      <w:r w:rsidRPr="00C75214">
        <w:rPr>
          <w:rFonts w:ascii="Calibri" w:hAnsi="Calibri"/>
          <w:color w:val="999999"/>
          <w:sz w:val="48"/>
        </w:rPr>
        <w:lastRenderedPageBreak/>
        <w:tab/>
      </w:r>
      <w:r w:rsidRPr="00C75214">
        <w:rPr>
          <w:rFonts w:ascii="Calibri" w:hAnsi="Calibri"/>
          <w:color w:val="999999"/>
          <w:sz w:val="48"/>
        </w:rPr>
        <w:tab/>
      </w:r>
    </w:p>
    <w:p w14:paraId="00F9FDED" w14:textId="77777777" w:rsidR="006E5938" w:rsidRPr="00C75214" w:rsidRDefault="006E5938" w:rsidP="001910ED">
      <w:pPr>
        <w:shd w:val="solid" w:color="C40006" w:fill="auto"/>
        <w:tabs>
          <w:tab w:val="left" w:pos="1560"/>
          <w:tab w:val="center" w:pos="5103"/>
        </w:tabs>
        <w:jc w:val="center"/>
        <w:rPr>
          <w:rFonts w:ascii="Calibri" w:hAnsi="Calibri"/>
          <w:sz w:val="48"/>
        </w:rPr>
      </w:pPr>
      <w:r w:rsidRPr="00C75214">
        <w:rPr>
          <w:rFonts w:ascii="Calibri" w:hAnsi="Calibri"/>
          <w:sz w:val="48"/>
        </w:rPr>
        <w:t>Fiche de présentation</w:t>
      </w:r>
    </w:p>
    <w:p w14:paraId="118F108B" w14:textId="059A1F7B" w:rsidR="006E5938" w:rsidRPr="00C75214" w:rsidRDefault="006E5938" w:rsidP="001910ED">
      <w:pPr>
        <w:tabs>
          <w:tab w:val="left" w:pos="1560"/>
          <w:tab w:val="center" w:pos="5103"/>
        </w:tabs>
        <w:rPr>
          <w:rFonts w:ascii="Calibri" w:hAnsi="Calibri"/>
        </w:rPr>
      </w:pPr>
      <w:r w:rsidRPr="00B16CC8">
        <w:rPr>
          <w:rFonts w:ascii="Calibri" w:hAnsi="Calibri"/>
          <w:b/>
        </w:rPr>
        <w:t>Nom de l’association</w:t>
      </w:r>
      <w:r w:rsidRPr="00C75214">
        <w:rPr>
          <w:rFonts w:ascii="Calibri" w:hAnsi="Calibri"/>
        </w:rPr>
        <w:t xml:space="preserve"> : </w:t>
      </w:r>
      <w:r w:rsidR="009E486C">
        <w:rPr>
          <w:rFonts w:ascii="Calibri" w:hAnsi="Calibri"/>
          <w:noProof/>
          <w:sz w:val="28"/>
          <w:szCs w:val="28"/>
        </w:rPr>
        <w:t>………..………………….</w:t>
      </w:r>
    </w:p>
    <w:p w14:paraId="387A54C0" w14:textId="77777777" w:rsidR="006E5938" w:rsidRPr="00C75214" w:rsidRDefault="006E5938" w:rsidP="001910ED">
      <w:pPr>
        <w:tabs>
          <w:tab w:val="left" w:pos="1560"/>
          <w:tab w:val="center" w:pos="5103"/>
        </w:tabs>
        <w:rPr>
          <w:rFonts w:ascii="Calibri" w:hAnsi="Calibri"/>
        </w:rPr>
      </w:pPr>
    </w:p>
    <w:p w14:paraId="48122E31" w14:textId="77777777" w:rsidR="006E5938" w:rsidRPr="00C75214" w:rsidRDefault="006E5938" w:rsidP="001910ED">
      <w:pPr>
        <w:tabs>
          <w:tab w:val="left" w:pos="1560"/>
          <w:tab w:val="center" w:pos="5103"/>
        </w:tabs>
        <w:rPr>
          <w:rFonts w:ascii="Calibri" w:hAnsi="Calibri"/>
        </w:rPr>
      </w:pPr>
      <w:r w:rsidRPr="00B16CC8">
        <w:rPr>
          <w:rFonts w:ascii="Calibri" w:hAnsi="Calibri"/>
          <w:b/>
        </w:rPr>
        <w:t>Présentation de l’association</w:t>
      </w:r>
      <w:r w:rsidRPr="00C75214">
        <w:rPr>
          <w:rFonts w:ascii="Calibri" w:hAnsi="Calibri"/>
        </w:rPr>
        <w:t xml:space="preserve"> (date de création, objet, domaines d’activités, projets, </w:t>
      </w:r>
      <w:proofErr w:type="spellStart"/>
      <w:r w:rsidRPr="00C75214">
        <w:rPr>
          <w:rFonts w:ascii="Calibri" w:hAnsi="Calibri"/>
        </w:rPr>
        <w:t>etc</w:t>
      </w:r>
      <w:proofErr w:type="spellEnd"/>
      <w:r w:rsidRPr="00C75214">
        <w:rPr>
          <w:rFonts w:ascii="Calibri" w:hAnsi="Calibri"/>
        </w:rPr>
        <w:t xml:space="preserve">) : </w:t>
      </w:r>
    </w:p>
    <w:p w14:paraId="7C82E743" w14:textId="77777777" w:rsidR="006E5938" w:rsidRPr="00C75214" w:rsidRDefault="006E5938" w:rsidP="001910ED">
      <w:pPr>
        <w:tabs>
          <w:tab w:val="left" w:pos="1560"/>
          <w:tab w:val="center" w:pos="5103"/>
        </w:tabs>
        <w:rPr>
          <w:rFonts w:ascii="Calibri" w:hAnsi="Calibri"/>
        </w:rPr>
      </w:pPr>
    </w:p>
    <w:p w14:paraId="7FD354D4" w14:textId="77777777" w:rsidR="006E5938" w:rsidRDefault="006E5938" w:rsidP="001910ED">
      <w:pPr>
        <w:tabs>
          <w:tab w:val="left" w:pos="1560"/>
          <w:tab w:val="center" w:pos="4820"/>
        </w:tabs>
        <w:rPr>
          <w:rFonts w:ascii="Calibri" w:hAnsi="Calibri"/>
        </w:rPr>
      </w:pPr>
    </w:p>
    <w:p w14:paraId="26AA2A94" w14:textId="77777777" w:rsidR="00B16CC8" w:rsidRDefault="00B16CC8" w:rsidP="001910ED">
      <w:pPr>
        <w:tabs>
          <w:tab w:val="left" w:pos="1560"/>
          <w:tab w:val="center" w:pos="4820"/>
        </w:tabs>
        <w:rPr>
          <w:rFonts w:ascii="Calibri" w:hAnsi="Calibri"/>
        </w:rPr>
      </w:pPr>
    </w:p>
    <w:p w14:paraId="69302410" w14:textId="77777777" w:rsidR="00B16CC8" w:rsidRDefault="00B16CC8" w:rsidP="001910ED">
      <w:pPr>
        <w:tabs>
          <w:tab w:val="left" w:pos="1560"/>
          <w:tab w:val="center" w:pos="4820"/>
        </w:tabs>
        <w:rPr>
          <w:rFonts w:ascii="Calibri" w:hAnsi="Calibri"/>
        </w:rPr>
      </w:pPr>
    </w:p>
    <w:p w14:paraId="76E471C5" w14:textId="77777777" w:rsidR="00B16CC8" w:rsidRDefault="00B16CC8" w:rsidP="001910ED">
      <w:pPr>
        <w:tabs>
          <w:tab w:val="left" w:pos="1560"/>
          <w:tab w:val="center" w:pos="4820"/>
        </w:tabs>
        <w:rPr>
          <w:rFonts w:ascii="Calibri" w:hAnsi="Calibri"/>
        </w:rPr>
      </w:pPr>
    </w:p>
    <w:p w14:paraId="34ED8B5A" w14:textId="77777777" w:rsidR="00B16CC8" w:rsidRDefault="00B16CC8" w:rsidP="001910ED">
      <w:pPr>
        <w:tabs>
          <w:tab w:val="left" w:pos="1560"/>
          <w:tab w:val="center" w:pos="4820"/>
        </w:tabs>
        <w:rPr>
          <w:rFonts w:ascii="Calibri" w:hAnsi="Calibri"/>
        </w:rPr>
      </w:pPr>
    </w:p>
    <w:p w14:paraId="1807CE0B" w14:textId="77777777" w:rsidR="00B16CC8" w:rsidRDefault="00B16CC8" w:rsidP="001910ED">
      <w:pPr>
        <w:tabs>
          <w:tab w:val="left" w:pos="1560"/>
          <w:tab w:val="center" w:pos="4820"/>
        </w:tabs>
        <w:rPr>
          <w:rFonts w:ascii="Calibri" w:hAnsi="Calibri"/>
        </w:rPr>
      </w:pPr>
    </w:p>
    <w:p w14:paraId="7E78475F" w14:textId="77777777" w:rsidR="00B16CC8" w:rsidRDefault="00B16CC8" w:rsidP="001910ED">
      <w:pPr>
        <w:tabs>
          <w:tab w:val="left" w:pos="1560"/>
          <w:tab w:val="center" w:pos="4820"/>
        </w:tabs>
        <w:rPr>
          <w:rFonts w:ascii="Calibri" w:hAnsi="Calibri"/>
        </w:rPr>
      </w:pPr>
    </w:p>
    <w:p w14:paraId="6756FD5F" w14:textId="77777777" w:rsidR="00B16CC8" w:rsidRDefault="00B16CC8" w:rsidP="001910ED">
      <w:pPr>
        <w:tabs>
          <w:tab w:val="left" w:pos="1560"/>
          <w:tab w:val="center" w:pos="4820"/>
        </w:tabs>
        <w:rPr>
          <w:rFonts w:ascii="Calibri" w:hAnsi="Calibri"/>
        </w:rPr>
      </w:pPr>
    </w:p>
    <w:p w14:paraId="0F431B14" w14:textId="77777777" w:rsidR="00B16CC8" w:rsidRDefault="00B16CC8" w:rsidP="001910ED">
      <w:pPr>
        <w:tabs>
          <w:tab w:val="left" w:pos="1560"/>
          <w:tab w:val="center" w:pos="4820"/>
        </w:tabs>
        <w:rPr>
          <w:rFonts w:ascii="Calibri" w:hAnsi="Calibri"/>
        </w:rPr>
      </w:pPr>
    </w:p>
    <w:p w14:paraId="1C728185" w14:textId="77777777" w:rsidR="00B16CC8" w:rsidRDefault="00B16CC8" w:rsidP="001910ED">
      <w:pPr>
        <w:tabs>
          <w:tab w:val="left" w:pos="1560"/>
          <w:tab w:val="center" w:pos="4820"/>
        </w:tabs>
        <w:rPr>
          <w:rFonts w:ascii="Calibri" w:hAnsi="Calibri"/>
        </w:rPr>
      </w:pPr>
    </w:p>
    <w:p w14:paraId="6FDF8815" w14:textId="77777777" w:rsidR="00B16CC8" w:rsidRDefault="00B16CC8" w:rsidP="001910ED">
      <w:pPr>
        <w:tabs>
          <w:tab w:val="left" w:pos="1560"/>
          <w:tab w:val="center" w:pos="4820"/>
        </w:tabs>
        <w:rPr>
          <w:rFonts w:ascii="Calibri" w:hAnsi="Calibri"/>
        </w:rPr>
      </w:pPr>
    </w:p>
    <w:p w14:paraId="6D747361" w14:textId="77777777" w:rsidR="00B16CC8" w:rsidRDefault="00B16CC8" w:rsidP="001910ED">
      <w:pPr>
        <w:tabs>
          <w:tab w:val="left" w:pos="1560"/>
          <w:tab w:val="center" w:pos="4820"/>
        </w:tabs>
        <w:rPr>
          <w:rFonts w:ascii="Calibri" w:hAnsi="Calibri"/>
        </w:rPr>
      </w:pPr>
    </w:p>
    <w:p w14:paraId="7E3EC64A" w14:textId="77777777" w:rsidR="00B16CC8" w:rsidRDefault="00B16CC8" w:rsidP="001910ED">
      <w:pPr>
        <w:tabs>
          <w:tab w:val="left" w:pos="1560"/>
          <w:tab w:val="center" w:pos="4820"/>
        </w:tabs>
        <w:rPr>
          <w:rFonts w:ascii="Calibri" w:hAnsi="Calibri"/>
        </w:rPr>
      </w:pPr>
    </w:p>
    <w:p w14:paraId="494A02FD" w14:textId="77777777" w:rsidR="00B16CC8" w:rsidRDefault="00B16CC8" w:rsidP="001910ED">
      <w:pPr>
        <w:tabs>
          <w:tab w:val="left" w:pos="1560"/>
          <w:tab w:val="center" w:pos="4820"/>
        </w:tabs>
        <w:rPr>
          <w:rFonts w:ascii="Calibri" w:hAnsi="Calibri"/>
        </w:rPr>
      </w:pPr>
    </w:p>
    <w:p w14:paraId="3761725C" w14:textId="77777777" w:rsidR="00B16CC8" w:rsidRDefault="00B16CC8" w:rsidP="001910ED">
      <w:pPr>
        <w:tabs>
          <w:tab w:val="left" w:pos="1560"/>
          <w:tab w:val="center" w:pos="4820"/>
        </w:tabs>
        <w:rPr>
          <w:rFonts w:ascii="Calibri" w:hAnsi="Calibri"/>
        </w:rPr>
      </w:pPr>
    </w:p>
    <w:p w14:paraId="306D1415" w14:textId="77777777" w:rsidR="00B16CC8" w:rsidRDefault="00B16CC8" w:rsidP="001910ED">
      <w:pPr>
        <w:tabs>
          <w:tab w:val="left" w:pos="1560"/>
          <w:tab w:val="center" w:pos="4820"/>
        </w:tabs>
        <w:rPr>
          <w:rFonts w:ascii="Calibri" w:hAnsi="Calibri"/>
        </w:rPr>
      </w:pPr>
    </w:p>
    <w:p w14:paraId="63A8293E" w14:textId="77777777" w:rsidR="00B16CC8" w:rsidRDefault="00B16CC8" w:rsidP="001910ED">
      <w:pPr>
        <w:tabs>
          <w:tab w:val="left" w:pos="1560"/>
          <w:tab w:val="center" w:pos="4820"/>
        </w:tabs>
        <w:rPr>
          <w:rFonts w:ascii="Calibri" w:hAnsi="Calibri"/>
        </w:rPr>
      </w:pPr>
    </w:p>
    <w:p w14:paraId="45431188" w14:textId="77777777" w:rsidR="00B16CC8" w:rsidRDefault="00B16CC8" w:rsidP="001910ED">
      <w:pPr>
        <w:tabs>
          <w:tab w:val="left" w:pos="1560"/>
          <w:tab w:val="center" w:pos="4820"/>
        </w:tabs>
        <w:rPr>
          <w:rFonts w:ascii="Calibri" w:hAnsi="Calibri"/>
        </w:rPr>
      </w:pPr>
    </w:p>
    <w:p w14:paraId="3904585C" w14:textId="77777777" w:rsidR="00B16CC8" w:rsidRDefault="00B16CC8" w:rsidP="001910ED">
      <w:pPr>
        <w:tabs>
          <w:tab w:val="left" w:pos="1560"/>
          <w:tab w:val="center" w:pos="4820"/>
        </w:tabs>
        <w:rPr>
          <w:rFonts w:ascii="Calibri" w:hAnsi="Calibri"/>
        </w:rPr>
      </w:pPr>
    </w:p>
    <w:p w14:paraId="76BEA5F9" w14:textId="77777777" w:rsidR="00B16CC8" w:rsidRDefault="00B16CC8" w:rsidP="001910ED">
      <w:pPr>
        <w:tabs>
          <w:tab w:val="left" w:pos="1560"/>
          <w:tab w:val="center" w:pos="4820"/>
        </w:tabs>
        <w:rPr>
          <w:rFonts w:ascii="Calibri" w:hAnsi="Calibri"/>
        </w:rPr>
      </w:pPr>
    </w:p>
    <w:p w14:paraId="0AF23886" w14:textId="77777777" w:rsidR="00B16CC8" w:rsidRDefault="00B16CC8" w:rsidP="001910ED">
      <w:pPr>
        <w:tabs>
          <w:tab w:val="left" w:pos="1560"/>
          <w:tab w:val="center" w:pos="4820"/>
        </w:tabs>
        <w:rPr>
          <w:rFonts w:ascii="Calibri" w:hAnsi="Calibri"/>
        </w:rPr>
      </w:pPr>
    </w:p>
    <w:p w14:paraId="44CC95DB" w14:textId="77777777" w:rsidR="00B16CC8" w:rsidRDefault="00B16CC8" w:rsidP="001910ED">
      <w:pPr>
        <w:tabs>
          <w:tab w:val="left" w:pos="1560"/>
          <w:tab w:val="center" w:pos="4820"/>
        </w:tabs>
        <w:rPr>
          <w:rFonts w:ascii="Calibri" w:hAnsi="Calibri"/>
        </w:rPr>
      </w:pPr>
    </w:p>
    <w:p w14:paraId="277B43DB" w14:textId="77777777" w:rsidR="00B16CC8" w:rsidRDefault="00B16CC8" w:rsidP="001910ED">
      <w:pPr>
        <w:tabs>
          <w:tab w:val="left" w:pos="1560"/>
          <w:tab w:val="center" w:pos="4820"/>
        </w:tabs>
        <w:rPr>
          <w:rFonts w:ascii="Calibri" w:hAnsi="Calibri"/>
        </w:rPr>
      </w:pPr>
    </w:p>
    <w:p w14:paraId="3EE6E686" w14:textId="77777777" w:rsidR="00B16CC8" w:rsidRDefault="00B16CC8" w:rsidP="001910ED">
      <w:pPr>
        <w:tabs>
          <w:tab w:val="left" w:pos="1560"/>
          <w:tab w:val="center" w:pos="4820"/>
        </w:tabs>
        <w:rPr>
          <w:rFonts w:ascii="Calibri" w:hAnsi="Calibri"/>
        </w:rPr>
      </w:pPr>
    </w:p>
    <w:p w14:paraId="3B2684D6" w14:textId="77777777" w:rsidR="00B16CC8" w:rsidRDefault="00B16CC8" w:rsidP="001910ED">
      <w:pPr>
        <w:tabs>
          <w:tab w:val="left" w:pos="1560"/>
          <w:tab w:val="center" w:pos="4820"/>
        </w:tabs>
        <w:rPr>
          <w:rFonts w:ascii="Calibri" w:hAnsi="Calibri"/>
        </w:rPr>
      </w:pPr>
    </w:p>
    <w:p w14:paraId="4FC2DDA2" w14:textId="77777777" w:rsidR="00B16CC8" w:rsidRDefault="00B16CC8" w:rsidP="001910ED">
      <w:pPr>
        <w:tabs>
          <w:tab w:val="left" w:pos="1560"/>
          <w:tab w:val="center" w:pos="4820"/>
        </w:tabs>
        <w:rPr>
          <w:rFonts w:ascii="Calibri" w:hAnsi="Calibri"/>
        </w:rPr>
      </w:pPr>
      <w:bookmarkStart w:id="0" w:name="_GoBack"/>
      <w:bookmarkEnd w:id="0"/>
    </w:p>
    <w:p w14:paraId="01BD6C2B" w14:textId="77777777" w:rsidR="00B16CC8" w:rsidRDefault="00B16CC8" w:rsidP="001910ED">
      <w:pPr>
        <w:tabs>
          <w:tab w:val="left" w:pos="1560"/>
          <w:tab w:val="center" w:pos="4820"/>
        </w:tabs>
        <w:rPr>
          <w:rFonts w:ascii="Calibri" w:hAnsi="Calibri"/>
        </w:rPr>
      </w:pPr>
    </w:p>
    <w:p w14:paraId="5AEB58B4" w14:textId="77777777" w:rsidR="00B16CC8" w:rsidRDefault="00B16CC8" w:rsidP="001910ED">
      <w:pPr>
        <w:tabs>
          <w:tab w:val="left" w:pos="1560"/>
          <w:tab w:val="center" w:pos="4820"/>
        </w:tabs>
        <w:rPr>
          <w:rFonts w:ascii="Calibri" w:hAnsi="Calibri"/>
        </w:rPr>
      </w:pPr>
    </w:p>
    <w:p w14:paraId="11B6DC3E" w14:textId="77777777" w:rsidR="00B16CC8" w:rsidRDefault="00B16CC8" w:rsidP="001910ED">
      <w:pPr>
        <w:tabs>
          <w:tab w:val="left" w:pos="1560"/>
          <w:tab w:val="center" w:pos="4820"/>
        </w:tabs>
        <w:rPr>
          <w:rFonts w:ascii="Calibri" w:hAnsi="Calibri"/>
        </w:rPr>
      </w:pPr>
    </w:p>
    <w:p w14:paraId="2F2C01C1" w14:textId="05D825BD" w:rsidR="00B16CC8" w:rsidRDefault="00B16CC8" w:rsidP="001910ED">
      <w:pPr>
        <w:tabs>
          <w:tab w:val="left" w:pos="1560"/>
          <w:tab w:val="center" w:pos="4820"/>
        </w:tabs>
        <w:rPr>
          <w:rFonts w:ascii="Calibri" w:hAnsi="Calibri"/>
        </w:rPr>
      </w:pPr>
      <w:r w:rsidRPr="00B16CC8">
        <w:rPr>
          <w:rFonts w:ascii="Calibri" w:hAnsi="Calibri"/>
          <w:b/>
        </w:rPr>
        <w:t xml:space="preserve">Justification du caractère </w:t>
      </w:r>
      <w:r>
        <w:rPr>
          <w:rFonts w:ascii="Calibri" w:hAnsi="Calibri"/>
          <w:b/>
        </w:rPr>
        <w:t>« </w:t>
      </w:r>
      <w:r w:rsidRPr="00B16CC8">
        <w:rPr>
          <w:rFonts w:ascii="Calibri" w:hAnsi="Calibri"/>
          <w:b/>
        </w:rPr>
        <w:t>étudiant</w:t>
      </w:r>
      <w:r>
        <w:rPr>
          <w:rFonts w:ascii="Calibri" w:hAnsi="Calibri"/>
          <w:b/>
        </w:rPr>
        <w:t> »</w:t>
      </w:r>
      <w:r w:rsidRPr="00B16CC8">
        <w:rPr>
          <w:rFonts w:ascii="Calibri" w:hAnsi="Calibri"/>
          <w:b/>
        </w:rPr>
        <w:t xml:space="preserve"> de votre association</w:t>
      </w:r>
      <w:r>
        <w:rPr>
          <w:rFonts w:ascii="Calibri" w:hAnsi="Calibri"/>
        </w:rPr>
        <w:t> :</w:t>
      </w:r>
    </w:p>
    <w:p w14:paraId="437F08BF" w14:textId="77777777" w:rsidR="00B16CC8" w:rsidRDefault="00B16CC8" w:rsidP="001910ED">
      <w:pPr>
        <w:tabs>
          <w:tab w:val="left" w:pos="1560"/>
          <w:tab w:val="center" w:pos="4820"/>
        </w:tabs>
        <w:rPr>
          <w:rFonts w:ascii="Calibri" w:hAnsi="Calibri"/>
        </w:rPr>
      </w:pPr>
    </w:p>
    <w:p w14:paraId="7B7F5037" w14:textId="23784E8B" w:rsidR="00B16CC8" w:rsidRDefault="00B16CC8" w:rsidP="00B16CC8">
      <w:pPr>
        <w:pStyle w:val="Paragraphedeliste"/>
        <w:numPr>
          <w:ilvl w:val="0"/>
          <w:numId w:val="4"/>
        </w:numPr>
        <w:tabs>
          <w:tab w:val="left" w:pos="1560"/>
          <w:tab w:val="center" w:pos="4820"/>
        </w:tabs>
        <w:rPr>
          <w:rFonts w:ascii="Calibri" w:hAnsi="Calibri"/>
        </w:rPr>
      </w:pPr>
      <w:r>
        <w:rPr>
          <w:rFonts w:ascii="Calibri" w:hAnsi="Calibri"/>
        </w:rPr>
        <w:t>Votre bureau est majoritairement constitué d’étudiants (dans ce cas joindre les cartes étudiantes)</w:t>
      </w:r>
    </w:p>
    <w:p w14:paraId="24F343AF" w14:textId="6D157548" w:rsidR="00B16CC8" w:rsidRDefault="00B16CC8" w:rsidP="00B16CC8">
      <w:pPr>
        <w:pStyle w:val="Paragraphedeliste"/>
        <w:numPr>
          <w:ilvl w:val="0"/>
          <w:numId w:val="4"/>
        </w:numPr>
        <w:tabs>
          <w:tab w:val="left" w:pos="1560"/>
          <w:tab w:val="center" w:pos="4820"/>
        </w:tabs>
        <w:rPr>
          <w:rFonts w:ascii="Calibri" w:hAnsi="Calibri"/>
        </w:rPr>
      </w:pPr>
      <w:r>
        <w:rPr>
          <w:rFonts w:ascii="Calibri" w:hAnsi="Calibri"/>
        </w:rPr>
        <w:t>Votre public cible est majoritairement étudiant (dans ce cas justifier) …………………………………………..</w:t>
      </w:r>
    </w:p>
    <w:p w14:paraId="2C1670DC" w14:textId="7E9EF5FA" w:rsidR="00B16CC8" w:rsidRPr="00B16CC8" w:rsidRDefault="00B16CC8" w:rsidP="00B16CC8">
      <w:pPr>
        <w:tabs>
          <w:tab w:val="left" w:pos="1560"/>
          <w:tab w:val="center" w:pos="4820"/>
        </w:tabs>
        <w:rPr>
          <w:rFonts w:ascii="Calibri" w:hAnsi="Calibri"/>
        </w:rPr>
      </w:pPr>
      <w:r w:rsidRPr="00B16CC8">
        <w:rPr>
          <w:rFonts w:ascii="Calibri" w:hAnsi="Calibri"/>
        </w:rPr>
        <w:t>…………………………………………………………………………………………………………………………………………………………………………………………………………………………………………………………………………………………………………………………………………………………………………………………………………………………………………………………………………………………………………………………………………………………………………………………………………………………………………</w:t>
      </w:r>
    </w:p>
    <w:p w14:paraId="779DCF3E" w14:textId="2AD7293F" w:rsidR="00B16CC8" w:rsidRDefault="00B16CC8" w:rsidP="00B16CC8">
      <w:pPr>
        <w:pStyle w:val="Paragraphedeliste"/>
        <w:numPr>
          <w:ilvl w:val="0"/>
          <w:numId w:val="4"/>
        </w:numPr>
        <w:tabs>
          <w:tab w:val="left" w:pos="1560"/>
          <w:tab w:val="center" w:pos="4820"/>
        </w:tabs>
        <w:rPr>
          <w:rFonts w:ascii="Calibri" w:hAnsi="Calibri"/>
        </w:rPr>
      </w:pPr>
      <w:r>
        <w:rPr>
          <w:rFonts w:ascii="Calibri" w:hAnsi="Calibri"/>
        </w:rPr>
        <w:t>Vous accueilliez un volontaire en service civique et vous avez besoin de lui mettre à disposition un espace de travail (dans ce cas justifier) …………………………………………………………………………………………...</w:t>
      </w:r>
    </w:p>
    <w:p w14:paraId="1229D55E" w14:textId="7EC362CD" w:rsidR="00B16CC8" w:rsidRPr="00B16CC8" w:rsidRDefault="00B16CC8" w:rsidP="00B16CC8">
      <w:pPr>
        <w:tabs>
          <w:tab w:val="left" w:pos="1560"/>
          <w:tab w:val="center" w:pos="4820"/>
        </w:tabs>
        <w:rPr>
          <w:rFonts w:ascii="Calibri" w:hAnsi="Calibri"/>
        </w:rPr>
      </w:pPr>
      <w:r>
        <w:rPr>
          <w:rFonts w:ascii="Calibri" w:hAnsi="Calibri"/>
        </w:rPr>
        <w:t>.</w:t>
      </w:r>
      <w:r w:rsidRPr="00B16CC8">
        <w:rPr>
          <w:rFonts w:ascii="Calibri" w:hAnsi="Calibri"/>
        </w:rPr>
        <w:t>…………………………………………………………………………………………………………………………………………………………………………………………………………………………………………………………………………………………………………………………………………………………………………………………………………………………………………………………………………………………………………………………………………………………………………………………………………………………………………</w:t>
      </w:r>
    </w:p>
    <w:p w14:paraId="0ECB5DB9" w14:textId="0701505C" w:rsidR="00B16CC8" w:rsidRPr="00B16CC8" w:rsidRDefault="00B16CC8" w:rsidP="00B16CC8">
      <w:pPr>
        <w:tabs>
          <w:tab w:val="left" w:pos="1560"/>
          <w:tab w:val="center" w:pos="4820"/>
        </w:tabs>
        <w:rPr>
          <w:rFonts w:ascii="Calibri" w:hAnsi="Calibri"/>
        </w:rPr>
      </w:pPr>
    </w:p>
    <w:p w14:paraId="78D190E4" w14:textId="77777777" w:rsidR="006E5938" w:rsidRPr="00B16CC8" w:rsidRDefault="006E5938" w:rsidP="00B16CC8">
      <w:pPr>
        <w:pStyle w:val="Paragraphedeliste"/>
        <w:numPr>
          <w:ilvl w:val="0"/>
          <w:numId w:val="4"/>
        </w:numPr>
        <w:tabs>
          <w:tab w:val="left" w:pos="1560"/>
          <w:tab w:val="center" w:pos="5103"/>
        </w:tabs>
        <w:rPr>
          <w:rFonts w:ascii="Calibri" w:hAnsi="Calibri"/>
          <w:color w:val="999999"/>
          <w:sz w:val="8"/>
          <w:szCs w:val="8"/>
        </w:rPr>
      </w:pPr>
      <w:r w:rsidRPr="00B16CC8">
        <w:rPr>
          <w:rFonts w:ascii="Calibri" w:hAnsi="Calibri"/>
          <w:color w:val="999999"/>
          <w:sz w:val="8"/>
          <w:szCs w:val="8"/>
        </w:rPr>
        <w:br w:type="page"/>
      </w:r>
    </w:p>
    <w:p w14:paraId="1AB0689A" w14:textId="77777777" w:rsidR="006E5938" w:rsidRPr="00C75214" w:rsidRDefault="006E5938" w:rsidP="001910ED">
      <w:pPr>
        <w:shd w:val="solid" w:color="C40006" w:fill="auto"/>
        <w:tabs>
          <w:tab w:val="left" w:pos="1560"/>
          <w:tab w:val="center" w:pos="5103"/>
        </w:tabs>
        <w:jc w:val="center"/>
        <w:rPr>
          <w:rFonts w:ascii="Calibri" w:hAnsi="Calibri"/>
          <w:sz w:val="48"/>
        </w:rPr>
      </w:pPr>
      <w:r w:rsidRPr="00C75214">
        <w:rPr>
          <w:rFonts w:ascii="Calibri" w:hAnsi="Calibri"/>
          <w:sz w:val="48"/>
        </w:rPr>
        <w:lastRenderedPageBreak/>
        <w:t>Règlement intérieur</w:t>
      </w:r>
    </w:p>
    <w:p w14:paraId="7CA99377" w14:textId="77777777" w:rsidR="006E5938" w:rsidRPr="00C75214" w:rsidRDefault="006E5938" w:rsidP="001910ED">
      <w:pPr>
        <w:shd w:val="solid" w:color="C40006" w:fill="auto"/>
        <w:tabs>
          <w:tab w:val="left" w:pos="1560"/>
          <w:tab w:val="center" w:pos="5103"/>
        </w:tabs>
        <w:jc w:val="center"/>
        <w:rPr>
          <w:rFonts w:ascii="Calibri" w:hAnsi="Calibri"/>
          <w:sz w:val="48"/>
        </w:rPr>
        <w:sectPr w:rsidR="006E5938" w:rsidRPr="00C75214">
          <w:type w:val="continuous"/>
          <w:pgSz w:w="11900" w:h="16840"/>
          <w:pgMar w:top="567" w:right="701" w:bottom="709" w:left="851" w:header="708" w:footer="708" w:gutter="0"/>
          <w:cols w:space="708"/>
        </w:sectPr>
      </w:pPr>
    </w:p>
    <w:p w14:paraId="108B2CED" w14:textId="77777777" w:rsidR="006E5938" w:rsidRDefault="006E5938" w:rsidP="00745AA6">
      <w:pPr>
        <w:pStyle w:val="Paragraphestandard"/>
        <w:rPr>
          <w:rFonts w:ascii="Arial-BoldMT" w:hAnsi="Arial-BoldMT" w:cs="Arial-BoldMT"/>
          <w:b/>
          <w:bCs/>
          <w:sz w:val="16"/>
          <w:szCs w:val="16"/>
        </w:rPr>
      </w:pPr>
      <w:r>
        <w:rPr>
          <w:rFonts w:ascii="Arial-BoldMT" w:hAnsi="Arial-BoldMT" w:cs="Arial-BoldMT"/>
          <w:b/>
          <w:bCs/>
          <w:sz w:val="16"/>
          <w:szCs w:val="16"/>
        </w:rPr>
        <w:t>ART 1 – Domaine de l’application :</w:t>
      </w:r>
    </w:p>
    <w:p w14:paraId="46473AC4" w14:textId="77777777" w:rsidR="006E5938" w:rsidRDefault="006E5938" w:rsidP="00745AA6">
      <w:pPr>
        <w:pStyle w:val="Paragraphestandard"/>
        <w:rPr>
          <w:rFonts w:ascii="Arial-BoldMT" w:hAnsi="Arial-BoldMT" w:cs="Arial-BoldMT"/>
          <w:b/>
          <w:bCs/>
          <w:sz w:val="16"/>
          <w:szCs w:val="16"/>
        </w:rPr>
      </w:pPr>
    </w:p>
    <w:p w14:paraId="35A653A9"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Le présent règlement concerne l’espace désigné sous le nom de </w:t>
      </w:r>
      <w:r>
        <w:rPr>
          <w:rFonts w:ascii="Arial-ItalicMT" w:hAnsi="Arial-ItalicMT" w:cs="Arial-ItalicMT"/>
          <w:i/>
          <w:iCs/>
          <w:sz w:val="16"/>
          <w:szCs w:val="16"/>
        </w:rPr>
        <w:t>Maison des Étudiants de la Métropole</w:t>
      </w:r>
      <w:r>
        <w:rPr>
          <w:rFonts w:ascii="ArialMT" w:hAnsi="ArialMT" w:cs="ArialMT"/>
          <w:sz w:val="16"/>
          <w:szCs w:val="16"/>
        </w:rPr>
        <w:t xml:space="preserve"> sis 90 rue de Marseille 69007 Lyon, placé sous l’autorité du responsable de l’Unité Vie étudiante du Service Université (Direction de l’Innovation et de l’Action Économique de la Métropole de Lyon). </w:t>
      </w:r>
    </w:p>
    <w:p w14:paraId="48E447CC" w14:textId="77777777" w:rsidR="006E5938" w:rsidRDefault="006E5938" w:rsidP="00745AA6">
      <w:pPr>
        <w:pStyle w:val="Paragraphestandard"/>
        <w:rPr>
          <w:rFonts w:ascii="ArialMT" w:hAnsi="ArialMT" w:cs="ArialMT"/>
          <w:sz w:val="16"/>
          <w:szCs w:val="16"/>
        </w:rPr>
      </w:pPr>
    </w:p>
    <w:p w14:paraId="78A328EF" w14:textId="77777777" w:rsidR="006E5938" w:rsidRDefault="006E5938" w:rsidP="00745AA6">
      <w:pPr>
        <w:pStyle w:val="Paragraphestandard"/>
        <w:rPr>
          <w:rFonts w:ascii="ArialMT" w:hAnsi="ArialMT" w:cs="ArialMT"/>
          <w:sz w:val="16"/>
          <w:szCs w:val="16"/>
        </w:rPr>
      </w:pPr>
    </w:p>
    <w:p w14:paraId="26665223" w14:textId="77777777" w:rsidR="006E5938" w:rsidRDefault="006E5938" w:rsidP="00745AA6">
      <w:pPr>
        <w:pStyle w:val="Paragraphestandard"/>
        <w:rPr>
          <w:rFonts w:ascii="Arial-BoldMT" w:hAnsi="Arial-BoldMT" w:cs="Arial-BoldMT"/>
          <w:b/>
          <w:bCs/>
          <w:sz w:val="16"/>
          <w:szCs w:val="16"/>
        </w:rPr>
      </w:pPr>
      <w:r>
        <w:rPr>
          <w:rFonts w:ascii="Arial-BoldMT" w:hAnsi="Arial-BoldMT" w:cs="Arial-BoldMT"/>
          <w:b/>
          <w:bCs/>
          <w:sz w:val="16"/>
          <w:szCs w:val="16"/>
        </w:rPr>
        <w:t>ART 2 – Dispositions générales :</w:t>
      </w:r>
    </w:p>
    <w:p w14:paraId="3E69BF30" w14:textId="77777777" w:rsidR="006E5938" w:rsidRDefault="006E5938" w:rsidP="00745AA6">
      <w:pPr>
        <w:pStyle w:val="Paragraphestandard"/>
        <w:rPr>
          <w:rFonts w:ascii="Arial-BoldMT" w:hAnsi="Arial-BoldMT" w:cs="Arial-BoldMT"/>
          <w:b/>
          <w:bCs/>
          <w:sz w:val="16"/>
          <w:szCs w:val="16"/>
        </w:rPr>
      </w:pPr>
    </w:p>
    <w:p w14:paraId="79D8704C" w14:textId="77777777" w:rsidR="006E5938" w:rsidRDefault="006E5938" w:rsidP="00745AA6">
      <w:pPr>
        <w:pStyle w:val="Paragraphestandard"/>
        <w:rPr>
          <w:rFonts w:ascii="ArialMT" w:hAnsi="ArialMT" w:cs="ArialMT"/>
          <w:sz w:val="16"/>
          <w:szCs w:val="16"/>
        </w:rPr>
      </w:pPr>
      <w:r>
        <w:rPr>
          <w:rFonts w:ascii="ArialMT" w:hAnsi="ArialMT" w:cs="ArialMT"/>
          <w:sz w:val="16"/>
          <w:szCs w:val="16"/>
        </w:rPr>
        <w:t>Pour les associations étudiantes accueillies en résidence et les organismes proposant des activités et des évènements :</w:t>
      </w:r>
    </w:p>
    <w:p w14:paraId="7F5907F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 droit d’utiliser les locaux, les équipements et le matériel est réservé aux membres étudiants des associations étudiantes signataires de la convention d’accueil en résidence, ainsi que les organismes proposant des activités et des évènements, dans les champs thématiques suivants :</w:t>
      </w:r>
    </w:p>
    <w:p w14:paraId="1593B8BF" w14:textId="77777777" w:rsidR="006E5938" w:rsidRDefault="006E5938" w:rsidP="00745AA6">
      <w:pPr>
        <w:pStyle w:val="Paragraphestandard"/>
        <w:rPr>
          <w:rFonts w:ascii="ArialMT" w:hAnsi="ArialMT" w:cs="ArialMT"/>
          <w:sz w:val="16"/>
          <w:szCs w:val="16"/>
        </w:rPr>
      </w:pPr>
    </w:p>
    <w:p w14:paraId="5F23306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Les actions de promotion et de diffusion de la culture, des arts, du sport et de la connaissance ; les pratiques culturelles, artistiques, sportives et sociales.</w:t>
      </w:r>
    </w:p>
    <w:p w14:paraId="6404E86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Les actions humanitaires, et de promotion de la solidarité, et de respect des droits, en France, en Europe et à l’international.</w:t>
      </w:r>
    </w:p>
    <w:p w14:paraId="2B53F94E"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Les actions interculturelles, européennes et internationales, et la promotion de l’ouverture aux autres et sur le monde.</w:t>
      </w:r>
    </w:p>
    <w:p w14:paraId="4F8FE8EC"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Le vivre ensemble.</w:t>
      </w:r>
    </w:p>
    <w:p w14:paraId="5EE7796D"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Les actions et la promotion du développement durable</w:t>
      </w:r>
    </w:p>
    <w:p w14:paraId="712A46AD"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 Les actions et les pratiques de prévention concernant l’accès à la santé, la santé et les conduites à risques. </w:t>
      </w:r>
    </w:p>
    <w:p w14:paraId="7DE65341"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Les actions d’acquisition de compétences pour les étudiants, quand elles ne relèvent pas d’un cursus pédagogique.</w:t>
      </w:r>
    </w:p>
    <w:p w14:paraId="0814E0EC"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L’entrepreneuriat et l’esprit d’entreprendre, qu’il soit dans un cadre d’économie sociale et solidaire ou dans un cadre d’économie de marché.</w:t>
      </w:r>
    </w:p>
    <w:p w14:paraId="24057E66"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L’innovation et la créativité.</w:t>
      </w:r>
    </w:p>
    <w:p w14:paraId="01CEDF8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Le développement personnel.</w:t>
      </w:r>
    </w:p>
    <w:p w14:paraId="78621B07" w14:textId="77777777" w:rsidR="006E5938" w:rsidRDefault="006E5938" w:rsidP="00745AA6">
      <w:pPr>
        <w:pStyle w:val="Paragraphestandard"/>
        <w:rPr>
          <w:rFonts w:ascii="ArialMT" w:hAnsi="ArialMT" w:cs="ArialMT"/>
          <w:sz w:val="16"/>
          <w:szCs w:val="16"/>
        </w:rPr>
      </w:pPr>
    </w:p>
    <w:p w14:paraId="66B3C55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Cette liste n’est pas exhaustive, mais la vocation des activités accueillies doit être au principal l’animation socioculturelle et éducative et être ouverte à tous les étudiants de la métropole. La Métropole se réserve le droit d’apprécier si la qualité des projets proposés et conduits par les associations et les organismes proposant des activités et des évènements correspond bien aux objectifs de la Maison des Étudiants, à l’entrée dans les lieux et pendant toute la durée de leur hébergement.</w:t>
      </w:r>
    </w:p>
    <w:p w14:paraId="19A69DCF" w14:textId="77777777" w:rsidR="006E5938" w:rsidRDefault="006E5938" w:rsidP="00745AA6">
      <w:pPr>
        <w:pStyle w:val="Paragraphestandard"/>
        <w:rPr>
          <w:rFonts w:ascii="ArialMT" w:hAnsi="ArialMT" w:cs="ArialMT"/>
          <w:sz w:val="16"/>
          <w:szCs w:val="16"/>
        </w:rPr>
      </w:pPr>
    </w:p>
    <w:p w14:paraId="2800C3B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 Métropole de Lyon n’accueille aucune association ou organisme dont les activités sont de nature syndicale, politique, religieuse, lucrative ou corporatiste. Par ailleurs, toute association ou organisme dont les activités s’avèreraient présenter un caractère prosélyte, partisan, stigmatisant ou blessant pour une partie de la population, ferait l’objet d’une résiliation de sa convention.</w:t>
      </w:r>
    </w:p>
    <w:p w14:paraId="40607807" w14:textId="77777777" w:rsidR="006E5938" w:rsidRDefault="006E5938" w:rsidP="00745AA6">
      <w:pPr>
        <w:pStyle w:val="Paragraphestandard"/>
        <w:rPr>
          <w:rFonts w:ascii="ArialMT" w:hAnsi="ArialMT" w:cs="ArialMT"/>
          <w:sz w:val="16"/>
          <w:szCs w:val="16"/>
        </w:rPr>
      </w:pPr>
    </w:p>
    <w:p w14:paraId="4FE981C1"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 Métropole de Lyon respecte la charte de la laïcité dans les services publics, à la Maison des étudiants.</w:t>
      </w:r>
    </w:p>
    <w:p w14:paraId="4C23A174" w14:textId="77777777" w:rsidR="006E5938" w:rsidRDefault="006E5938" w:rsidP="00745AA6">
      <w:pPr>
        <w:pStyle w:val="Paragraphestandard"/>
        <w:rPr>
          <w:rFonts w:ascii="ArialMT" w:hAnsi="ArialMT" w:cs="ArialMT"/>
          <w:sz w:val="16"/>
          <w:szCs w:val="16"/>
        </w:rPr>
      </w:pPr>
    </w:p>
    <w:p w14:paraId="0DF5BEE7"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 Métropole de Lyon organisera avec les associations et les organismes proposant des activités ou des événements, et signataires de la convention au moins une rencontre annuelle portant sur le projet et le bilan des activités de la Maison des Étudiants, pour l’année en cours. Un séminaire de réflexion et de prospective sur les thématiques de la vie étudiante pourra être organisé régulièrement, qui associera les acteurs de la vie étudiante et leurs partenaires.</w:t>
      </w:r>
    </w:p>
    <w:p w14:paraId="27A95CA4" w14:textId="77777777" w:rsidR="006E5938" w:rsidRDefault="006E5938" w:rsidP="00745AA6">
      <w:pPr>
        <w:pStyle w:val="Paragraphestandard"/>
        <w:rPr>
          <w:rFonts w:ascii="ArialMT" w:hAnsi="ArialMT" w:cs="ArialMT"/>
          <w:sz w:val="16"/>
          <w:szCs w:val="16"/>
        </w:rPr>
      </w:pPr>
    </w:p>
    <w:p w14:paraId="2753C650" w14:textId="77777777" w:rsidR="006E5938" w:rsidRDefault="006E5938" w:rsidP="00745AA6">
      <w:pPr>
        <w:pStyle w:val="Paragraphestandard"/>
        <w:rPr>
          <w:rFonts w:ascii="ArialMT" w:hAnsi="ArialMT" w:cs="ArialMT"/>
          <w:sz w:val="16"/>
          <w:szCs w:val="16"/>
        </w:rPr>
      </w:pPr>
    </w:p>
    <w:p w14:paraId="53EBB085" w14:textId="77777777" w:rsidR="006E5938" w:rsidRDefault="006E5938" w:rsidP="00745AA6">
      <w:pPr>
        <w:pStyle w:val="Paragraphestandard"/>
        <w:rPr>
          <w:rFonts w:ascii="Arial-BoldMT" w:hAnsi="Arial-BoldMT" w:cs="Arial-BoldMT"/>
          <w:b/>
          <w:bCs/>
          <w:sz w:val="16"/>
          <w:szCs w:val="16"/>
        </w:rPr>
      </w:pPr>
      <w:r>
        <w:rPr>
          <w:rFonts w:ascii="Arial-BoldMT" w:hAnsi="Arial-BoldMT" w:cs="Arial-BoldMT"/>
          <w:b/>
          <w:bCs/>
          <w:sz w:val="16"/>
          <w:szCs w:val="16"/>
        </w:rPr>
        <w:t>ART 3 – Conditions de mise à disposition :</w:t>
      </w:r>
    </w:p>
    <w:p w14:paraId="13DFC6C5" w14:textId="77777777" w:rsidR="006E5938" w:rsidRDefault="006E5938" w:rsidP="00745AA6">
      <w:pPr>
        <w:pStyle w:val="Paragraphestandard"/>
        <w:rPr>
          <w:rFonts w:ascii="ArialMT" w:hAnsi="ArialMT" w:cs="ArialMT"/>
          <w:sz w:val="16"/>
          <w:szCs w:val="16"/>
        </w:rPr>
      </w:pPr>
    </w:p>
    <w:p w14:paraId="0AD92EFD" w14:textId="77777777" w:rsidR="006E5938" w:rsidRDefault="006E5938" w:rsidP="00745AA6">
      <w:pPr>
        <w:pStyle w:val="Paragraphestandard"/>
        <w:rPr>
          <w:rFonts w:ascii="ArialMT" w:hAnsi="ArialMT" w:cs="ArialMT"/>
          <w:sz w:val="16"/>
          <w:szCs w:val="16"/>
        </w:rPr>
      </w:pPr>
      <w:r>
        <w:rPr>
          <w:rFonts w:ascii="ArialMT" w:hAnsi="ArialMT" w:cs="ArialMT"/>
          <w:sz w:val="16"/>
          <w:szCs w:val="16"/>
        </w:rPr>
        <w:t>Pour les associations étudiantes accueillies en résidence :</w:t>
      </w:r>
    </w:p>
    <w:p w14:paraId="48EC54F6"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 droit d’utilisation des locaux et des matériels est consenti à titre gratuit aux associations étudiantes conventionnées.</w:t>
      </w:r>
    </w:p>
    <w:p w14:paraId="2D842BEC"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Il est strictement subordonné à la signature de la convention d’accueil en résidence. </w:t>
      </w:r>
    </w:p>
    <w:p w14:paraId="4295CC4F"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 ou les représentants légal (aux) de l’association candidate se présentera ainsi que son (ou ses) projet(s) au cours d’une audition organisée par la Métropole de Lyon.</w:t>
      </w:r>
    </w:p>
    <w:p w14:paraId="07CBC8CC"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L’Association candidate devra fournir un dossier complet comportant :</w:t>
      </w:r>
    </w:p>
    <w:p w14:paraId="2FE2E246"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la copie de ses statuts ainsi que le récépissé de dépôt en Préfecture</w:t>
      </w:r>
    </w:p>
    <w:p w14:paraId="2E0F58B2"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une attestation d’assurance en responsabilité civile,</w:t>
      </w:r>
    </w:p>
    <w:p w14:paraId="1DCA6029"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 une attestation d’assurance dommage aux biens pour les associations présentes au moins une fois par mois et la liste nominative ainsi que les coordonnées des personnes chargées de l’administration de l’association. </w:t>
      </w:r>
    </w:p>
    <w:p w14:paraId="77D7C0E9"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 Métropole de Lyon répondra dans les quinze jours suivant l’audition de l’association.</w:t>
      </w:r>
    </w:p>
    <w:p w14:paraId="2B109771"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Les locaux et les ressources sont mis à disposition pour permettre aux associations étudiantes de mener à bien leurs projets, à l’exclusion de tout autre fin.</w:t>
      </w:r>
    </w:p>
    <w:p w14:paraId="368E9A00" w14:textId="77777777" w:rsidR="006E5938" w:rsidRDefault="006E5938" w:rsidP="00745AA6">
      <w:pPr>
        <w:pStyle w:val="Paragraphestandard"/>
        <w:rPr>
          <w:rFonts w:ascii="ArialMT" w:hAnsi="ArialMT" w:cs="ArialMT"/>
          <w:sz w:val="16"/>
          <w:szCs w:val="16"/>
        </w:rPr>
      </w:pPr>
      <w:r>
        <w:rPr>
          <w:rFonts w:ascii="ArialMT" w:hAnsi="ArialMT" w:cs="ArialMT"/>
          <w:sz w:val="16"/>
          <w:szCs w:val="16"/>
        </w:rPr>
        <w:t>Toute rétrocession du droit d’utilisation est interdite. L’utilisation, notamment, à des fins personnelles, commerciales ou lucratives justifie la résiliation et l’exclusion immédiate de la Maison des Étudiants.</w:t>
      </w:r>
    </w:p>
    <w:p w14:paraId="17B6C49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 mise à disposition pourra être suspendue pour un motif d’intérêt général, ou un cas de force majeure.</w:t>
      </w:r>
    </w:p>
    <w:p w14:paraId="599FF552"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L’organisation d’activités ou d’évènement ouverts sur l’extérieur, devra faire l’objet d’une présentation et d’une demande écrite d’autorisation préalable, auprès du responsable de la Maison des étudiants.</w:t>
      </w:r>
    </w:p>
    <w:p w14:paraId="68933449"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L’association devra remettre les lieux et les ressources en bon état de propreté et de rangement, après utilisation. A défaut la Métropole lui facturera les frais de nettoyage, de rangement et de remplacement des biens qui auraient été abimés </w:t>
      </w:r>
      <w:proofErr w:type="gramStart"/>
      <w:r>
        <w:rPr>
          <w:rFonts w:ascii="ArialMT" w:hAnsi="ArialMT" w:cs="ArialMT"/>
          <w:sz w:val="16"/>
          <w:szCs w:val="16"/>
        </w:rPr>
        <w:t>ou</w:t>
      </w:r>
      <w:proofErr w:type="gramEnd"/>
      <w:r>
        <w:rPr>
          <w:rFonts w:ascii="ArialMT" w:hAnsi="ArialMT" w:cs="ArialMT"/>
          <w:sz w:val="16"/>
          <w:szCs w:val="16"/>
        </w:rPr>
        <w:t xml:space="preserve"> détruits.</w:t>
      </w:r>
    </w:p>
    <w:p w14:paraId="7249CB21" w14:textId="77777777" w:rsidR="006E5938" w:rsidRDefault="006E5938" w:rsidP="00745AA6">
      <w:pPr>
        <w:pStyle w:val="Paragraphestandard"/>
        <w:rPr>
          <w:rFonts w:ascii="ArialMT" w:hAnsi="ArialMT" w:cs="ArialMT"/>
          <w:sz w:val="16"/>
          <w:szCs w:val="16"/>
        </w:rPr>
      </w:pPr>
    </w:p>
    <w:p w14:paraId="14029F70" w14:textId="77777777" w:rsidR="006E5938" w:rsidRDefault="006E5938" w:rsidP="00745AA6">
      <w:pPr>
        <w:pStyle w:val="Paragraphestandard"/>
        <w:rPr>
          <w:rFonts w:ascii="ArialMT" w:hAnsi="ArialMT" w:cs="ArialMT"/>
          <w:sz w:val="16"/>
          <w:szCs w:val="16"/>
        </w:rPr>
      </w:pPr>
      <w:r>
        <w:rPr>
          <w:rFonts w:ascii="ArialMT" w:hAnsi="ArialMT" w:cs="ArialMT"/>
          <w:sz w:val="16"/>
          <w:szCs w:val="16"/>
        </w:rPr>
        <w:t>Pour les organismes proposant des activités et des événements :</w:t>
      </w:r>
    </w:p>
    <w:p w14:paraId="43AB3546"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 droit d’utilisation des locaux et des matériels est consenti à titre gratuit aux organismes conventionnés, proposant des activités et des évènements aux étudiants.</w:t>
      </w:r>
    </w:p>
    <w:p w14:paraId="1A279101"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Il est strictement subordonné à la signature de la convention d’accueil en résidence. </w:t>
      </w:r>
    </w:p>
    <w:p w14:paraId="7AF28D4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Le représentant légal de l’organisme se présentera ainsi que son (ou ses) projet(s) au cours d’une audition organisée par la Métropole de Lyon, au moins un mois avant la date de début </w:t>
      </w:r>
      <w:proofErr w:type="spellStart"/>
      <w:r>
        <w:rPr>
          <w:rFonts w:ascii="ArialMT" w:hAnsi="ArialMT" w:cs="ArialMT"/>
          <w:sz w:val="16"/>
          <w:szCs w:val="16"/>
        </w:rPr>
        <w:t>des</w:t>
      </w:r>
      <w:proofErr w:type="spellEnd"/>
      <w:r>
        <w:rPr>
          <w:rFonts w:ascii="ArialMT" w:hAnsi="ArialMT" w:cs="ArialMT"/>
          <w:sz w:val="16"/>
          <w:szCs w:val="16"/>
        </w:rPr>
        <w:t xml:space="preserve"> son activité et/ou événement.</w:t>
      </w:r>
    </w:p>
    <w:p w14:paraId="4622ECA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L’organisme devra fournir un dossier complet comportant :</w:t>
      </w:r>
    </w:p>
    <w:p w14:paraId="44DDB94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La copie de ses statuts ainsi que le récépissé de dépôt en Préfecture (pour les associations),</w:t>
      </w:r>
    </w:p>
    <w:p w14:paraId="0919C73E"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une attestation d’assurance en responsabilité civile,</w:t>
      </w:r>
    </w:p>
    <w:p w14:paraId="3CFD3EF6"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une attestation d’assurance dommage aux biens et la liste nominative ainsi que les coordonnées des personnes chargées de l’administration de l’organisme.</w:t>
      </w:r>
    </w:p>
    <w:p w14:paraId="5A652800"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 Métropole de Lyon répondra dans les quinze jours suivant l’audition de l’organisme.</w:t>
      </w:r>
    </w:p>
    <w:p w14:paraId="75BC7086"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Les activités et les évènements sont destinés aux étudiants, doivent leur permettre de développer ou d’accéder à des connaissances et des savoir-faire, dans les champs thématiques listés ci-dessus, à l’exclusion de tout autre fin.</w:t>
      </w:r>
    </w:p>
    <w:p w14:paraId="5935AD6E" w14:textId="77777777" w:rsidR="006E5938" w:rsidRDefault="006E5938" w:rsidP="00745AA6">
      <w:pPr>
        <w:pStyle w:val="Paragraphestandard"/>
        <w:rPr>
          <w:rFonts w:ascii="ArialMT" w:hAnsi="ArialMT" w:cs="ArialMT"/>
          <w:sz w:val="16"/>
          <w:szCs w:val="16"/>
        </w:rPr>
      </w:pPr>
      <w:r>
        <w:rPr>
          <w:rFonts w:ascii="ArialMT" w:hAnsi="ArialMT" w:cs="ArialMT"/>
          <w:sz w:val="16"/>
          <w:szCs w:val="16"/>
        </w:rPr>
        <w:t>Toute rétrocession du droit d’utilisation est interdite. L’utilisation, notamment, à des fins personnelles, commerciales ou lucratives justifie la résiliation de la convention et l’exclusion immédiate de la Maison des Étudiants.</w:t>
      </w:r>
    </w:p>
    <w:p w14:paraId="7B4B2C66" w14:textId="77777777" w:rsidR="006E5938" w:rsidRDefault="006E5938" w:rsidP="00745AA6">
      <w:pPr>
        <w:pStyle w:val="Paragraphestandard"/>
        <w:rPr>
          <w:rFonts w:ascii="ArialMT" w:hAnsi="ArialMT" w:cs="ArialMT"/>
          <w:sz w:val="16"/>
          <w:szCs w:val="16"/>
        </w:rPr>
      </w:pPr>
      <w:r>
        <w:rPr>
          <w:rFonts w:ascii="ArialMT" w:hAnsi="ArialMT" w:cs="ArialMT"/>
          <w:sz w:val="16"/>
          <w:szCs w:val="16"/>
        </w:rPr>
        <w:lastRenderedPageBreak/>
        <w:t>L’accueil de l’activité ou de l’évènement pourra être suspendu pour un motif d’intérêt général, ou un cas de force majeure.</w:t>
      </w:r>
    </w:p>
    <w:p w14:paraId="0DF34449"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L’organisme devra remettre les lieux et les ressources en bon état de propreté et de rangement, après réalisation de son activité ou évènement. A défaut la Métropole lui facturera les frais de nettoyage, de rangement et de remplacement des biens qui auraient été abimés où détruits.</w:t>
      </w:r>
    </w:p>
    <w:p w14:paraId="488F687B" w14:textId="77777777" w:rsidR="006E5938" w:rsidRDefault="006E5938" w:rsidP="00745AA6">
      <w:pPr>
        <w:pStyle w:val="Paragraphestandard"/>
        <w:rPr>
          <w:rFonts w:ascii="ArialMT" w:hAnsi="ArialMT" w:cs="ArialMT"/>
          <w:sz w:val="16"/>
          <w:szCs w:val="16"/>
        </w:rPr>
      </w:pPr>
    </w:p>
    <w:p w14:paraId="40A806DB" w14:textId="77777777" w:rsidR="006E5938" w:rsidRDefault="006E5938" w:rsidP="00745AA6">
      <w:pPr>
        <w:pStyle w:val="Paragraphestandard"/>
        <w:rPr>
          <w:rFonts w:ascii="ArialMT" w:hAnsi="ArialMT" w:cs="ArialMT"/>
          <w:sz w:val="16"/>
          <w:szCs w:val="16"/>
        </w:rPr>
      </w:pPr>
    </w:p>
    <w:p w14:paraId="091BE70A" w14:textId="77777777" w:rsidR="006E5938" w:rsidRDefault="006E5938" w:rsidP="00745AA6">
      <w:pPr>
        <w:pStyle w:val="Paragraphestandard"/>
        <w:rPr>
          <w:rFonts w:ascii="Arial-BoldMT" w:hAnsi="Arial-BoldMT" w:cs="Arial-BoldMT"/>
          <w:b/>
          <w:bCs/>
          <w:sz w:val="16"/>
          <w:szCs w:val="16"/>
        </w:rPr>
      </w:pPr>
      <w:r>
        <w:rPr>
          <w:rFonts w:ascii="Arial-BoldMT" w:hAnsi="Arial-BoldMT" w:cs="Arial-BoldMT"/>
          <w:b/>
          <w:bCs/>
          <w:sz w:val="16"/>
          <w:szCs w:val="16"/>
        </w:rPr>
        <w:t>ART 4 – Périodes d’ouverture :</w:t>
      </w:r>
    </w:p>
    <w:p w14:paraId="0E7B1831" w14:textId="77777777" w:rsidR="006E5938" w:rsidRDefault="006E5938" w:rsidP="00745AA6">
      <w:pPr>
        <w:pStyle w:val="Paragraphestandard"/>
        <w:rPr>
          <w:rFonts w:ascii="ArialMT" w:hAnsi="ArialMT" w:cs="ArialMT"/>
          <w:sz w:val="16"/>
          <w:szCs w:val="16"/>
        </w:rPr>
      </w:pPr>
    </w:p>
    <w:p w14:paraId="235BD410"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Les locaux sont ouverts de 9h à 22h30 tous les jours ouvrables à l’exception, des dimanches, des jours fériés et des deux premières semaines du mois d’Août, où la Maison des étudiants est fermée. </w:t>
      </w:r>
    </w:p>
    <w:p w14:paraId="14E32F80"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L’ouverture est en accès libre de 9h à18h, du lundi au vendredi, sous la responsabilité de la Métropole de Lyon.</w:t>
      </w:r>
    </w:p>
    <w:p w14:paraId="6AA1F220"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Entre 18h et 22h30, du lundi au vendredi et le samedi de 9h30 à 22h30 les locaux sont ouverts, sur réservation préalable sur l’agenda partagé, dans le cadre d’une permanence sous responsabilité associative ou d’un organisme conventionné. </w:t>
      </w:r>
    </w:p>
    <w:p w14:paraId="61D2B168" w14:textId="77777777" w:rsidR="006E5938" w:rsidRDefault="006E5938" w:rsidP="00745AA6">
      <w:pPr>
        <w:pStyle w:val="Paragraphestandard"/>
        <w:rPr>
          <w:rFonts w:ascii="ArialMT" w:hAnsi="ArialMT" w:cs="ArialMT"/>
          <w:sz w:val="16"/>
          <w:szCs w:val="16"/>
        </w:rPr>
      </w:pPr>
    </w:p>
    <w:p w14:paraId="6AECBF51"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A l’occasion de quelques événements organisés par la Métropole ou ses partenaires, les locaux seront intégralement réservés par la Métropole ou accessibles seulement sur certaines salles. Une information en sera faite sur l’agenda partagé, et la liste interne de diffusion courrielle aux associations. </w:t>
      </w:r>
    </w:p>
    <w:p w14:paraId="17746CC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 Métropole de Lyon se réserve le droit de déprogrammer une réservation ou une permanence en cas de nécessité ou de force majeure.</w:t>
      </w:r>
    </w:p>
    <w:p w14:paraId="687DECED" w14:textId="77777777" w:rsidR="006E5938" w:rsidRDefault="006E5938" w:rsidP="00745AA6">
      <w:pPr>
        <w:pStyle w:val="Paragraphestandard"/>
        <w:rPr>
          <w:rFonts w:ascii="ArialMT" w:hAnsi="ArialMT" w:cs="ArialMT"/>
          <w:sz w:val="16"/>
          <w:szCs w:val="16"/>
        </w:rPr>
      </w:pPr>
    </w:p>
    <w:p w14:paraId="41F729BF" w14:textId="77777777" w:rsidR="006E5938" w:rsidRDefault="006E5938" w:rsidP="00745AA6">
      <w:pPr>
        <w:pStyle w:val="Paragraphestandard"/>
        <w:rPr>
          <w:rFonts w:ascii="ArialMT" w:hAnsi="ArialMT" w:cs="ArialMT"/>
          <w:sz w:val="16"/>
          <w:szCs w:val="16"/>
        </w:rPr>
      </w:pPr>
    </w:p>
    <w:p w14:paraId="42096292" w14:textId="77777777" w:rsidR="006E5938" w:rsidRDefault="006E5938" w:rsidP="00745AA6">
      <w:pPr>
        <w:pStyle w:val="Paragraphestandard"/>
        <w:rPr>
          <w:rFonts w:ascii="Arial-BoldMT" w:hAnsi="Arial-BoldMT" w:cs="Arial-BoldMT"/>
          <w:b/>
          <w:bCs/>
          <w:sz w:val="16"/>
          <w:szCs w:val="16"/>
        </w:rPr>
      </w:pPr>
      <w:r>
        <w:rPr>
          <w:rFonts w:ascii="Arial-BoldMT" w:hAnsi="Arial-BoldMT" w:cs="Arial-BoldMT"/>
          <w:b/>
          <w:bCs/>
          <w:sz w:val="16"/>
          <w:szCs w:val="16"/>
        </w:rPr>
        <w:t>ART 5 – Conditions d’accès et d’occupation :</w:t>
      </w:r>
    </w:p>
    <w:p w14:paraId="7D17613D" w14:textId="77777777" w:rsidR="006E5938" w:rsidRDefault="006E5938" w:rsidP="00745AA6">
      <w:pPr>
        <w:pStyle w:val="Paragraphestandard"/>
        <w:rPr>
          <w:rFonts w:ascii="ArialMT" w:hAnsi="ArialMT" w:cs="ArialMT"/>
          <w:sz w:val="16"/>
          <w:szCs w:val="16"/>
        </w:rPr>
      </w:pPr>
    </w:p>
    <w:p w14:paraId="04FA581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L’accès aux locaux et aux ressources est autorisé à tous les membres étudiants des associations étudiantes signataires d’une convention de mise à disposition aux conditions et d’après les modalités suivantes :</w:t>
      </w:r>
    </w:p>
    <w:p w14:paraId="13118E92" w14:textId="77777777" w:rsidR="006E5938" w:rsidRDefault="006E5938" w:rsidP="00745AA6">
      <w:pPr>
        <w:pStyle w:val="Paragraphestandard"/>
        <w:rPr>
          <w:rFonts w:ascii="ArialMT" w:hAnsi="ArialMT" w:cs="ArialMT"/>
          <w:sz w:val="16"/>
          <w:szCs w:val="16"/>
        </w:rPr>
      </w:pPr>
    </w:p>
    <w:p w14:paraId="23973D5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Les locaux sont placés sous la responsabilité des agents de la Métropole de Lyon de 9h à 18h. </w:t>
      </w:r>
    </w:p>
    <w:p w14:paraId="7C185B29" w14:textId="77777777" w:rsidR="006E5938" w:rsidRDefault="006E5938" w:rsidP="00745AA6">
      <w:pPr>
        <w:pStyle w:val="Paragraphestandard"/>
        <w:rPr>
          <w:rFonts w:ascii="ArialMT" w:hAnsi="ArialMT" w:cs="ArialMT"/>
          <w:sz w:val="16"/>
          <w:szCs w:val="16"/>
        </w:rPr>
      </w:pPr>
      <w:r>
        <w:rPr>
          <w:rFonts w:ascii="ArialMT" w:hAnsi="ArialMT" w:cs="ArialMT"/>
          <w:sz w:val="16"/>
          <w:szCs w:val="16"/>
        </w:rPr>
        <w:t>Entre 18h et 22h30, l’accès aux locaux est autorisé à tous les membres étudiants des associations étudiantes, et placé sous la responsabilité d’associations dites « de permanence ».</w:t>
      </w:r>
    </w:p>
    <w:p w14:paraId="4D6E3512" w14:textId="77777777" w:rsidR="006E5938" w:rsidRDefault="006E5938" w:rsidP="00745AA6">
      <w:pPr>
        <w:pStyle w:val="Paragraphestandard"/>
        <w:rPr>
          <w:rFonts w:ascii="ArialMT" w:hAnsi="ArialMT" w:cs="ArialMT"/>
          <w:sz w:val="16"/>
          <w:szCs w:val="16"/>
        </w:rPr>
      </w:pPr>
      <w:r>
        <w:rPr>
          <w:rFonts w:ascii="ArialMT" w:hAnsi="ArialMT" w:cs="ArialMT"/>
          <w:sz w:val="16"/>
          <w:szCs w:val="16"/>
        </w:rPr>
        <w:t>A l’occasion de leurs activités et de leurs évènements les organismes signataires de la convention peuvent être autorisés à tenir des permanences.</w:t>
      </w:r>
    </w:p>
    <w:p w14:paraId="17F6D313" w14:textId="77777777" w:rsidR="006E5938" w:rsidRDefault="006E5938" w:rsidP="00745AA6">
      <w:pPr>
        <w:pStyle w:val="Paragraphestandard"/>
        <w:rPr>
          <w:rFonts w:ascii="ArialMT" w:hAnsi="ArialMT" w:cs="ArialMT"/>
          <w:sz w:val="16"/>
          <w:szCs w:val="16"/>
        </w:rPr>
      </w:pPr>
    </w:p>
    <w:p w14:paraId="730C4A14"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Les associations et organismes dites « de permanence » réservent les créneaux horaires sur l’agenda partagé et s’engagent à tenir la responsabilité de la permanence des locaux dans la procédure suivante :</w:t>
      </w:r>
    </w:p>
    <w:p w14:paraId="3982DABA" w14:textId="77777777" w:rsidR="006E5938" w:rsidRDefault="006E5938" w:rsidP="00745AA6">
      <w:pPr>
        <w:pStyle w:val="Paragraphestandard"/>
        <w:rPr>
          <w:rFonts w:ascii="ArialMT" w:hAnsi="ArialMT" w:cs="ArialMT"/>
          <w:sz w:val="16"/>
          <w:szCs w:val="16"/>
        </w:rPr>
      </w:pPr>
      <w:r>
        <w:rPr>
          <w:rFonts w:ascii="ArialMT" w:hAnsi="ArialMT" w:cs="ArialMT"/>
          <w:sz w:val="16"/>
          <w:szCs w:val="16"/>
        </w:rPr>
        <w:t>Il est remis dès signature de la convention, une fiche sur laquelle l’association ou l’organisme désigne nominativement leurs membres majeurs qui seront appelés à tenir la responsabilité de permanence, dans la limite de 3 personnes physiques.</w:t>
      </w:r>
    </w:p>
    <w:p w14:paraId="6C0DD5FA" w14:textId="77777777" w:rsidR="006E5938" w:rsidRDefault="006E5938" w:rsidP="00745AA6">
      <w:pPr>
        <w:pStyle w:val="Paragraphestandard"/>
        <w:rPr>
          <w:rFonts w:ascii="ArialMT" w:hAnsi="ArialMT" w:cs="ArialMT"/>
          <w:sz w:val="16"/>
          <w:szCs w:val="16"/>
        </w:rPr>
      </w:pPr>
      <w:r>
        <w:rPr>
          <w:rFonts w:ascii="ArialMT" w:hAnsi="ArialMT" w:cs="ArialMT"/>
          <w:sz w:val="16"/>
          <w:szCs w:val="16"/>
        </w:rPr>
        <w:t>Ces responsables engagent leur responsabilité personnelle, par la signature de la fiche de procédure de tenue de permanences.</w:t>
      </w:r>
    </w:p>
    <w:p w14:paraId="69D6D1CD" w14:textId="77777777" w:rsidR="006E5938" w:rsidRDefault="006E5938" w:rsidP="00745AA6">
      <w:pPr>
        <w:pStyle w:val="Paragraphestandard"/>
        <w:rPr>
          <w:rFonts w:ascii="ArialMT" w:hAnsi="ArialMT" w:cs="ArialMT"/>
          <w:sz w:val="16"/>
          <w:szCs w:val="16"/>
        </w:rPr>
      </w:pPr>
    </w:p>
    <w:p w14:paraId="713B9A95"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 Responsable doit être présent du début à la fin du créneau horaire de la permanence, et ne devra quitter les lieux qu’après avoir constaté le départ de la dernière personne présente et procédé à l’extinction des lumières, et fermeture des locaux dans les précautions d’usage et de sécurité décrites par la fiche de procédure de permanence.</w:t>
      </w:r>
    </w:p>
    <w:p w14:paraId="16A642AA"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 responsable ne peut déléguer sa responsabilité pendant sa permanence. En cas d’indisponibilité, il doit en informer immédiatement la Métropole de Lyon, en se référant à la procédure définie par la Métropole.</w:t>
      </w:r>
    </w:p>
    <w:p w14:paraId="0358230B" w14:textId="77777777" w:rsidR="006E5938" w:rsidRDefault="006E5938" w:rsidP="00745AA6">
      <w:pPr>
        <w:pStyle w:val="Paragraphestandard"/>
        <w:rPr>
          <w:rFonts w:ascii="ArialMT" w:hAnsi="ArialMT" w:cs="ArialMT"/>
          <w:sz w:val="16"/>
          <w:szCs w:val="16"/>
        </w:rPr>
      </w:pPr>
      <w:proofErr w:type="gramStart"/>
      <w:r>
        <w:rPr>
          <w:rFonts w:ascii="ArialMT" w:hAnsi="ArialMT" w:cs="ArialMT"/>
          <w:sz w:val="16"/>
          <w:szCs w:val="16"/>
        </w:rPr>
        <w:t>Il est</w:t>
      </w:r>
      <w:proofErr w:type="gramEnd"/>
      <w:r>
        <w:rPr>
          <w:rFonts w:ascii="ArialMT" w:hAnsi="ArialMT" w:cs="ArialMT"/>
          <w:sz w:val="16"/>
          <w:szCs w:val="16"/>
        </w:rPr>
        <w:t xml:space="preserve"> interdit à toute personne ne bénéficiant pas de ces autorisations d’accès, de tenir des permanences associatives.</w:t>
      </w:r>
    </w:p>
    <w:p w14:paraId="674501B5"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Les responsables devront veiller au respect des règles de comportement des utilisateurs, durant toute la permanence, et notamment concernant :</w:t>
      </w:r>
    </w:p>
    <w:p w14:paraId="5D5F7D1B"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Le respect des infrastructures et des matériels, la propreté des lieux, le niveau sonore des activités notamment lors de la sortie des locaux.</w:t>
      </w:r>
    </w:p>
    <w:p w14:paraId="334F546B"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Il est interdit de fumer, de manger et de consommer de l’alcool ou des produits illicites.</w:t>
      </w:r>
    </w:p>
    <w:p w14:paraId="05665E06"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 Les animaux sont interdits. </w:t>
      </w:r>
    </w:p>
    <w:p w14:paraId="4331B4CA"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Les occupants devront respecter les prescriptions légales en matière d’hygiène, de sécurité et de tranquillité publique.</w:t>
      </w:r>
    </w:p>
    <w:p w14:paraId="64F19474" w14:textId="77777777" w:rsidR="006E5938" w:rsidRDefault="006E5938" w:rsidP="00745AA6">
      <w:pPr>
        <w:pStyle w:val="Paragraphestandard"/>
        <w:rPr>
          <w:rFonts w:ascii="ArialMT" w:hAnsi="ArialMT" w:cs="ArialMT"/>
          <w:sz w:val="16"/>
          <w:szCs w:val="16"/>
        </w:rPr>
      </w:pPr>
    </w:p>
    <w:p w14:paraId="22D915A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 Maison des Étudiants étant située dans un immeuble partagé, les utilisateurs devront observer des règles de bon voisinage permettant une cohabitation harmonieuse.</w:t>
      </w:r>
    </w:p>
    <w:p w14:paraId="7D1FCC7A"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Les permanences du soir et du samedi permettent à tous d’exercer une responsabilité partagée d’utilisateurs de la Maison des Étudiants.</w:t>
      </w:r>
    </w:p>
    <w:p w14:paraId="47F46259" w14:textId="77777777" w:rsidR="006E5938" w:rsidRDefault="006E5938" w:rsidP="00745AA6">
      <w:pPr>
        <w:pStyle w:val="Paragraphestandard"/>
        <w:rPr>
          <w:rFonts w:ascii="ArialMT" w:hAnsi="ArialMT" w:cs="ArialMT"/>
          <w:sz w:val="16"/>
          <w:szCs w:val="16"/>
        </w:rPr>
      </w:pPr>
      <w:r>
        <w:rPr>
          <w:rFonts w:ascii="ArialMT" w:hAnsi="ArialMT" w:cs="ArialMT"/>
          <w:sz w:val="16"/>
          <w:szCs w:val="16"/>
        </w:rPr>
        <w:t>Elles ne sont pas obligatoires, mais elles obligent leurs responsables.</w:t>
      </w:r>
    </w:p>
    <w:p w14:paraId="056DDE41" w14:textId="77777777" w:rsidR="006E5938" w:rsidRDefault="006E5938" w:rsidP="00745AA6">
      <w:pPr>
        <w:pStyle w:val="Paragraphestandard"/>
        <w:rPr>
          <w:rFonts w:ascii="ArialMT" w:hAnsi="ArialMT" w:cs="ArialMT"/>
          <w:sz w:val="16"/>
          <w:szCs w:val="16"/>
        </w:rPr>
      </w:pPr>
      <w:r>
        <w:rPr>
          <w:rFonts w:ascii="ArialMT" w:hAnsi="ArialMT" w:cs="ArialMT"/>
          <w:sz w:val="16"/>
          <w:szCs w:val="16"/>
        </w:rPr>
        <w:t>En conséquence, les associations volontaires seront priorisées sur les disponibilités horaires de l’agenda partagé.</w:t>
      </w:r>
    </w:p>
    <w:p w14:paraId="62F428FF" w14:textId="77777777" w:rsidR="006E5938" w:rsidRDefault="006E5938" w:rsidP="00745AA6">
      <w:pPr>
        <w:pStyle w:val="Paragraphestandard"/>
        <w:rPr>
          <w:rFonts w:ascii="ArialMT" w:hAnsi="ArialMT" w:cs="ArialMT"/>
          <w:sz w:val="16"/>
          <w:szCs w:val="16"/>
        </w:rPr>
      </w:pPr>
    </w:p>
    <w:p w14:paraId="4BD5A01E" w14:textId="77777777" w:rsidR="006E5938" w:rsidRDefault="006E5938" w:rsidP="00745AA6">
      <w:pPr>
        <w:pStyle w:val="Paragraphestandard"/>
        <w:rPr>
          <w:rFonts w:ascii="ArialMT" w:hAnsi="ArialMT" w:cs="ArialMT"/>
          <w:sz w:val="16"/>
          <w:szCs w:val="16"/>
        </w:rPr>
      </w:pPr>
    </w:p>
    <w:p w14:paraId="5D6C84CD" w14:textId="77777777" w:rsidR="006E5938" w:rsidRDefault="006E5938" w:rsidP="00745AA6">
      <w:pPr>
        <w:pStyle w:val="Paragraphestandard"/>
        <w:rPr>
          <w:rFonts w:ascii="Arial-BoldMT" w:hAnsi="Arial-BoldMT" w:cs="Arial-BoldMT"/>
          <w:b/>
          <w:bCs/>
          <w:sz w:val="16"/>
          <w:szCs w:val="16"/>
        </w:rPr>
      </w:pPr>
      <w:r>
        <w:rPr>
          <w:rFonts w:ascii="Arial-BoldMT" w:hAnsi="Arial-BoldMT" w:cs="Arial-BoldMT"/>
          <w:b/>
          <w:bCs/>
          <w:sz w:val="16"/>
          <w:szCs w:val="16"/>
        </w:rPr>
        <w:t xml:space="preserve">ART 6 – Utilisation des locaux et des ressources : </w:t>
      </w:r>
    </w:p>
    <w:p w14:paraId="272F8783" w14:textId="77777777" w:rsidR="006E5938" w:rsidRDefault="006E5938" w:rsidP="00745AA6">
      <w:pPr>
        <w:pStyle w:val="Paragraphestandard"/>
        <w:rPr>
          <w:rFonts w:ascii="Arial-BoldMT" w:hAnsi="Arial-BoldMT" w:cs="Arial-BoldMT"/>
          <w:b/>
          <w:bCs/>
          <w:sz w:val="16"/>
          <w:szCs w:val="16"/>
        </w:rPr>
      </w:pPr>
    </w:p>
    <w:p w14:paraId="656E7AAA"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Les ressources sont disponibles en fonction des priorités établies par leur réservation préalable. L’antériorité est la règle en usage. Les locaux et les ressources sont mis à disposition pour permettre aux associations de mener leurs projets et uniquement à cet effet. </w:t>
      </w:r>
    </w:p>
    <w:p w14:paraId="5A64AFF0" w14:textId="77777777" w:rsidR="006E5938" w:rsidRDefault="006E5938" w:rsidP="00745AA6">
      <w:pPr>
        <w:pStyle w:val="Paragraphestandard"/>
        <w:rPr>
          <w:rFonts w:ascii="ArialMT" w:hAnsi="ArialMT" w:cs="ArialMT"/>
          <w:sz w:val="16"/>
          <w:szCs w:val="16"/>
        </w:rPr>
      </w:pPr>
    </w:p>
    <w:p w14:paraId="63BE5E6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Utilisation des bureaux partagés et postes informatiques :</w:t>
      </w:r>
    </w:p>
    <w:p w14:paraId="19389BEB"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Les bureaux et postes informatiques sont mis à disposition des associations en libre-service dans la limite des postes disponibles, pour effectuer toute opération leur permettant de mener à bien leur projet. Les utilisateurs doivent stocker leurs documents sur des supports mobiles (clés USB/CD). </w:t>
      </w:r>
    </w:p>
    <w:p w14:paraId="2BC23B92"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 Métropole ne peut être tenue responsable des pertes de fichiers. L’utilisation de connexions internet doit se conformer à la législation en vigueur.</w:t>
      </w:r>
    </w:p>
    <w:p w14:paraId="55742887" w14:textId="77777777" w:rsidR="006E5938" w:rsidRDefault="006E5938" w:rsidP="00745AA6">
      <w:pPr>
        <w:pStyle w:val="Paragraphestandard"/>
        <w:rPr>
          <w:rFonts w:ascii="ArialMT" w:hAnsi="ArialMT" w:cs="ArialMT"/>
          <w:sz w:val="16"/>
          <w:szCs w:val="16"/>
        </w:rPr>
      </w:pPr>
    </w:p>
    <w:p w14:paraId="6443B0BC" w14:textId="77777777" w:rsidR="006E5938" w:rsidRDefault="006E5938" w:rsidP="00745AA6">
      <w:pPr>
        <w:pStyle w:val="Paragraphestandard"/>
      </w:pPr>
      <w:r>
        <w:rPr>
          <w:rFonts w:ascii="ArialMT" w:hAnsi="ArialMT" w:cs="ArialMT"/>
          <w:sz w:val="16"/>
          <w:szCs w:val="16"/>
        </w:rPr>
        <w:t>Réservation et utilisation des salles :</w:t>
      </w:r>
    </w:p>
    <w:p w14:paraId="13E01981"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Les demandes de réservation doivent être faites auprès des agents de la Métropole de Lyon au plus tôt un mois et au plus tard un jour avant la date sollicitée.</w:t>
      </w:r>
    </w:p>
    <w:p w14:paraId="173F3159" w14:textId="77777777" w:rsidR="006E5938" w:rsidRDefault="006E5938" w:rsidP="00745AA6">
      <w:pPr>
        <w:pStyle w:val="Paragraphestandard"/>
        <w:rPr>
          <w:rFonts w:ascii="ArialMT" w:hAnsi="ArialMT" w:cs="ArialMT"/>
          <w:sz w:val="16"/>
          <w:szCs w:val="16"/>
        </w:rPr>
      </w:pPr>
      <w:r>
        <w:rPr>
          <w:rFonts w:ascii="ArialMT" w:hAnsi="ArialMT" w:cs="ArialMT"/>
          <w:sz w:val="16"/>
          <w:szCs w:val="16"/>
        </w:rPr>
        <w:t>Cette réservation devra indiquer les matériels nécessaires, la durée d’utilisation, le type d’activité et le nombre de participants attendus.</w:t>
      </w:r>
    </w:p>
    <w:p w14:paraId="6E54E1BF" w14:textId="77777777" w:rsidR="006E5938" w:rsidRDefault="006E5938" w:rsidP="00745AA6">
      <w:pPr>
        <w:pStyle w:val="Paragraphestandard"/>
        <w:rPr>
          <w:rFonts w:ascii="ArialMT" w:hAnsi="ArialMT" w:cs="ArialMT"/>
          <w:sz w:val="16"/>
          <w:szCs w:val="16"/>
        </w:rPr>
      </w:pPr>
      <w:r>
        <w:rPr>
          <w:rFonts w:ascii="ArialMT" w:hAnsi="ArialMT" w:cs="ArialMT"/>
          <w:sz w:val="16"/>
          <w:szCs w:val="16"/>
        </w:rPr>
        <w:t>Chaque réservation présente le nom de l’association ou de l’organisme un référent nominatif, et un numéro de téléphone mobile.</w:t>
      </w:r>
    </w:p>
    <w:p w14:paraId="496541FD"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Les salles sont destinées à différents type d’activités : réunion, atelier, événement. Elles ne peuvent pas être utilisées comme des espaces personnels privatifs.</w:t>
      </w:r>
    </w:p>
    <w:p w14:paraId="4CA16C70"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L’utilisation des salles ne doit pas entraîner de modification d’aménagement intérieur. Elles doivent être rangées après usage.</w:t>
      </w:r>
    </w:p>
    <w:p w14:paraId="67C9E33F" w14:textId="77777777" w:rsidR="006E5938" w:rsidRDefault="006E5938" w:rsidP="00745AA6">
      <w:pPr>
        <w:pStyle w:val="Paragraphestandard"/>
        <w:rPr>
          <w:rFonts w:ascii="ArialMT" w:hAnsi="ArialMT" w:cs="ArialMT"/>
          <w:sz w:val="16"/>
          <w:szCs w:val="16"/>
        </w:rPr>
      </w:pPr>
      <w:r>
        <w:rPr>
          <w:rFonts w:ascii="ArialMT" w:hAnsi="ArialMT" w:cs="ArialMT"/>
          <w:sz w:val="16"/>
          <w:szCs w:val="16"/>
        </w:rPr>
        <w:t>Toute modification ou annulation doit impérativement être notifiée dans les plus brefs et les meilleurs délais.</w:t>
      </w:r>
    </w:p>
    <w:p w14:paraId="471FCA91" w14:textId="77777777" w:rsidR="006E5938" w:rsidRDefault="006E5938" w:rsidP="00745AA6">
      <w:pPr>
        <w:pStyle w:val="Paragraphestandard"/>
        <w:rPr>
          <w:rFonts w:ascii="ArialMT" w:hAnsi="ArialMT" w:cs="ArialMT"/>
          <w:sz w:val="16"/>
          <w:szCs w:val="16"/>
        </w:rPr>
      </w:pPr>
      <w:r>
        <w:rPr>
          <w:rFonts w:ascii="ArialMT" w:hAnsi="ArialMT" w:cs="ArialMT"/>
          <w:sz w:val="16"/>
          <w:szCs w:val="16"/>
        </w:rPr>
        <w:t>Tout évènement ouvert sur l’extérieur doit faire l’objet d’une présentation et d’une demande écrite d’autorisation préalable, auprès du responsable de la Maison des étudiants.</w:t>
      </w:r>
    </w:p>
    <w:p w14:paraId="29AAFEFC" w14:textId="77777777" w:rsidR="006E5938" w:rsidRDefault="006E5938" w:rsidP="00745AA6">
      <w:pPr>
        <w:pStyle w:val="Paragraphestandard"/>
      </w:pPr>
    </w:p>
    <w:p w14:paraId="2004C90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Casiers : Les casiers sont mis à disposition des associations afin d’y entreposer, dans la limite de l’espace disponible des documents et objets directement utiles à leurs projets. </w:t>
      </w:r>
    </w:p>
    <w:p w14:paraId="72A04C2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Il est interdit d’y entreposer de la nourriture ou des objets étrangers à un usage adapté aux activités de type administratif, par exemple : outils, vaisselle, matériaux…</w:t>
      </w:r>
    </w:p>
    <w:p w14:paraId="0A96931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Il pourra être procédé à des contrôles de casiers, en présence ou en l’absence des associations. </w:t>
      </w:r>
    </w:p>
    <w:p w14:paraId="4D95BD3C" w14:textId="77777777" w:rsidR="006E5938" w:rsidRDefault="006E5938" w:rsidP="00745AA6">
      <w:pPr>
        <w:pStyle w:val="Paragraphestandard"/>
        <w:rPr>
          <w:rFonts w:ascii="ArialMT" w:hAnsi="ArialMT" w:cs="ArialMT"/>
          <w:sz w:val="16"/>
          <w:szCs w:val="16"/>
        </w:rPr>
      </w:pPr>
      <w:r>
        <w:rPr>
          <w:rFonts w:ascii="ArialMT" w:hAnsi="ArialMT" w:cs="ArialMT"/>
          <w:sz w:val="16"/>
          <w:szCs w:val="16"/>
        </w:rPr>
        <w:lastRenderedPageBreak/>
        <w:t>Les associations se chargent de la fermeture avec un cadenas qu’elle se procure. Elle à la MDE, aux agents du service un double des clés.</w:t>
      </w:r>
    </w:p>
    <w:p w14:paraId="0489858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Les associations qui quittent la Maison des étudiants doivent impérativement vider leur casier et rendre les clés. Les clés perdues seront remplacées par l’association à ses frais.</w:t>
      </w:r>
    </w:p>
    <w:p w14:paraId="2AD3967B" w14:textId="77777777" w:rsidR="006E5938" w:rsidRDefault="006E5938" w:rsidP="00745AA6">
      <w:pPr>
        <w:pStyle w:val="Paragraphestandard"/>
        <w:rPr>
          <w:rFonts w:ascii="ArialMT" w:hAnsi="ArialMT" w:cs="ArialMT"/>
          <w:sz w:val="16"/>
          <w:szCs w:val="16"/>
        </w:rPr>
      </w:pPr>
    </w:p>
    <w:p w14:paraId="1240C6C0" w14:textId="77777777" w:rsidR="006E5938" w:rsidRDefault="006E5938" w:rsidP="00745AA6">
      <w:pPr>
        <w:pStyle w:val="Paragraphestandard"/>
        <w:rPr>
          <w:rFonts w:ascii="ArialMT" w:hAnsi="ArialMT" w:cs="ArialMT"/>
          <w:sz w:val="16"/>
          <w:szCs w:val="16"/>
        </w:rPr>
      </w:pPr>
      <w:r>
        <w:rPr>
          <w:rFonts w:ascii="ArialMT" w:hAnsi="ArialMT" w:cs="ArialMT"/>
          <w:sz w:val="16"/>
          <w:szCs w:val="16"/>
        </w:rPr>
        <w:t>Domiciliation postale :</w:t>
      </w:r>
    </w:p>
    <w:p w14:paraId="5A1573F6"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Il est possible de demander une domiciliation postale d’association C/O Maison des Étudiants, 25 rue </w:t>
      </w:r>
      <w:proofErr w:type="spellStart"/>
      <w:r>
        <w:rPr>
          <w:rFonts w:ascii="ArialMT" w:hAnsi="ArialMT" w:cs="ArialMT"/>
          <w:sz w:val="16"/>
          <w:szCs w:val="16"/>
        </w:rPr>
        <w:t>Jaboulay</w:t>
      </w:r>
      <w:proofErr w:type="spellEnd"/>
      <w:r>
        <w:rPr>
          <w:rFonts w:ascii="ArialMT" w:hAnsi="ArialMT" w:cs="ArialMT"/>
          <w:sz w:val="16"/>
          <w:szCs w:val="16"/>
        </w:rPr>
        <w:t>, 69007 Lyon. Le courrier sera relevé chaque jour ouvrable et redistribué dans les casiers affectés à cet usage.</w:t>
      </w:r>
    </w:p>
    <w:p w14:paraId="040E97C3" w14:textId="77777777" w:rsidR="006E5938" w:rsidRDefault="006E5938" w:rsidP="00745AA6">
      <w:pPr>
        <w:pStyle w:val="Paragraphestandard"/>
        <w:rPr>
          <w:rFonts w:ascii="ArialMT" w:hAnsi="ArialMT" w:cs="ArialMT"/>
          <w:sz w:val="16"/>
          <w:szCs w:val="16"/>
        </w:rPr>
      </w:pPr>
    </w:p>
    <w:p w14:paraId="3EE0BCD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Photocopie :</w:t>
      </w:r>
    </w:p>
    <w:p w14:paraId="4EB8D234" w14:textId="77777777" w:rsidR="006E5938" w:rsidRDefault="006E5938" w:rsidP="00745AA6">
      <w:pPr>
        <w:pStyle w:val="Paragraphestandard"/>
        <w:rPr>
          <w:rFonts w:ascii="ArialMT" w:hAnsi="ArialMT" w:cs="ArialMT"/>
          <w:sz w:val="16"/>
          <w:szCs w:val="16"/>
        </w:rPr>
      </w:pPr>
      <w:r>
        <w:rPr>
          <w:rFonts w:ascii="ArialMT" w:hAnsi="ArialMT" w:cs="ArialMT"/>
          <w:sz w:val="16"/>
          <w:szCs w:val="16"/>
        </w:rPr>
        <w:t>Un copieur - imprimante multifonctions est mis à disposition pour la duplication et l’impression de documents de travail. Celui-ci ne doit pas être utilisé pour effectuer des tirages importants (flyers, mailing, cours …).</w:t>
      </w:r>
    </w:p>
    <w:p w14:paraId="2364EFC8" w14:textId="77777777" w:rsidR="006E5938" w:rsidRDefault="006E5938" w:rsidP="00745AA6">
      <w:pPr>
        <w:pStyle w:val="Paragraphestandard"/>
        <w:rPr>
          <w:rFonts w:ascii="ArialMT" w:hAnsi="ArialMT" w:cs="ArialMT"/>
          <w:sz w:val="16"/>
          <w:szCs w:val="16"/>
        </w:rPr>
      </w:pPr>
    </w:p>
    <w:p w14:paraId="724F8BCB"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 Prêt de matériel :</w:t>
      </w:r>
    </w:p>
    <w:p w14:paraId="70B2D72A"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Les agents de la Métropole de Lyon sont chargés de la gestion du matériel. Son prêt s’effectue sous l’entière responsabilité des associations qui signent une fiche de prêt de matériel (appareil photo, vidéo projecteur, enceintes, micro). En cas de perte ou vol, l’emprunteur devra restituer un matériel équivalent.</w:t>
      </w:r>
    </w:p>
    <w:p w14:paraId="17F5602B" w14:textId="77777777" w:rsidR="006E5938" w:rsidRDefault="006E5938" w:rsidP="00745AA6">
      <w:pPr>
        <w:pStyle w:val="Paragraphestandard"/>
        <w:rPr>
          <w:rFonts w:ascii="ArialMT" w:hAnsi="ArialMT" w:cs="ArialMT"/>
          <w:sz w:val="16"/>
          <w:szCs w:val="16"/>
        </w:rPr>
      </w:pPr>
    </w:p>
    <w:p w14:paraId="3B77197A"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Affichage : </w:t>
      </w:r>
    </w:p>
    <w:p w14:paraId="63193E9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L’affichage est autorisé exclusivement sur les panneaux prévus à cet effet. Les grands panneaux sont réservés pour l’affichage des événements et des documents de communication.</w:t>
      </w:r>
    </w:p>
    <w:p w14:paraId="5A8284C3" w14:textId="77777777" w:rsidR="006E5938" w:rsidRDefault="006E5938" w:rsidP="00745AA6">
      <w:pPr>
        <w:pStyle w:val="Paragraphestandard"/>
        <w:rPr>
          <w:rFonts w:ascii="ArialMT" w:hAnsi="ArialMT" w:cs="ArialMT"/>
          <w:sz w:val="16"/>
          <w:szCs w:val="16"/>
        </w:rPr>
      </w:pPr>
      <w:r>
        <w:rPr>
          <w:rFonts w:ascii="ArialMT" w:hAnsi="ArialMT" w:cs="ArialMT"/>
          <w:sz w:val="16"/>
          <w:szCs w:val="16"/>
        </w:rPr>
        <w:t>Un panneau réservé à la Métropole de Lyon, présente l’organigramme du service, le règlement intérieur général et la fiche de procédure de permanence récapitulant les principaux numéros d’appels d’urgence.</w:t>
      </w:r>
    </w:p>
    <w:p w14:paraId="5C2C143D" w14:textId="77777777" w:rsidR="006E5938" w:rsidRDefault="006E5938" w:rsidP="00745AA6">
      <w:pPr>
        <w:pStyle w:val="Paragraphestandard"/>
        <w:rPr>
          <w:rFonts w:ascii="ArialMT" w:hAnsi="ArialMT" w:cs="ArialMT"/>
          <w:sz w:val="16"/>
          <w:szCs w:val="16"/>
        </w:rPr>
      </w:pPr>
    </w:p>
    <w:p w14:paraId="22115B7A"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Toutes les autres ressources mises à disposition telles que le téléphone (en communication locale) le chauffage, l’eau, l’électricité, le papier, les fournitures, doivent être consommées avec modération, dans une perspective durable. </w:t>
      </w:r>
    </w:p>
    <w:p w14:paraId="0EEF1FB4"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Le recyclage et le tri sélectif des matériaux sont vivement recommandés et un dispositif de retraitement des déchets est mis en place à cet effet.</w:t>
      </w:r>
    </w:p>
    <w:p w14:paraId="06A001B4" w14:textId="77777777" w:rsidR="006E5938" w:rsidRDefault="006E5938" w:rsidP="00745AA6">
      <w:pPr>
        <w:pStyle w:val="Paragraphestandard"/>
        <w:rPr>
          <w:rFonts w:ascii="ArialMT" w:hAnsi="ArialMT" w:cs="ArialMT"/>
          <w:sz w:val="16"/>
          <w:szCs w:val="16"/>
        </w:rPr>
      </w:pPr>
    </w:p>
    <w:p w14:paraId="436E0A8A" w14:textId="77777777" w:rsidR="006E5938" w:rsidRDefault="006E5938" w:rsidP="00745AA6">
      <w:pPr>
        <w:pStyle w:val="Paragraphestandard"/>
        <w:rPr>
          <w:rFonts w:ascii="ArialMT" w:hAnsi="ArialMT" w:cs="ArialMT"/>
          <w:sz w:val="16"/>
          <w:szCs w:val="16"/>
        </w:rPr>
      </w:pPr>
    </w:p>
    <w:p w14:paraId="6F973A27" w14:textId="77777777" w:rsidR="006E5938" w:rsidRDefault="006E5938" w:rsidP="00745AA6">
      <w:pPr>
        <w:pStyle w:val="Paragraphestandard"/>
        <w:rPr>
          <w:rFonts w:ascii="Arial-BoldMT" w:hAnsi="Arial-BoldMT" w:cs="Arial-BoldMT"/>
          <w:b/>
          <w:bCs/>
          <w:sz w:val="16"/>
          <w:szCs w:val="16"/>
        </w:rPr>
      </w:pPr>
      <w:r>
        <w:rPr>
          <w:rFonts w:ascii="Arial-BoldMT" w:hAnsi="Arial-BoldMT" w:cs="Arial-BoldMT"/>
          <w:b/>
          <w:bCs/>
          <w:sz w:val="16"/>
          <w:szCs w:val="16"/>
        </w:rPr>
        <w:t>ART 7 – La Responsabilité :</w:t>
      </w:r>
    </w:p>
    <w:p w14:paraId="179EEB33" w14:textId="77777777" w:rsidR="006E5938" w:rsidRDefault="006E5938" w:rsidP="00745AA6">
      <w:pPr>
        <w:pStyle w:val="Paragraphestandard"/>
        <w:rPr>
          <w:rFonts w:ascii="ArialMT" w:hAnsi="ArialMT" w:cs="ArialMT"/>
          <w:sz w:val="16"/>
          <w:szCs w:val="16"/>
        </w:rPr>
      </w:pPr>
    </w:p>
    <w:p w14:paraId="46B1AEE9" w14:textId="7096BA03" w:rsidR="006E5938" w:rsidRDefault="006E5938" w:rsidP="00745AA6">
      <w:pPr>
        <w:pStyle w:val="Paragraphestandard"/>
        <w:rPr>
          <w:rFonts w:ascii="ArialMT" w:hAnsi="ArialMT" w:cs="ArialMT"/>
          <w:sz w:val="16"/>
          <w:szCs w:val="16"/>
        </w:rPr>
      </w:pPr>
      <w:r>
        <w:rPr>
          <w:rFonts w:ascii="ArialMT" w:hAnsi="ArialMT" w:cs="ArialMT"/>
          <w:sz w:val="16"/>
          <w:szCs w:val="16"/>
        </w:rPr>
        <w:t xml:space="preserve">La Métropole de Lyon et en premier lieu Le Service Université/Unité Vie </w:t>
      </w:r>
      <w:r w:rsidR="001D2671">
        <w:rPr>
          <w:rFonts w:ascii="ArialMT" w:hAnsi="ArialMT" w:cs="ArialMT"/>
          <w:sz w:val="16"/>
          <w:szCs w:val="16"/>
        </w:rPr>
        <w:t>Étudiante</w:t>
      </w:r>
      <w:r>
        <w:rPr>
          <w:rFonts w:ascii="ArialMT" w:hAnsi="ArialMT" w:cs="ArialMT"/>
          <w:sz w:val="16"/>
          <w:szCs w:val="16"/>
        </w:rPr>
        <w:t xml:space="preserve"> sous l’autorité duquel est placé la Maison des Étudiants, devront être informés dans les meilleurs délais de tout événement survenu dans les locaux, et sur les équipements. La procédure d’urgence est affichée sur un panneau prévu à cet effet, dans les locaux. Elle est remise à chaque utilisateur et responsable de permanence. </w:t>
      </w:r>
    </w:p>
    <w:p w14:paraId="29900101" w14:textId="77777777" w:rsidR="006E5938" w:rsidRDefault="006E5938" w:rsidP="00745AA6">
      <w:pPr>
        <w:pStyle w:val="Paragraphestandard"/>
        <w:rPr>
          <w:rFonts w:ascii="ArialMT" w:hAnsi="ArialMT" w:cs="ArialMT"/>
          <w:sz w:val="16"/>
          <w:szCs w:val="16"/>
        </w:rPr>
      </w:pPr>
    </w:p>
    <w:p w14:paraId="14834D7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La Métropole de Lyon décline toute responsabilité en cas de vols des effets personnels et du matériel entreposé à la Maison des </w:t>
      </w:r>
      <w:proofErr w:type="spellStart"/>
      <w:r>
        <w:rPr>
          <w:rFonts w:ascii="ArialMT" w:hAnsi="ArialMT" w:cs="ArialMT"/>
          <w:sz w:val="16"/>
          <w:szCs w:val="16"/>
        </w:rPr>
        <w:t>Etudiants</w:t>
      </w:r>
      <w:proofErr w:type="spellEnd"/>
      <w:r>
        <w:rPr>
          <w:rFonts w:ascii="ArialMT" w:hAnsi="ArialMT" w:cs="ArialMT"/>
          <w:sz w:val="16"/>
          <w:szCs w:val="16"/>
        </w:rPr>
        <w:t>.</w:t>
      </w:r>
    </w:p>
    <w:p w14:paraId="0C3FC0B9" w14:textId="77777777" w:rsidR="006E5938" w:rsidRDefault="006E5938" w:rsidP="00745AA6">
      <w:pPr>
        <w:pStyle w:val="Paragraphestandard"/>
        <w:rPr>
          <w:rFonts w:ascii="ArialMT" w:hAnsi="ArialMT" w:cs="ArialMT"/>
          <w:sz w:val="16"/>
          <w:szCs w:val="16"/>
        </w:rPr>
      </w:pPr>
    </w:p>
    <w:p w14:paraId="04D141AB" w14:textId="77777777" w:rsidR="006E5938" w:rsidRDefault="006E5938" w:rsidP="00745AA6">
      <w:pPr>
        <w:pStyle w:val="Paragraphestandard"/>
        <w:rPr>
          <w:rFonts w:ascii="ArialMT" w:hAnsi="ArialMT" w:cs="ArialMT"/>
          <w:sz w:val="16"/>
          <w:szCs w:val="16"/>
        </w:rPr>
      </w:pPr>
      <w:r>
        <w:rPr>
          <w:rFonts w:ascii="ArialMT" w:hAnsi="ArialMT" w:cs="ArialMT"/>
          <w:sz w:val="16"/>
          <w:szCs w:val="16"/>
        </w:rPr>
        <w:t>La Métropole de Lyon décline toute responsabilité en cas d’événement qui résulterait de l’absence de contrôle et de réaction de la part des responsables de permanences associatifs, mais aussi de l’usage inadapté ou incontrôlé des équipements.</w:t>
      </w:r>
    </w:p>
    <w:p w14:paraId="6AD0E308"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La Métropole de Lyon exercera toutes les voies de droit, y compris pénales, à l’encontre des utilisateurs ayant causé un dommage ou un dégât. </w:t>
      </w:r>
    </w:p>
    <w:p w14:paraId="6AA2A6A9" w14:textId="77777777" w:rsidR="006E5938" w:rsidRDefault="006E5938" w:rsidP="00745AA6">
      <w:pPr>
        <w:pStyle w:val="Paragraphestandard"/>
        <w:rPr>
          <w:rFonts w:ascii="ArialMT" w:hAnsi="ArialMT" w:cs="ArialMT"/>
          <w:sz w:val="16"/>
          <w:szCs w:val="16"/>
        </w:rPr>
      </w:pPr>
    </w:p>
    <w:p w14:paraId="7CE08BDD" w14:textId="77777777" w:rsidR="006E5938" w:rsidRDefault="006E5938" w:rsidP="00745AA6">
      <w:pPr>
        <w:pStyle w:val="Paragraphestandard"/>
        <w:rPr>
          <w:rFonts w:ascii="ArialMT" w:hAnsi="ArialMT" w:cs="ArialMT"/>
          <w:sz w:val="16"/>
          <w:szCs w:val="16"/>
        </w:rPr>
      </w:pPr>
    </w:p>
    <w:p w14:paraId="4D62A1C2" w14:textId="77777777" w:rsidR="006E5938" w:rsidRDefault="006E5938" w:rsidP="00745AA6">
      <w:pPr>
        <w:pStyle w:val="Paragraphestandard"/>
        <w:rPr>
          <w:rFonts w:ascii="Arial-BoldMT" w:hAnsi="Arial-BoldMT" w:cs="Arial-BoldMT"/>
          <w:b/>
          <w:bCs/>
          <w:sz w:val="16"/>
          <w:szCs w:val="16"/>
        </w:rPr>
      </w:pPr>
      <w:r>
        <w:rPr>
          <w:rFonts w:ascii="Arial-BoldMT" w:hAnsi="Arial-BoldMT" w:cs="Arial-BoldMT"/>
          <w:b/>
          <w:bCs/>
          <w:sz w:val="16"/>
          <w:szCs w:val="16"/>
        </w:rPr>
        <w:t xml:space="preserve">ART 8 – Sécurité </w:t>
      </w:r>
    </w:p>
    <w:p w14:paraId="5BE46EB6" w14:textId="77777777" w:rsidR="006E5938" w:rsidRDefault="006E5938" w:rsidP="00745AA6">
      <w:pPr>
        <w:pStyle w:val="Paragraphestandard"/>
        <w:rPr>
          <w:rFonts w:ascii="ArialMT" w:hAnsi="ArialMT" w:cs="ArialMT"/>
          <w:sz w:val="16"/>
          <w:szCs w:val="16"/>
        </w:rPr>
      </w:pPr>
    </w:p>
    <w:p w14:paraId="657810C9" w14:textId="77777777" w:rsidR="006E5938" w:rsidRDefault="006E5938" w:rsidP="00745AA6">
      <w:pPr>
        <w:pStyle w:val="Paragraphestandard"/>
        <w:rPr>
          <w:rFonts w:ascii="ArialMT" w:hAnsi="ArialMT" w:cs="ArialMT"/>
          <w:sz w:val="16"/>
          <w:szCs w:val="16"/>
        </w:rPr>
      </w:pPr>
      <w:r>
        <w:rPr>
          <w:rFonts w:ascii="ArialMT" w:hAnsi="ArialMT" w:cs="ArialMT"/>
          <w:sz w:val="16"/>
          <w:szCs w:val="16"/>
        </w:rPr>
        <w:t xml:space="preserve">Les utilisateurs s’engagent à prendre connaissance des consignes de sécurité récapitulées dans le registre de sécurité et de tous les dispositifs de sécurité de la Maison des </w:t>
      </w:r>
      <w:proofErr w:type="spellStart"/>
      <w:r>
        <w:rPr>
          <w:rFonts w:ascii="ArialMT" w:hAnsi="ArialMT" w:cs="ArialMT"/>
          <w:sz w:val="16"/>
          <w:szCs w:val="16"/>
        </w:rPr>
        <w:t>Etudiants</w:t>
      </w:r>
      <w:proofErr w:type="spellEnd"/>
      <w:r>
        <w:rPr>
          <w:rFonts w:ascii="ArialMT" w:hAnsi="ArialMT" w:cs="ArialMT"/>
          <w:sz w:val="16"/>
          <w:szCs w:val="16"/>
        </w:rPr>
        <w:t xml:space="preserve"> (issues de secours, extincteurs,…) à les respecter et à les diffuser à leurs membres.</w:t>
      </w:r>
    </w:p>
    <w:p w14:paraId="4A28D299" w14:textId="77777777" w:rsidR="006E5938" w:rsidRDefault="006E5938" w:rsidP="00745AA6">
      <w:pPr>
        <w:pStyle w:val="Paragraphestandard"/>
        <w:rPr>
          <w:rFonts w:ascii="ArialMT" w:hAnsi="ArialMT" w:cs="ArialMT"/>
          <w:sz w:val="16"/>
          <w:szCs w:val="16"/>
        </w:rPr>
      </w:pPr>
    </w:p>
    <w:p w14:paraId="1B2420C9" w14:textId="77777777" w:rsidR="006E5938" w:rsidRDefault="006E5938" w:rsidP="00745AA6">
      <w:pPr>
        <w:pStyle w:val="Paragraphestandard"/>
        <w:rPr>
          <w:rFonts w:ascii="ArialMT" w:hAnsi="ArialMT" w:cs="ArialMT"/>
          <w:sz w:val="16"/>
          <w:szCs w:val="16"/>
        </w:rPr>
      </w:pPr>
    </w:p>
    <w:p w14:paraId="540A7365" w14:textId="77777777" w:rsidR="006E5938" w:rsidRDefault="006E5938" w:rsidP="00745AA6">
      <w:pPr>
        <w:pStyle w:val="Paragraphestandard"/>
        <w:rPr>
          <w:rFonts w:ascii="ArialMT" w:hAnsi="ArialMT" w:cs="ArialMT"/>
          <w:sz w:val="16"/>
          <w:szCs w:val="16"/>
        </w:rPr>
      </w:pPr>
      <w:r>
        <w:rPr>
          <w:rFonts w:ascii="Arial-BoldMT" w:hAnsi="Arial-BoldMT" w:cs="Arial-BoldMT"/>
          <w:b/>
          <w:bCs/>
          <w:sz w:val="16"/>
          <w:szCs w:val="16"/>
        </w:rPr>
        <w:t xml:space="preserve">ART 9 – Sanctions administratives </w:t>
      </w:r>
    </w:p>
    <w:p w14:paraId="2FF9C242" w14:textId="77777777" w:rsidR="006E5938" w:rsidRDefault="006E5938" w:rsidP="00745AA6">
      <w:pPr>
        <w:pStyle w:val="Paragraphestandard"/>
        <w:rPr>
          <w:rFonts w:ascii="ArialMT" w:hAnsi="ArialMT" w:cs="ArialMT"/>
          <w:sz w:val="16"/>
          <w:szCs w:val="16"/>
        </w:rPr>
      </w:pPr>
    </w:p>
    <w:p w14:paraId="1B9E2C47" w14:textId="67FEFB3F" w:rsidR="006E5938" w:rsidRDefault="006E5938" w:rsidP="00745AA6">
      <w:pPr>
        <w:pStyle w:val="Paragraphestandard"/>
        <w:rPr>
          <w:rFonts w:ascii="ArialMT" w:hAnsi="ArialMT" w:cs="ArialMT"/>
          <w:sz w:val="16"/>
          <w:szCs w:val="16"/>
        </w:rPr>
      </w:pPr>
      <w:r>
        <w:rPr>
          <w:rFonts w:ascii="ArialMT" w:hAnsi="ArialMT" w:cs="ArialMT"/>
          <w:sz w:val="16"/>
          <w:szCs w:val="16"/>
        </w:rPr>
        <w:t xml:space="preserve">Le </w:t>
      </w:r>
      <w:r w:rsidR="001D2671">
        <w:rPr>
          <w:rFonts w:ascii="ArialMT" w:hAnsi="ArialMT" w:cs="ArialMT"/>
          <w:sz w:val="16"/>
          <w:szCs w:val="16"/>
        </w:rPr>
        <w:t>non-respect</w:t>
      </w:r>
      <w:r>
        <w:rPr>
          <w:rFonts w:ascii="ArialMT" w:hAnsi="ArialMT" w:cs="ArialMT"/>
          <w:sz w:val="16"/>
          <w:szCs w:val="16"/>
        </w:rPr>
        <w:t xml:space="preserve"> de l’une des dispositions du règlement intérieur sera sanctionné par la suspension temporaire de la mise à disposition des locaux, ou sa résiliation définitive après une mise en demeure demeurée infructueuse.</w:t>
      </w:r>
    </w:p>
    <w:p w14:paraId="1E157284" w14:textId="77777777" w:rsidR="006E5938" w:rsidRDefault="006E5938" w:rsidP="00745AA6">
      <w:pPr>
        <w:pStyle w:val="Paragraphestandard"/>
        <w:rPr>
          <w:rFonts w:ascii="ArialMT" w:hAnsi="ArialMT" w:cs="ArialMT"/>
          <w:sz w:val="16"/>
          <w:szCs w:val="16"/>
        </w:rPr>
      </w:pPr>
    </w:p>
    <w:p w14:paraId="37D6F9CF" w14:textId="77777777" w:rsidR="006E5938" w:rsidRDefault="006E5938" w:rsidP="00745AA6">
      <w:pPr>
        <w:pStyle w:val="Paragraphestandard"/>
        <w:rPr>
          <w:rFonts w:ascii="ArialMT" w:hAnsi="ArialMT" w:cs="ArialMT"/>
          <w:sz w:val="16"/>
          <w:szCs w:val="16"/>
        </w:rPr>
      </w:pPr>
    </w:p>
    <w:p w14:paraId="4D3A5B75" w14:textId="77777777" w:rsidR="006E5938" w:rsidRDefault="006E5938" w:rsidP="00745AA6">
      <w:pPr>
        <w:pStyle w:val="Paragraphestandard"/>
        <w:rPr>
          <w:rFonts w:ascii="ArialMT" w:hAnsi="ArialMT" w:cs="ArialMT"/>
          <w:sz w:val="16"/>
          <w:szCs w:val="16"/>
        </w:rPr>
      </w:pPr>
    </w:p>
    <w:p w14:paraId="52D36880" w14:textId="77777777" w:rsidR="006E5938" w:rsidRDefault="006E5938" w:rsidP="00745AA6">
      <w:pPr>
        <w:pStyle w:val="Paragraphestandard"/>
        <w:rPr>
          <w:rFonts w:ascii="ArialMT" w:hAnsi="ArialMT" w:cs="ArialMT"/>
          <w:sz w:val="16"/>
          <w:szCs w:val="16"/>
        </w:rPr>
      </w:pPr>
    </w:p>
    <w:p w14:paraId="135CDDE7" w14:textId="77777777" w:rsidR="006E5938" w:rsidRDefault="006E5938" w:rsidP="00745AA6">
      <w:pPr>
        <w:pStyle w:val="Paragraphestandard"/>
        <w:rPr>
          <w:rFonts w:ascii="ArialMT" w:hAnsi="ArialMT" w:cs="ArialMT"/>
          <w:sz w:val="16"/>
          <w:szCs w:val="16"/>
        </w:rPr>
      </w:pPr>
    </w:p>
    <w:p w14:paraId="6CB9B3DE" w14:textId="77777777" w:rsidR="006E5938" w:rsidRDefault="006E5938" w:rsidP="00745AA6">
      <w:pPr>
        <w:pStyle w:val="Paragraphestandard"/>
        <w:rPr>
          <w:rFonts w:ascii="ArialMT" w:hAnsi="ArialMT" w:cs="ArialMT"/>
          <w:sz w:val="16"/>
          <w:szCs w:val="16"/>
        </w:rPr>
      </w:pPr>
    </w:p>
    <w:p w14:paraId="2B363A65" w14:textId="77777777" w:rsidR="006E5938" w:rsidRDefault="006E5938" w:rsidP="00745AA6">
      <w:pPr>
        <w:pStyle w:val="Paragraphestandard"/>
        <w:rPr>
          <w:rFonts w:ascii="ArialMT" w:hAnsi="ArialMT" w:cs="ArialMT"/>
          <w:sz w:val="16"/>
          <w:szCs w:val="16"/>
        </w:rPr>
      </w:pPr>
    </w:p>
    <w:p w14:paraId="5A6AFA26" w14:textId="77777777" w:rsidR="006E5938" w:rsidRDefault="006E5938" w:rsidP="00745AA6">
      <w:pPr>
        <w:pStyle w:val="Paragraphestandard"/>
        <w:rPr>
          <w:rFonts w:ascii="ArialMT" w:hAnsi="ArialMT" w:cs="ArialMT"/>
          <w:sz w:val="16"/>
          <w:szCs w:val="16"/>
        </w:rPr>
      </w:pPr>
    </w:p>
    <w:p w14:paraId="550B6C41" w14:textId="77777777" w:rsidR="006E5938" w:rsidRDefault="006E5938" w:rsidP="00745AA6">
      <w:pPr>
        <w:pStyle w:val="Paragraphestandard"/>
        <w:rPr>
          <w:rFonts w:ascii="ArialMT" w:hAnsi="ArialMT" w:cs="ArialMT"/>
          <w:sz w:val="16"/>
          <w:szCs w:val="16"/>
        </w:rPr>
      </w:pPr>
    </w:p>
    <w:p w14:paraId="3244DB65" w14:textId="77777777" w:rsidR="006E5938" w:rsidRDefault="006E5938" w:rsidP="00745AA6">
      <w:pPr>
        <w:pStyle w:val="Paragraphestandard"/>
        <w:rPr>
          <w:rFonts w:ascii="ArialMT" w:hAnsi="ArialMT" w:cs="ArialMT"/>
          <w:sz w:val="16"/>
          <w:szCs w:val="16"/>
        </w:rPr>
      </w:pPr>
    </w:p>
    <w:p w14:paraId="16A18D1B" w14:textId="77777777" w:rsidR="006E5938" w:rsidRDefault="006E5938" w:rsidP="00745AA6">
      <w:pPr>
        <w:pStyle w:val="Paragraphestandard"/>
        <w:rPr>
          <w:rFonts w:ascii="ArialMT" w:hAnsi="ArialMT" w:cs="ArialMT"/>
          <w:sz w:val="16"/>
          <w:szCs w:val="16"/>
        </w:rPr>
      </w:pPr>
    </w:p>
    <w:p w14:paraId="4EAF0F5D" w14:textId="77777777" w:rsidR="006E5938" w:rsidRDefault="006E5938" w:rsidP="00745AA6">
      <w:pPr>
        <w:pStyle w:val="Paragraphestandard"/>
        <w:rPr>
          <w:rFonts w:ascii="ArialMT" w:hAnsi="ArialMT" w:cs="ArialMT"/>
          <w:sz w:val="16"/>
          <w:szCs w:val="16"/>
        </w:rPr>
      </w:pPr>
    </w:p>
    <w:p w14:paraId="2CED325C" w14:textId="77777777" w:rsidR="006E5938" w:rsidRDefault="006E5938" w:rsidP="00745AA6">
      <w:pPr>
        <w:pStyle w:val="Paragraphestandard"/>
        <w:rPr>
          <w:rFonts w:ascii="ArialMT" w:hAnsi="ArialMT" w:cs="ArialMT"/>
          <w:sz w:val="16"/>
          <w:szCs w:val="16"/>
        </w:rPr>
      </w:pPr>
    </w:p>
    <w:p w14:paraId="22B1C984" w14:textId="77777777" w:rsidR="006E5938" w:rsidRDefault="006E5938" w:rsidP="00745AA6">
      <w:pPr>
        <w:pStyle w:val="Paragraphestandard"/>
        <w:rPr>
          <w:rFonts w:ascii="ArialMT" w:hAnsi="ArialMT" w:cs="ArialMT"/>
          <w:sz w:val="16"/>
          <w:szCs w:val="16"/>
        </w:rPr>
      </w:pPr>
    </w:p>
    <w:p w14:paraId="198C9B7B" w14:textId="77777777" w:rsidR="006E5938" w:rsidRDefault="006E5938" w:rsidP="00745AA6">
      <w:pPr>
        <w:pStyle w:val="Paragraphestandard"/>
        <w:rPr>
          <w:rFonts w:ascii="ArialMT" w:hAnsi="ArialMT" w:cs="ArialMT"/>
          <w:sz w:val="16"/>
          <w:szCs w:val="16"/>
        </w:rPr>
      </w:pPr>
    </w:p>
    <w:p w14:paraId="42357EF2" w14:textId="77777777" w:rsidR="006E5938" w:rsidRDefault="006E5938" w:rsidP="00745AA6">
      <w:pPr>
        <w:pStyle w:val="Paragraphestandard"/>
        <w:rPr>
          <w:rFonts w:ascii="ArialMT" w:hAnsi="ArialMT" w:cs="ArialMT"/>
          <w:sz w:val="16"/>
          <w:szCs w:val="16"/>
        </w:rPr>
      </w:pPr>
    </w:p>
    <w:p w14:paraId="1953EBC6" w14:textId="77777777" w:rsidR="006E5938" w:rsidRDefault="006E5938" w:rsidP="00745AA6">
      <w:pPr>
        <w:pStyle w:val="Paragraphestandard"/>
        <w:rPr>
          <w:rFonts w:ascii="ArialMT" w:hAnsi="ArialMT" w:cs="ArialMT"/>
          <w:sz w:val="16"/>
          <w:szCs w:val="16"/>
        </w:rPr>
      </w:pPr>
    </w:p>
    <w:p w14:paraId="4388C6F3" w14:textId="77777777" w:rsidR="006E5938" w:rsidRDefault="006E5938" w:rsidP="00745AA6">
      <w:pPr>
        <w:pStyle w:val="Paragraphestandard"/>
        <w:rPr>
          <w:rFonts w:ascii="ArialMT" w:hAnsi="ArialMT" w:cs="ArialMT"/>
          <w:sz w:val="16"/>
          <w:szCs w:val="16"/>
        </w:rPr>
      </w:pPr>
    </w:p>
    <w:p w14:paraId="71451EB5" w14:textId="77777777" w:rsidR="006E5938" w:rsidRDefault="006E5938" w:rsidP="00745AA6">
      <w:pPr>
        <w:pStyle w:val="Paragraphestandard"/>
        <w:rPr>
          <w:rFonts w:ascii="ArialMT" w:hAnsi="ArialMT" w:cs="ArialMT"/>
          <w:sz w:val="16"/>
          <w:szCs w:val="16"/>
        </w:rPr>
      </w:pPr>
    </w:p>
    <w:p w14:paraId="03B7FC12" w14:textId="77777777" w:rsidR="006E5938" w:rsidRDefault="006E5938" w:rsidP="00745AA6">
      <w:pPr>
        <w:pStyle w:val="Paragraphestandard"/>
        <w:rPr>
          <w:rFonts w:ascii="ArialMT" w:hAnsi="ArialMT" w:cs="ArialMT"/>
          <w:sz w:val="16"/>
          <w:szCs w:val="16"/>
        </w:rPr>
      </w:pPr>
    </w:p>
    <w:p w14:paraId="444DEAD2" w14:textId="77777777" w:rsidR="006E5938" w:rsidRDefault="006E5938" w:rsidP="00745AA6">
      <w:pPr>
        <w:pStyle w:val="Paragraphestandard"/>
        <w:rPr>
          <w:rFonts w:ascii="ArialMT" w:hAnsi="ArialMT" w:cs="ArialMT"/>
          <w:sz w:val="16"/>
          <w:szCs w:val="16"/>
        </w:rPr>
      </w:pPr>
    </w:p>
    <w:p w14:paraId="7C366189" w14:textId="77777777" w:rsidR="006E5938" w:rsidRDefault="006E5938" w:rsidP="00745AA6">
      <w:pPr>
        <w:pStyle w:val="Paragraphestandard"/>
        <w:rPr>
          <w:rFonts w:ascii="ArialMT" w:hAnsi="ArialMT" w:cs="ArialMT"/>
          <w:sz w:val="16"/>
          <w:szCs w:val="16"/>
        </w:rPr>
      </w:pPr>
    </w:p>
    <w:p w14:paraId="4D48D083" w14:textId="77777777" w:rsidR="006E5938" w:rsidRDefault="006E5938" w:rsidP="00745AA6">
      <w:pPr>
        <w:pStyle w:val="Paragraphestandard"/>
        <w:rPr>
          <w:rFonts w:ascii="ArialMT" w:hAnsi="ArialMT" w:cs="ArialMT"/>
          <w:sz w:val="16"/>
          <w:szCs w:val="16"/>
        </w:rPr>
      </w:pPr>
    </w:p>
    <w:p w14:paraId="7D740249" w14:textId="77777777" w:rsidR="006E5938" w:rsidRDefault="006E5938" w:rsidP="00745AA6">
      <w:pPr>
        <w:pStyle w:val="Paragraphestandard"/>
        <w:rPr>
          <w:rFonts w:ascii="ArialMT" w:hAnsi="ArialMT" w:cs="ArialMT"/>
          <w:sz w:val="16"/>
          <w:szCs w:val="16"/>
        </w:rPr>
      </w:pPr>
    </w:p>
    <w:p w14:paraId="66889C69" w14:textId="77777777" w:rsidR="006E5938" w:rsidRDefault="006E5938" w:rsidP="00745AA6">
      <w:pPr>
        <w:pStyle w:val="Paragraphestandard"/>
        <w:rPr>
          <w:rFonts w:ascii="ArialMT" w:hAnsi="ArialMT" w:cs="ArialMT"/>
          <w:sz w:val="16"/>
          <w:szCs w:val="16"/>
        </w:rPr>
      </w:pPr>
    </w:p>
    <w:p w14:paraId="21E54595" w14:textId="77777777" w:rsidR="006E5938" w:rsidRDefault="006E5938" w:rsidP="00745AA6">
      <w:pPr>
        <w:pStyle w:val="Paragraphestandard"/>
        <w:rPr>
          <w:rFonts w:ascii="ArialMT" w:hAnsi="ArialMT" w:cs="ArialMT"/>
          <w:sz w:val="16"/>
          <w:szCs w:val="16"/>
        </w:rPr>
      </w:pPr>
    </w:p>
    <w:p w14:paraId="73AB2C02" w14:textId="77777777" w:rsidR="006E5938" w:rsidRDefault="006E5938" w:rsidP="00745AA6">
      <w:pPr>
        <w:pStyle w:val="Paragraphestandard"/>
        <w:rPr>
          <w:rFonts w:ascii="ArialMT" w:hAnsi="ArialMT" w:cs="ArialMT"/>
          <w:sz w:val="16"/>
          <w:szCs w:val="16"/>
        </w:rPr>
      </w:pPr>
    </w:p>
    <w:p w14:paraId="08C4427D" w14:textId="77777777" w:rsidR="006E5938" w:rsidRDefault="006E5938" w:rsidP="00745AA6">
      <w:pPr>
        <w:pStyle w:val="Paragraphestandard"/>
        <w:rPr>
          <w:rFonts w:ascii="ArialMT" w:hAnsi="ArialMT" w:cs="ArialMT"/>
          <w:sz w:val="16"/>
          <w:szCs w:val="16"/>
        </w:rPr>
      </w:pPr>
    </w:p>
    <w:p w14:paraId="6C376F54" w14:textId="77777777" w:rsidR="006E5938" w:rsidRDefault="006E5938" w:rsidP="00745AA6">
      <w:pPr>
        <w:pStyle w:val="Paragraphestandard"/>
        <w:rPr>
          <w:rFonts w:ascii="ArialMT" w:hAnsi="ArialMT" w:cs="ArialMT"/>
          <w:sz w:val="16"/>
          <w:szCs w:val="16"/>
        </w:rPr>
      </w:pPr>
    </w:p>
    <w:p w14:paraId="25B6D304" w14:textId="77777777" w:rsidR="006E5938" w:rsidRDefault="006E5938" w:rsidP="00745AA6">
      <w:pPr>
        <w:pStyle w:val="Paragraphestandard"/>
        <w:rPr>
          <w:rFonts w:ascii="ArialMT" w:hAnsi="ArialMT" w:cs="ArialMT"/>
          <w:sz w:val="16"/>
          <w:szCs w:val="16"/>
        </w:rPr>
      </w:pPr>
    </w:p>
    <w:p w14:paraId="71CA10B3" w14:textId="77777777" w:rsidR="006E5938" w:rsidRDefault="006E5938" w:rsidP="00745AA6">
      <w:pPr>
        <w:pStyle w:val="Paragraphestandard"/>
        <w:rPr>
          <w:rFonts w:ascii="ArialMT" w:hAnsi="ArialMT" w:cs="ArialMT"/>
          <w:sz w:val="16"/>
          <w:szCs w:val="16"/>
        </w:rPr>
      </w:pPr>
    </w:p>
    <w:p w14:paraId="6FEF9178" w14:textId="77777777" w:rsidR="006E5938" w:rsidRDefault="006E5938" w:rsidP="00745AA6">
      <w:pPr>
        <w:pStyle w:val="Paragraphestandard"/>
        <w:rPr>
          <w:rFonts w:ascii="ArialMT" w:hAnsi="ArialMT" w:cs="ArialMT"/>
          <w:sz w:val="16"/>
          <w:szCs w:val="16"/>
        </w:rPr>
      </w:pPr>
    </w:p>
    <w:p w14:paraId="54AC9EE8" w14:textId="77777777" w:rsidR="006E5938" w:rsidRDefault="006E5938" w:rsidP="00745AA6">
      <w:pPr>
        <w:pStyle w:val="Paragraphestandard"/>
        <w:rPr>
          <w:rFonts w:ascii="ArialMT" w:hAnsi="ArialMT" w:cs="ArialMT"/>
          <w:sz w:val="16"/>
          <w:szCs w:val="16"/>
        </w:rPr>
      </w:pPr>
    </w:p>
    <w:p w14:paraId="7D58FCEC" w14:textId="77777777" w:rsidR="006E5938" w:rsidRDefault="006E5938" w:rsidP="00745AA6">
      <w:pPr>
        <w:pStyle w:val="Paragraphestandard"/>
        <w:rPr>
          <w:rFonts w:ascii="ArialMT" w:hAnsi="ArialMT" w:cs="ArialMT"/>
          <w:sz w:val="16"/>
          <w:szCs w:val="16"/>
        </w:rPr>
      </w:pPr>
    </w:p>
    <w:p w14:paraId="59EBF759" w14:textId="77777777" w:rsidR="006E5938" w:rsidRDefault="006E5938" w:rsidP="00745AA6">
      <w:pPr>
        <w:pStyle w:val="Paragraphestandard"/>
        <w:rPr>
          <w:rFonts w:ascii="ArialMT" w:hAnsi="ArialMT" w:cs="ArialMT"/>
          <w:sz w:val="16"/>
          <w:szCs w:val="16"/>
        </w:rPr>
      </w:pPr>
    </w:p>
    <w:p w14:paraId="4C7CF6DC" w14:textId="77777777" w:rsidR="006E5938" w:rsidRDefault="006E5938" w:rsidP="00745AA6">
      <w:pPr>
        <w:pStyle w:val="Paragraphestandard"/>
        <w:rPr>
          <w:rFonts w:ascii="ArialMT" w:hAnsi="ArialMT" w:cs="ArialMT"/>
          <w:sz w:val="16"/>
          <w:szCs w:val="16"/>
        </w:rPr>
      </w:pPr>
    </w:p>
    <w:p w14:paraId="7117347B" w14:textId="77777777" w:rsidR="006E5938" w:rsidRDefault="006E5938" w:rsidP="00745AA6">
      <w:pPr>
        <w:pStyle w:val="Paragraphestandard"/>
        <w:rPr>
          <w:rFonts w:ascii="ArialMT" w:hAnsi="ArialMT" w:cs="ArialMT"/>
          <w:sz w:val="16"/>
          <w:szCs w:val="16"/>
        </w:rPr>
      </w:pPr>
    </w:p>
    <w:p w14:paraId="2245355E" w14:textId="77777777" w:rsidR="006E5938" w:rsidRDefault="006E5938" w:rsidP="00745AA6">
      <w:pPr>
        <w:pStyle w:val="Paragraphestandard"/>
        <w:rPr>
          <w:rFonts w:ascii="ArialMT" w:hAnsi="ArialMT" w:cs="ArialMT"/>
          <w:sz w:val="16"/>
          <w:szCs w:val="16"/>
        </w:rPr>
      </w:pPr>
    </w:p>
    <w:p w14:paraId="541D132A" w14:textId="77777777" w:rsidR="006E5938" w:rsidRDefault="006E5938" w:rsidP="00745AA6">
      <w:pPr>
        <w:pStyle w:val="Paragraphestandard"/>
        <w:rPr>
          <w:rFonts w:ascii="ArialMT" w:hAnsi="ArialMT" w:cs="ArialMT"/>
          <w:sz w:val="16"/>
          <w:szCs w:val="16"/>
        </w:rPr>
      </w:pPr>
    </w:p>
    <w:p w14:paraId="7A751F0D" w14:textId="77777777" w:rsidR="006E5938" w:rsidRDefault="006E5938" w:rsidP="00996592">
      <w:pPr>
        <w:pStyle w:val="Aucunstyledeparagraphe"/>
        <w:jc w:val="both"/>
        <w:rPr>
          <w:rFonts w:ascii="Univers" w:hAnsi="Univers" w:cs="Univers"/>
          <w:sz w:val="18"/>
          <w:szCs w:val="18"/>
        </w:rPr>
      </w:pPr>
    </w:p>
    <w:p w14:paraId="7A352C08" w14:textId="77777777" w:rsidR="006E5938" w:rsidRPr="0085055B" w:rsidRDefault="006E5938" w:rsidP="0085055B">
      <w:pPr>
        <w:spacing w:line="240" w:lineRule="exact"/>
        <w:jc w:val="both"/>
        <w:rPr>
          <w:rFonts w:ascii="Calibri" w:hAnsi="Calibri"/>
          <w:sz w:val="20"/>
          <w:szCs w:val="22"/>
        </w:rPr>
      </w:pPr>
    </w:p>
    <w:p w14:paraId="64E727EA" w14:textId="77777777" w:rsidR="006E5938" w:rsidRPr="0085055B" w:rsidRDefault="006E5938" w:rsidP="0085055B">
      <w:pPr>
        <w:spacing w:line="240" w:lineRule="exact"/>
        <w:jc w:val="both"/>
        <w:rPr>
          <w:rFonts w:ascii="Calibri" w:hAnsi="Calibri"/>
          <w:sz w:val="20"/>
          <w:szCs w:val="22"/>
        </w:rPr>
      </w:pPr>
    </w:p>
    <w:p w14:paraId="12F32356" w14:textId="77777777" w:rsidR="006E5938" w:rsidRPr="0085055B" w:rsidRDefault="006E5938" w:rsidP="0085055B">
      <w:pPr>
        <w:spacing w:line="240" w:lineRule="exact"/>
        <w:jc w:val="both"/>
        <w:rPr>
          <w:rFonts w:ascii="Calibri" w:hAnsi="Calibri"/>
          <w:sz w:val="20"/>
          <w:szCs w:val="22"/>
        </w:rPr>
      </w:pPr>
    </w:p>
    <w:p w14:paraId="149F603A" w14:textId="77777777" w:rsidR="006E5938" w:rsidRDefault="006E5938" w:rsidP="001910ED">
      <w:pPr>
        <w:spacing w:line="240" w:lineRule="exact"/>
        <w:jc w:val="both"/>
        <w:rPr>
          <w:rFonts w:ascii="Calibri" w:hAnsi="Calibri"/>
          <w:sz w:val="20"/>
          <w:szCs w:val="22"/>
        </w:rPr>
      </w:pPr>
    </w:p>
    <w:p w14:paraId="413B5D93" w14:textId="77777777" w:rsidR="006E5938" w:rsidRDefault="006E5938" w:rsidP="001910ED">
      <w:pPr>
        <w:spacing w:line="240" w:lineRule="exact"/>
        <w:jc w:val="both"/>
        <w:rPr>
          <w:rFonts w:ascii="Calibri" w:hAnsi="Calibri"/>
          <w:sz w:val="20"/>
          <w:szCs w:val="22"/>
        </w:rPr>
      </w:pPr>
    </w:p>
    <w:p w14:paraId="1D819557" w14:textId="77777777" w:rsidR="006E5938" w:rsidRDefault="006E5938" w:rsidP="001910ED">
      <w:pPr>
        <w:spacing w:line="240" w:lineRule="exact"/>
        <w:jc w:val="both"/>
        <w:rPr>
          <w:rFonts w:ascii="Calibri" w:hAnsi="Calibri"/>
          <w:sz w:val="20"/>
          <w:szCs w:val="22"/>
        </w:rPr>
      </w:pPr>
    </w:p>
    <w:p w14:paraId="0F4AE248" w14:textId="77777777" w:rsidR="006E5938" w:rsidRDefault="006E5938" w:rsidP="001910ED">
      <w:pPr>
        <w:spacing w:line="240" w:lineRule="exact"/>
        <w:jc w:val="both"/>
        <w:rPr>
          <w:rFonts w:ascii="Calibri" w:hAnsi="Calibri"/>
          <w:sz w:val="20"/>
          <w:szCs w:val="22"/>
        </w:rPr>
      </w:pPr>
    </w:p>
    <w:p w14:paraId="46D7960F" w14:textId="77777777" w:rsidR="006E5938" w:rsidRDefault="006E5938" w:rsidP="001910ED">
      <w:pPr>
        <w:spacing w:line="240" w:lineRule="exact"/>
        <w:jc w:val="both"/>
        <w:rPr>
          <w:rFonts w:ascii="Calibri" w:hAnsi="Calibri"/>
          <w:sz w:val="20"/>
          <w:szCs w:val="22"/>
        </w:rPr>
      </w:pPr>
    </w:p>
    <w:p w14:paraId="57A4963D" w14:textId="77777777" w:rsidR="006E5938" w:rsidRDefault="006E5938" w:rsidP="001910ED">
      <w:pPr>
        <w:spacing w:line="240" w:lineRule="exact"/>
        <w:jc w:val="both"/>
        <w:rPr>
          <w:rFonts w:ascii="Calibri" w:hAnsi="Calibri"/>
          <w:sz w:val="20"/>
          <w:szCs w:val="22"/>
        </w:rPr>
      </w:pPr>
    </w:p>
    <w:p w14:paraId="6024855D" w14:textId="77777777" w:rsidR="006E5938" w:rsidRPr="00C75214" w:rsidRDefault="006E5938" w:rsidP="001910ED">
      <w:pPr>
        <w:spacing w:line="240" w:lineRule="exact"/>
        <w:jc w:val="both"/>
        <w:rPr>
          <w:rFonts w:ascii="Calibri" w:hAnsi="Calibri"/>
          <w:sz w:val="20"/>
          <w:szCs w:val="22"/>
        </w:rPr>
      </w:pPr>
    </w:p>
    <w:p w14:paraId="741D2D81" w14:textId="77777777" w:rsidR="006E5938" w:rsidRPr="00C75214" w:rsidRDefault="006E5938" w:rsidP="001910ED">
      <w:pPr>
        <w:pStyle w:val="Titre3"/>
        <w:spacing w:before="0" w:after="0" w:line="240" w:lineRule="exact"/>
        <w:rPr>
          <w:rFonts w:ascii="Calibri" w:hAnsi="Calibri"/>
          <w:color w:val="999999"/>
        </w:rPr>
        <w:sectPr w:rsidR="006E5938" w:rsidRPr="00C75214">
          <w:type w:val="continuous"/>
          <w:pgSz w:w="11900" w:h="16840"/>
          <w:pgMar w:top="567" w:right="701" w:bottom="567" w:left="851" w:header="708" w:footer="708" w:gutter="0"/>
          <w:cols w:num="2" w:space="426"/>
        </w:sectPr>
      </w:pPr>
    </w:p>
    <w:p w14:paraId="1E679D36" w14:textId="77777777" w:rsidR="006E5938" w:rsidRPr="00C75214" w:rsidRDefault="006E5938" w:rsidP="001910ED">
      <w:pPr>
        <w:shd w:val="solid" w:color="C40006" w:fill="auto"/>
        <w:tabs>
          <w:tab w:val="left" w:pos="1560"/>
          <w:tab w:val="center" w:pos="5103"/>
        </w:tabs>
        <w:jc w:val="center"/>
        <w:rPr>
          <w:rFonts w:ascii="Calibri" w:hAnsi="Calibri"/>
          <w:sz w:val="48"/>
        </w:rPr>
      </w:pPr>
      <w:r w:rsidRPr="00C75214">
        <w:rPr>
          <w:rFonts w:ascii="Calibri" w:hAnsi="Calibri"/>
          <w:sz w:val="48"/>
        </w:rPr>
        <w:t>Acceptation du règlement intérieur</w:t>
      </w:r>
    </w:p>
    <w:p w14:paraId="0806D119" w14:textId="77777777" w:rsidR="006E5938" w:rsidRPr="00C75214" w:rsidRDefault="006E5938" w:rsidP="001910ED">
      <w:pPr>
        <w:shd w:val="solid" w:color="C40006" w:fill="auto"/>
        <w:tabs>
          <w:tab w:val="left" w:pos="1560"/>
          <w:tab w:val="center" w:pos="5103"/>
        </w:tabs>
        <w:jc w:val="center"/>
        <w:rPr>
          <w:rFonts w:ascii="Calibri" w:hAnsi="Calibri"/>
          <w:sz w:val="48"/>
        </w:rPr>
        <w:sectPr w:rsidR="006E5938" w:rsidRPr="00C75214">
          <w:type w:val="continuous"/>
          <w:pgSz w:w="11900" w:h="16840"/>
          <w:pgMar w:top="709" w:right="701" w:bottom="709" w:left="851" w:header="708" w:footer="708" w:gutter="0"/>
          <w:cols w:space="708"/>
        </w:sectPr>
      </w:pPr>
    </w:p>
    <w:p w14:paraId="08907391" w14:textId="77777777" w:rsidR="006E5938" w:rsidRPr="00C75214" w:rsidRDefault="006E5938" w:rsidP="001910ED">
      <w:pPr>
        <w:pStyle w:val="Titre3"/>
        <w:spacing w:before="0" w:after="0" w:line="240" w:lineRule="exact"/>
        <w:rPr>
          <w:rFonts w:ascii="Calibri" w:hAnsi="Calibri"/>
          <w:color w:val="999999"/>
        </w:rPr>
      </w:pPr>
    </w:p>
    <w:p w14:paraId="28AE4018" w14:textId="77777777" w:rsidR="006E5938" w:rsidRPr="00C75214" w:rsidRDefault="006E5938" w:rsidP="001910ED">
      <w:pPr>
        <w:rPr>
          <w:rFonts w:ascii="Calibri" w:hAnsi="Calibri"/>
        </w:rPr>
      </w:pPr>
    </w:p>
    <w:p w14:paraId="3FDD97F5" w14:textId="77777777" w:rsidR="006E5938" w:rsidRPr="00C75214" w:rsidRDefault="006E5938" w:rsidP="001910ED">
      <w:pPr>
        <w:rPr>
          <w:rFonts w:ascii="Calibri" w:hAnsi="Calibri"/>
        </w:rPr>
      </w:pPr>
    </w:p>
    <w:p w14:paraId="331B7788" w14:textId="29E68FDB" w:rsidR="006E5938" w:rsidRPr="00C75214" w:rsidRDefault="006E5938" w:rsidP="001910ED">
      <w:pPr>
        <w:jc w:val="both"/>
        <w:rPr>
          <w:rFonts w:ascii="Calibri" w:hAnsi="Calibri"/>
        </w:rPr>
      </w:pPr>
      <w:r w:rsidRPr="00C75214">
        <w:rPr>
          <w:rFonts w:ascii="Calibri" w:hAnsi="Calibri"/>
        </w:rPr>
        <w:t xml:space="preserve">Je soussigné </w:t>
      </w:r>
      <w:r w:rsidR="009E486C">
        <w:rPr>
          <w:rFonts w:ascii="Calibri" w:hAnsi="Calibri"/>
          <w:noProof/>
          <w:sz w:val="28"/>
          <w:szCs w:val="28"/>
        </w:rPr>
        <w:t xml:space="preserve">………..…………………. </w:t>
      </w:r>
      <w:proofErr w:type="spellStart"/>
      <w:r w:rsidRPr="00C75214">
        <w:rPr>
          <w:rFonts w:ascii="Calibri" w:hAnsi="Calibri"/>
        </w:rPr>
        <w:t>représentant-e</w:t>
      </w:r>
      <w:proofErr w:type="spellEnd"/>
      <w:r w:rsidRPr="00C75214">
        <w:rPr>
          <w:rFonts w:ascii="Calibri" w:hAnsi="Calibri"/>
        </w:rPr>
        <w:t xml:space="preserve"> de l’association </w:t>
      </w:r>
      <w:r w:rsidR="009E486C">
        <w:rPr>
          <w:rFonts w:ascii="Calibri" w:hAnsi="Calibri"/>
          <w:noProof/>
          <w:sz w:val="28"/>
          <w:szCs w:val="28"/>
        </w:rPr>
        <w:t xml:space="preserve">………..…………………. </w:t>
      </w:r>
      <w:r w:rsidRPr="00C75214">
        <w:rPr>
          <w:rFonts w:ascii="Calibri" w:hAnsi="Calibri"/>
        </w:rPr>
        <w:t xml:space="preserve">en ma qualité de </w:t>
      </w:r>
      <w:proofErr w:type="spellStart"/>
      <w:r w:rsidRPr="00C75214">
        <w:rPr>
          <w:rFonts w:ascii="Calibri" w:hAnsi="Calibri"/>
        </w:rPr>
        <w:t>président-e</w:t>
      </w:r>
      <w:proofErr w:type="spellEnd"/>
      <w:r w:rsidRPr="00C75214">
        <w:rPr>
          <w:rFonts w:ascii="Calibri" w:hAnsi="Calibri"/>
        </w:rPr>
        <w:t xml:space="preserve"> déclare avoir pris connaissance du règlement intérieur de </w:t>
      </w:r>
      <w:r>
        <w:rPr>
          <w:rFonts w:ascii="Calibri" w:hAnsi="Calibri"/>
        </w:rPr>
        <w:t>la Maison des étudiants</w:t>
      </w:r>
      <w:r w:rsidRPr="00C75214">
        <w:rPr>
          <w:rFonts w:ascii="Calibri" w:hAnsi="Calibri"/>
        </w:rPr>
        <w:t xml:space="preserve"> et m’engage à le</w:t>
      </w:r>
      <w:r>
        <w:rPr>
          <w:rFonts w:ascii="Calibri" w:hAnsi="Calibri"/>
        </w:rPr>
        <w:t xml:space="preserve"> respecter et à le</w:t>
      </w:r>
      <w:r w:rsidRPr="00C75214">
        <w:rPr>
          <w:rFonts w:ascii="Calibri" w:hAnsi="Calibri"/>
        </w:rPr>
        <w:t xml:space="preserve"> porter à la connaissance de l’ensemble des membres de l’association.</w:t>
      </w:r>
    </w:p>
    <w:p w14:paraId="3FC57AF7" w14:textId="77777777" w:rsidR="006E5938" w:rsidRPr="00C75214" w:rsidRDefault="006E5938" w:rsidP="001910ED">
      <w:pPr>
        <w:jc w:val="both"/>
        <w:rPr>
          <w:rFonts w:ascii="Calibri" w:hAnsi="Calibri"/>
        </w:rPr>
      </w:pPr>
    </w:p>
    <w:p w14:paraId="160B386A" w14:textId="77777777" w:rsidR="006E5938" w:rsidRPr="00C75214" w:rsidRDefault="006E5938" w:rsidP="001910ED">
      <w:pPr>
        <w:jc w:val="both"/>
        <w:rPr>
          <w:rFonts w:ascii="Calibri" w:hAnsi="Calibri"/>
        </w:rPr>
      </w:pPr>
    </w:p>
    <w:p w14:paraId="477FF673" w14:textId="77777777" w:rsidR="006E5938" w:rsidRPr="00C75214" w:rsidRDefault="006E5938" w:rsidP="001910ED">
      <w:pPr>
        <w:jc w:val="both"/>
        <w:rPr>
          <w:rFonts w:ascii="Calibri" w:hAnsi="Calibri"/>
        </w:rPr>
      </w:pPr>
    </w:p>
    <w:p w14:paraId="131E7F9C" w14:textId="77777777" w:rsidR="006E5938" w:rsidRPr="00C75214" w:rsidRDefault="006E5938" w:rsidP="001910ED">
      <w:pPr>
        <w:jc w:val="right"/>
        <w:rPr>
          <w:rFonts w:ascii="Calibri" w:hAnsi="Calibri"/>
        </w:rPr>
      </w:pPr>
      <w:r w:rsidRPr="00C75214">
        <w:rPr>
          <w:rFonts w:ascii="Calibri" w:hAnsi="Calibri"/>
        </w:rPr>
        <w:t>Fait à Lyon, le ........................</w:t>
      </w:r>
    </w:p>
    <w:p w14:paraId="14123162" w14:textId="77777777" w:rsidR="006E5938" w:rsidRPr="00C75214" w:rsidRDefault="006E5938" w:rsidP="001910ED">
      <w:pPr>
        <w:jc w:val="right"/>
        <w:rPr>
          <w:rFonts w:ascii="Calibri" w:hAnsi="Calibri"/>
        </w:rPr>
      </w:pPr>
    </w:p>
    <w:p w14:paraId="18FD2870" w14:textId="77777777" w:rsidR="006E5938" w:rsidRPr="00C75214" w:rsidRDefault="006E5938" w:rsidP="001910ED">
      <w:pPr>
        <w:jc w:val="right"/>
        <w:rPr>
          <w:rFonts w:ascii="Calibri" w:hAnsi="Calibri"/>
        </w:rPr>
      </w:pPr>
    </w:p>
    <w:p w14:paraId="43050E21" w14:textId="77777777" w:rsidR="006E5938" w:rsidRPr="00C75214" w:rsidRDefault="006E5938" w:rsidP="001910ED">
      <w:pPr>
        <w:jc w:val="right"/>
        <w:rPr>
          <w:rFonts w:ascii="Calibri" w:hAnsi="Calibri"/>
        </w:rPr>
      </w:pPr>
    </w:p>
    <w:p w14:paraId="33FBDFBB" w14:textId="77777777" w:rsidR="006E5938" w:rsidRPr="00C75214" w:rsidRDefault="006E5938" w:rsidP="001910ED">
      <w:pPr>
        <w:jc w:val="right"/>
        <w:rPr>
          <w:rFonts w:ascii="Calibri" w:hAnsi="Calibri"/>
        </w:rPr>
      </w:pPr>
    </w:p>
    <w:p w14:paraId="60C2D74F" w14:textId="77777777" w:rsidR="006E5938" w:rsidRPr="00C75214" w:rsidRDefault="006E5938" w:rsidP="001910ED">
      <w:pPr>
        <w:jc w:val="right"/>
        <w:rPr>
          <w:rFonts w:ascii="Calibri" w:hAnsi="Calibri"/>
        </w:rPr>
      </w:pPr>
      <w:r w:rsidRPr="00C75214">
        <w:rPr>
          <w:rFonts w:ascii="Calibri" w:hAnsi="Calibri"/>
        </w:rPr>
        <w:t>Signature : ......................</w:t>
      </w:r>
    </w:p>
    <w:p w14:paraId="2DCACB64" w14:textId="77777777" w:rsidR="006E5938" w:rsidRPr="00C75214" w:rsidRDefault="006E5938" w:rsidP="001910ED">
      <w:pPr>
        <w:jc w:val="center"/>
        <w:rPr>
          <w:rFonts w:ascii="Calibri" w:hAnsi="Calibri"/>
          <w:sz w:val="16"/>
        </w:rPr>
      </w:pPr>
      <w:r w:rsidRPr="00C75214">
        <w:rPr>
          <w:rFonts w:ascii="Calibri" w:hAnsi="Calibri"/>
        </w:rPr>
        <w:br w:type="page"/>
      </w:r>
    </w:p>
    <w:p w14:paraId="57E97F10" w14:textId="77777777" w:rsidR="006E5938" w:rsidRPr="00C75214" w:rsidRDefault="006E5938" w:rsidP="001910ED">
      <w:pPr>
        <w:shd w:val="solid" w:color="C40006" w:fill="auto"/>
        <w:tabs>
          <w:tab w:val="left" w:pos="1560"/>
          <w:tab w:val="center" w:pos="5103"/>
        </w:tabs>
        <w:jc w:val="center"/>
        <w:rPr>
          <w:rFonts w:ascii="Calibri" w:hAnsi="Calibri"/>
          <w:sz w:val="48"/>
        </w:rPr>
      </w:pPr>
      <w:r w:rsidRPr="00C75214">
        <w:rPr>
          <w:rFonts w:ascii="Calibri" w:hAnsi="Calibri"/>
          <w:sz w:val="48"/>
        </w:rPr>
        <w:lastRenderedPageBreak/>
        <w:t>Désignation des référents de permanence</w:t>
      </w:r>
    </w:p>
    <w:p w14:paraId="33BC6A72" w14:textId="77777777" w:rsidR="006E5938" w:rsidRPr="00C75214" w:rsidRDefault="006E5938" w:rsidP="001910ED">
      <w:pPr>
        <w:shd w:val="solid" w:color="C40006" w:fill="auto"/>
        <w:tabs>
          <w:tab w:val="left" w:pos="1560"/>
          <w:tab w:val="center" w:pos="5103"/>
        </w:tabs>
        <w:jc w:val="center"/>
        <w:rPr>
          <w:rFonts w:ascii="Calibri" w:hAnsi="Calibri"/>
          <w:sz w:val="48"/>
        </w:rPr>
        <w:sectPr w:rsidR="006E5938" w:rsidRPr="00C75214">
          <w:type w:val="continuous"/>
          <w:pgSz w:w="11900" w:h="16840"/>
          <w:pgMar w:top="709" w:right="701" w:bottom="709" w:left="851" w:header="708" w:footer="708" w:gutter="0"/>
          <w:cols w:space="708"/>
        </w:sectPr>
      </w:pPr>
    </w:p>
    <w:p w14:paraId="5E4C64E3" w14:textId="77777777" w:rsidR="006E5938" w:rsidRPr="00C75214" w:rsidRDefault="006E5938" w:rsidP="001910ED">
      <w:pPr>
        <w:jc w:val="right"/>
        <w:rPr>
          <w:rFonts w:ascii="Calibri" w:hAnsi="Calibri"/>
          <w:color w:val="999999"/>
          <w:sz w:val="40"/>
        </w:rPr>
      </w:pPr>
    </w:p>
    <w:p w14:paraId="33C751A0" w14:textId="66D06EF3" w:rsidR="006E5938" w:rsidRDefault="006E5938" w:rsidP="001910ED">
      <w:pPr>
        <w:jc w:val="both"/>
        <w:rPr>
          <w:rFonts w:ascii="Calibri" w:hAnsi="Calibri"/>
        </w:rPr>
      </w:pPr>
      <w:r w:rsidRPr="00C75214">
        <w:rPr>
          <w:rFonts w:ascii="Calibri" w:hAnsi="Calibri"/>
        </w:rPr>
        <w:t xml:space="preserve">Je, soussigné  </w:t>
      </w:r>
      <w:r w:rsidR="009E486C">
        <w:rPr>
          <w:rFonts w:ascii="Calibri" w:hAnsi="Calibri"/>
          <w:noProof/>
          <w:sz w:val="28"/>
          <w:szCs w:val="28"/>
        </w:rPr>
        <w:t xml:space="preserve">………..…………………. </w:t>
      </w:r>
      <w:r w:rsidR="009E486C">
        <w:rPr>
          <w:rFonts w:ascii="Calibri" w:hAnsi="Calibri"/>
        </w:rPr>
        <w:t xml:space="preserve">en ma qualité de </w:t>
      </w:r>
      <w:proofErr w:type="spellStart"/>
      <w:r w:rsidR="009E486C">
        <w:rPr>
          <w:rFonts w:ascii="Calibri" w:hAnsi="Calibri"/>
        </w:rPr>
        <w:t>président-e</w:t>
      </w:r>
      <w:proofErr w:type="spellEnd"/>
      <w:r w:rsidRPr="00C75214">
        <w:rPr>
          <w:rFonts w:ascii="Calibri" w:hAnsi="Calibri"/>
        </w:rPr>
        <w:t xml:space="preserve"> de l’association</w:t>
      </w:r>
      <w:r>
        <w:rPr>
          <w:rFonts w:ascii="Calibri" w:hAnsi="Calibri"/>
        </w:rPr>
        <w:t xml:space="preserve"> </w:t>
      </w:r>
      <w:proofErr w:type="gramStart"/>
      <w:r w:rsidR="009E486C">
        <w:rPr>
          <w:rFonts w:ascii="Calibri" w:hAnsi="Calibri"/>
          <w:noProof/>
          <w:sz w:val="28"/>
          <w:szCs w:val="28"/>
        </w:rPr>
        <w:t>………..………………….</w:t>
      </w:r>
      <w:r w:rsidRPr="00C75214">
        <w:rPr>
          <w:rFonts w:ascii="Calibri" w:hAnsi="Calibri"/>
        </w:rPr>
        <w:t>,</w:t>
      </w:r>
      <w:proofErr w:type="gramEnd"/>
      <w:r w:rsidRPr="00C75214">
        <w:rPr>
          <w:rFonts w:ascii="Calibri" w:hAnsi="Calibri"/>
        </w:rPr>
        <w:t xml:space="preserve"> membre adhérent </w:t>
      </w:r>
      <w:r>
        <w:rPr>
          <w:rFonts w:ascii="Calibri" w:hAnsi="Calibri"/>
        </w:rPr>
        <w:t>de la Maison des étudiants</w:t>
      </w:r>
      <w:r w:rsidRPr="00C75214">
        <w:rPr>
          <w:rFonts w:ascii="Calibri" w:hAnsi="Calibri"/>
        </w:rPr>
        <w:t xml:space="preserve"> (Service Universités</w:t>
      </w:r>
      <w:r>
        <w:rPr>
          <w:rFonts w:ascii="Calibri" w:hAnsi="Calibri"/>
        </w:rPr>
        <w:t xml:space="preserve"> – Unité Vie étudiante</w:t>
      </w:r>
      <w:r w:rsidRPr="00C75214">
        <w:rPr>
          <w:rFonts w:ascii="Calibri" w:hAnsi="Calibri"/>
        </w:rPr>
        <w:t xml:space="preserve">, Direction </w:t>
      </w:r>
      <w:r>
        <w:rPr>
          <w:rFonts w:ascii="Calibri" w:hAnsi="Calibri"/>
        </w:rPr>
        <w:t>de l’Innovation et de l’action économique – Métropole de Lyon</w:t>
      </w:r>
      <w:r w:rsidRPr="00C75214">
        <w:rPr>
          <w:rFonts w:ascii="Calibri" w:hAnsi="Calibri"/>
        </w:rPr>
        <w:t>) mandate les personnes suivantes</w:t>
      </w:r>
      <w:r>
        <w:rPr>
          <w:rFonts w:ascii="Calibri" w:hAnsi="Calibri"/>
        </w:rPr>
        <w:t xml:space="preserve"> </w:t>
      </w:r>
      <w:r w:rsidRPr="00C75214">
        <w:rPr>
          <w:rFonts w:ascii="Calibri" w:hAnsi="Calibri"/>
        </w:rPr>
        <w:t xml:space="preserve">: </w:t>
      </w:r>
    </w:p>
    <w:p w14:paraId="009335F4" w14:textId="77777777" w:rsidR="006E5938" w:rsidRPr="00C75214" w:rsidRDefault="006E5938" w:rsidP="001910ED">
      <w:pPr>
        <w:jc w:val="both"/>
        <w:rPr>
          <w:rFonts w:ascii="Calibri" w:hAnsi="Calibri"/>
        </w:rPr>
      </w:pPr>
    </w:p>
    <w:p w14:paraId="41B1020C" w14:textId="77777777" w:rsidR="009E486C" w:rsidRPr="009E486C" w:rsidRDefault="009E486C" w:rsidP="009E486C">
      <w:pPr>
        <w:tabs>
          <w:tab w:val="left" w:pos="709"/>
          <w:tab w:val="center" w:pos="5103"/>
        </w:tabs>
        <w:rPr>
          <w:rFonts w:ascii="Calibri" w:hAnsi="Calibri"/>
          <w:noProof/>
          <w:sz w:val="28"/>
          <w:szCs w:val="28"/>
        </w:rPr>
      </w:pPr>
      <w:r w:rsidRPr="00C75214">
        <w:rPr>
          <w:rFonts w:ascii="Calibri" w:hAnsi="Calibri"/>
        </w:rPr>
        <w:t xml:space="preserve">Nom : </w:t>
      </w:r>
      <w:r>
        <w:rPr>
          <w:rFonts w:ascii="Calibri" w:hAnsi="Calibri"/>
          <w:noProof/>
          <w:sz w:val="28"/>
          <w:szCs w:val="28"/>
        </w:rPr>
        <w:t>………..…………………..</w:t>
      </w:r>
    </w:p>
    <w:p w14:paraId="3EA86FEF" w14:textId="77777777" w:rsidR="009E486C" w:rsidRPr="00C75214" w:rsidRDefault="009E486C" w:rsidP="009E486C">
      <w:pPr>
        <w:rPr>
          <w:rFonts w:ascii="Calibri" w:hAnsi="Calibri"/>
        </w:rPr>
      </w:pPr>
      <w:r w:rsidRPr="00C75214">
        <w:rPr>
          <w:rFonts w:ascii="Calibri" w:hAnsi="Calibri"/>
        </w:rPr>
        <w:t xml:space="preserve">Téléphone : </w:t>
      </w:r>
      <w:r>
        <w:rPr>
          <w:rFonts w:ascii="Calibri" w:hAnsi="Calibri"/>
          <w:noProof/>
          <w:sz w:val="28"/>
          <w:szCs w:val="28"/>
        </w:rPr>
        <w:t>………..……………</w:t>
      </w:r>
    </w:p>
    <w:p w14:paraId="5EDAFB0A" w14:textId="77777777" w:rsidR="009E486C" w:rsidRPr="00C75214" w:rsidRDefault="009E486C" w:rsidP="009E486C">
      <w:pPr>
        <w:rPr>
          <w:rFonts w:ascii="Calibri" w:hAnsi="Calibri"/>
        </w:rPr>
      </w:pPr>
      <w:r w:rsidRPr="00C75214">
        <w:rPr>
          <w:rFonts w:ascii="Calibri" w:hAnsi="Calibri"/>
        </w:rPr>
        <w:t xml:space="preserve">E-mail : </w:t>
      </w:r>
      <w:r>
        <w:rPr>
          <w:rFonts w:ascii="Calibri" w:hAnsi="Calibri"/>
          <w:noProof/>
          <w:sz w:val="28"/>
          <w:szCs w:val="28"/>
        </w:rPr>
        <w:t>………..………………….</w:t>
      </w:r>
    </w:p>
    <w:p w14:paraId="2A89886A" w14:textId="77777777" w:rsidR="006E5938" w:rsidRDefault="006E5938" w:rsidP="001910ED">
      <w:pPr>
        <w:jc w:val="both"/>
        <w:rPr>
          <w:rFonts w:ascii="Calibri" w:hAnsi="Calibri"/>
        </w:rPr>
      </w:pPr>
    </w:p>
    <w:p w14:paraId="7D41BF2C" w14:textId="77777777" w:rsidR="009E486C" w:rsidRPr="009E486C" w:rsidRDefault="009E486C" w:rsidP="009E486C">
      <w:pPr>
        <w:tabs>
          <w:tab w:val="left" w:pos="709"/>
          <w:tab w:val="center" w:pos="5103"/>
        </w:tabs>
        <w:rPr>
          <w:rFonts w:ascii="Calibri" w:hAnsi="Calibri"/>
          <w:noProof/>
          <w:sz w:val="28"/>
          <w:szCs w:val="28"/>
        </w:rPr>
      </w:pPr>
      <w:r w:rsidRPr="00C75214">
        <w:rPr>
          <w:rFonts w:ascii="Calibri" w:hAnsi="Calibri"/>
        </w:rPr>
        <w:t xml:space="preserve">Nom : </w:t>
      </w:r>
      <w:r>
        <w:rPr>
          <w:rFonts w:ascii="Calibri" w:hAnsi="Calibri"/>
          <w:noProof/>
          <w:sz w:val="28"/>
          <w:szCs w:val="28"/>
        </w:rPr>
        <w:t>………..…………………..</w:t>
      </w:r>
    </w:p>
    <w:p w14:paraId="5E5008D2" w14:textId="77777777" w:rsidR="009E486C" w:rsidRPr="00C75214" w:rsidRDefault="009E486C" w:rsidP="009E486C">
      <w:pPr>
        <w:rPr>
          <w:rFonts w:ascii="Calibri" w:hAnsi="Calibri"/>
        </w:rPr>
      </w:pPr>
      <w:r w:rsidRPr="00C75214">
        <w:rPr>
          <w:rFonts w:ascii="Calibri" w:hAnsi="Calibri"/>
        </w:rPr>
        <w:t xml:space="preserve">Téléphone : </w:t>
      </w:r>
      <w:r>
        <w:rPr>
          <w:rFonts w:ascii="Calibri" w:hAnsi="Calibri"/>
          <w:noProof/>
          <w:sz w:val="28"/>
          <w:szCs w:val="28"/>
        </w:rPr>
        <w:t>………..……………</w:t>
      </w:r>
    </w:p>
    <w:p w14:paraId="3F6F5AA6" w14:textId="77777777" w:rsidR="009E486C" w:rsidRPr="00C75214" w:rsidRDefault="009E486C" w:rsidP="009E486C">
      <w:pPr>
        <w:rPr>
          <w:rFonts w:ascii="Calibri" w:hAnsi="Calibri"/>
        </w:rPr>
      </w:pPr>
      <w:r w:rsidRPr="00C75214">
        <w:rPr>
          <w:rFonts w:ascii="Calibri" w:hAnsi="Calibri"/>
        </w:rPr>
        <w:t xml:space="preserve">E-mail : </w:t>
      </w:r>
      <w:r>
        <w:rPr>
          <w:rFonts w:ascii="Calibri" w:hAnsi="Calibri"/>
          <w:noProof/>
          <w:sz w:val="28"/>
          <w:szCs w:val="28"/>
        </w:rPr>
        <w:t>………..………………….</w:t>
      </w:r>
    </w:p>
    <w:p w14:paraId="11DD98F6" w14:textId="77777777" w:rsidR="009E486C" w:rsidRDefault="009E486C" w:rsidP="001910ED">
      <w:pPr>
        <w:jc w:val="both"/>
        <w:rPr>
          <w:rFonts w:ascii="Calibri" w:hAnsi="Calibri"/>
        </w:rPr>
      </w:pPr>
    </w:p>
    <w:p w14:paraId="39121255" w14:textId="77777777" w:rsidR="009E486C" w:rsidRPr="009E486C" w:rsidRDefault="009E486C" w:rsidP="009E486C">
      <w:pPr>
        <w:tabs>
          <w:tab w:val="left" w:pos="709"/>
          <w:tab w:val="center" w:pos="5103"/>
        </w:tabs>
        <w:rPr>
          <w:rFonts w:ascii="Calibri" w:hAnsi="Calibri"/>
          <w:noProof/>
          <w:sz w:val="28"/>
          <w:szCs w:val="28"/>
        </w:rPr>
      </w:pPr>
      <w:r w:rsidRPr="00C75214">
        <w:rPr>
          <w:rFonts w:ascii="Calibri" w:hAnsi="Calibri"/>
        </w:rPr>
        <w:t xml:space="preserve">Nom : </w:t>
      </w:r>
      <w:r>
        <w:rPr>
          <w:rFonts w:ascii="Calibri" w:hAnsi="Calibri"/>
          <w:noProof/>
          <w:sz w:val="28"/>
          <w:szCs w:val="28"/>
        </w:rPr>
        <w:t>………..…………………..</w:t>
      </w:r>
    </w:p>
    <w:p w14:paraId="05561E40" w14:textId="77777777" w:rsidR="009E486C" w:rsidRPr="00C75214" w:rsidRDefault="009E486C" w:rsidP="009E486C">
      <w:pPr>
        <w:rPr>
          <w:rFonts w:ascii="Calibri" w:hAnsi="Calibri"/>
        </w:rPr>
      </w:pPr>
      <w:r w:rsidRPr="00C75214">
        <w:rPr>
          <w:rFonts w:ascii="Calibri" w:hAnsi="Calibri"/>
        </w:rPr>
        <w:t xml:space="preserve">Téléphone : </w:t>
      </w:r>
      <w:r>
        <w:rPr>
          <w:rFonts w:ascii="Calibri" w:hAnsi="Calibri"/>
          <w:noProof/>
          <w:sz w:val="28"/>
          <w:szCs w:val="28"/>
        </w:rPr>
        <w:t>………..……………</w:t>
      </w:r>
    </w:p>
    <w:p w14:paraId="53D328C8" w14:textId="77777777" w:rsidR="009E486C" w:rsidRPr="00C75214" w:rsidRDefault="009E486C" w:rsidP="009E486C">
      <w:pPr>
        <w:rPr>
          <w:rFonts w:ascii="Calibri" w:hAnsi="Calibri"/>
        </w:rPr>
      </w:pPr>
      <w:r w:rsidRPr="00C75214">
        <w:rPr>
          <w:rFonts w:ascii="Calibri" w:hAnsi="Calibri"/>
        </w:rPr>
        <w:t xml:space="preserve">E-mail : </w:t>
      </w:r>
      <w:r>
        <w:rPr>
          <w:rFonts w:ascii="Calibri" w:hAnsi="Calibri"/>
          <w:noProof/>
          <w:sz w:val="28"/>
          <w:szCs w:val="28"/>
        </w:rPr>
        <w:t>………..………………….</w:t>
      </w:r>
    </w:p>
    <w:p w14:paraId="2DF55D89" w14:textId="77777777" w:rsidR="009E486C" w:rsidRDefault="009E486C" w:rsidP="001910ED">
      <w:pPr>
        <w:jc w:val="both"/>
        <w:rPr>
          <w:rFonts w:ascii="Calibri" w:hAnsi="Calibri"/>
        </w:rPr>
      </w:pPr>
    </w:p>
    <w:p w14:paraId="79431BE1" w14:textId="77777777" w:rsidR="006E5938" w:rsidRDefault="006E5938" w:rsidP="001910ED">
      <w:pPr>
        <w:jc w:val="both"/>
        <w:rPr>
          <w:rFonts w:ascii="Calibri" w:hAnsi="Calibri"/>
        </w:rPr>
      </w:pPr>
    </w:p>
    <w:p w14:paraId="1E91761F" w14:textId="77777777" w:rsidR="006E5938" w:rsidRDefault="006E5938" w:rsidP="001910ED">
      <w:pPr>
        <w:jc w:val="both"/>
        <w:rPr>
          <w:rFonts w:ascii="Calibri" w:hAnsi="Calibri"/>
        </w:rPr>
      </w:pPr>
    </w:p>
    <w:p w14:paraId="4D6D4A5E" w14:textId="77777777" w:rsidR="006E5938" w:rsidRPr="00C75214" w:rsidRDefault="006E5938" w:rsidP="00273DC2">
      <w:pPr>
        <w:jc w:val="both"/>
        <w:rPr>
          <w:rFonts w:ascii="Calibri" w:hAnsi="Calibri"/>
        </w:rPr>
      </w:pPr>
      <w:r w:rsidRPr="00C75214">
        <w:rPr>
          <w:rFonts w:ascii="Calibri" w:hAnsi="Calibri"/>
        </w:rPr>
        <w:t>Membres de l’association en qualité de référents responsables pour tenir des permanences (les jours ouvrables, sous réserve de l’ouverture du local, de 1</w:t>
      </w:r>
      <w:r>
        <w:rPr>
          <w:rFonts w:ascii="Calibri" w:hAnsi="Calibri"/>
        </w:rPr>
        <w:t>8</w:t>
      </w:r>
      <w:r w:rsidRPr="00C75214">
        <w:rPr>
          <w:rFonts w:ascii="Calibri" w:hAnsi="Calibri"/>
        </w:rPr>
        <w:t>h à 22h30, ou le samedi entre 9h et 22h30 maximum) sur réservation</w:t>
      </w:r>
      <w:r>
        <w:rPr>
          <w:rFonts w:ascii="Calibri" w:hAnsi="Calibri"/>
        </w:rPr>
        <w:t xml:space="preserve"> (</w:t>
      </w:r>
      <w:proofErr w:type="spellStart"/>
      <w:r>
        <w:rPr>
          <w:rFonts w:ascii="Calibri" w:hAnsi="Calibri"/>
        </w:rPr>
        <w:t>google</w:t>
      </w:r>
      <w:proofErr w:type="spellEnd"/>
      <w:r>
        <w:rPr>
          <w:rFonts w:ascii="Calibri" w:hAnsi="Calibri"/>
        </w:rPr>
        <w:t xml:space="preserve"> agenda : nom de l’association, nom et n° de portable du référent, objet de la réservation)</w:t>
      </w:r>
      <w:r w:rsidRPr="00C75214">
        <w:rPr>
          <w:rFonts w:ascii="Calibri" w:hAnsi="Calibri"/>
        </w:rPr>
        <w:t xml:space="preserve">, à </w:t>
      </w:r>
      <w:r>
        <w:rPr>
          <w:rFonts w:ascii="Calibri" w:hAnsi="Calibri"/>
        </w:rPr>
        <w:t>la Maison des Étudiants</w:t>
      </w:r>
      <w:r w:rsidRPr="00C75214">
        <w:rPr>
          <w:rFonts w:ascii="Calibri" w:hAnsi="Calibri"/>
        </w:rPr>
        <w:t xml:space="preserve"> (</w:t>
      </w:r>
      <w:r>
        <w:rPr>
          <w:rFonts w:ascii="Calibri" w:hAnsi="Calibri"/>
        </w:rPr>
        <w:t>entrée 90 r</w:t>
      </w:r>
      <w:r w:rsidRPr="00C75214">
        <w:rPr>
          <w:rFonts w:ascii="Calibri" w:hAnsi="Calibri"/>
        </w:rPr>
        <w:t xml:space="preserve">ue </w:t>
      </w:r>
      <w:r>
        <w:rPr>
          <w:rFonts w:ascii="Calibri" w:hAnsi="Calibri"/>
        </w:rPr>
        <w:t>de Marseille</w:t>
      </w:r>
      <w:r w:rsidRPr="00C75214">
        <w:rPr>
          <w:rFonts w:ascii="Calibri" w:hAnsi="Calibri"/>
        </w:rPr>
        <w:t>, 69007 Lyon).</w:t>
      </w:r>
    </w:p>
    <w:p w14:paraId="74CAE072" w14:textId="77777777" w:rsidR="006E5938" w:rsidRPr="00C75214" w:rsidRDefault="006E5938" w:rsidP="001910ED">
      <w:pPr>
        <w:jc w:val="both"/>
        <w:rPr>
          <w:rFonts w:ascii="Calibri" w:hAnsi="Calibri"/>
        </w:rPr>
      </w:pPr>
    </w:p>
    <w:p w14:paraId="26116FA0" w14:textId="5D6711A7" w:rsidR="006E5938" w:rsidRPr="00C75214" w:rsidRDefault="006E5938" w:rsidP="001910ED">
      <w:pPr>
        <w:jc w:val="both"/>
        <w:rPr>
          <w:rFonts w:ascii="Calibri" w:hAnsi="Calibri"/>
        </w:rPr>
      </w:pPr>
      <w:r w:rsidRPr="00C75214">
        <w:rPr>
          <w:rFonts w:ascii="Calibri" w:hAnsi="Calibri"/>
        </w:rPr>
        <w:t xml:space="preserve">Les référents dûment mandatés s’engagent à respecter le protocole d’ouverture, de fermeture et d’usage du local, comme définit dans la note ci jointe. </w:t>
      </w:r>
      <w:r w:rsidR="001D2671" w:rsidRPr="00C75214">
        <w:rPr>
          <w:rFonts w:ascii="Calibri" w:hAnsi="Calibri"/>
        </w:rPr>
        <w:t>À</w:t>
      </w:r>
      <w:r w:rsidRPr="00C75214">
        <w:rPr>
          <w:rFonts w:ascii="Calibri" w:hAnsi="Calibri"/>
        </w:rPr>
        <w:t xml:space="preserve"> défaut, et en regard des nuisances ou défaillances constaté</w:t>
      </w:r>
      <w:r>
        <w:rPr>
          <w:rFonts w:ascii="Calibri" w:hAnsi="Calibri"/>
        </w:rPr>
        <w:t>es ou avérées, la Métropole de Lyon</w:t>
      </w:r>
      <w:r w:rsidRPr="00C75214">
        <w:rPr>
          <w:rFonts w:ascii="Calibri" w:hAnsi="Calibri"/>
        </w:rPr>
        <w:t xml:space="preserve"> prendra les dispositions adéquates qui pourront aller jusqu’à l’exclusion définitive </w:t>
      </w:r>
      <w:r>
        <w:rPr>
          <w:rFonts w:ascii="Calibri" w:hAnsi="Calibri"/>
        </w:rPr>
        <w:t>de la Maison des étudiants</w:t>
      </w:r>
      <w:r w:rsidRPr="00C75214">
        <w:rPr>
          <w:rFonts w:ascii="Calibri" w:hAnsi="Calibri"/>
        </w:rPr>
        <w:t>.</w:t>
      </w:r>
    </w:p>
    <w:p w14:paraId="05F40A7F" w14:textId="77777777" w:rsidR="006E5938" w:rsidRPr="00C75214" w:rsidRDefault="006E5938" w:rsidP="001910ED">
      <w:pPr>
        <w:jc w:val="both"/>
        <w:rPr>
          <w:rFonts w:ascii="Calibri" w:hAnsi="Calibri"/>
        </w:rPr>
      </w:pPr>
    </w:p>
    <w:p w14:paraId="7E43548B" w14:textId="77777777" w:rsidR="006E5938" w:rsidRPr="00C75214" w:rsidRDefault="006E5938" w:rsidP="001910ED">
      <w:pPr>
        <w:jc w:val="both"/>
        <w:rPr>
          <w:rFonts w:ascii="Calibri" w:hAnsi="Calibri"/>
        </w:rPr>
      </w:pPr>
      <w:r w:rsidRPr="00C75214">
        <w:rPr>
          <w:rFonts w:ascii="Calibri" w:hAnsi="Calibri"/>
        </w:rPr>
        <w:t xml:space="preserve">Le référent est l’unique responsable </w:t>
      </w:r>
      <w:r>
        <w:rPr>
          <w:rFonts w:ascii="Calibri" w:hAnsi="Calibri"/>
        </w:rPr>
        <w:t>du badge</w:t>
      </w:r>
      <w:r w:rsidRPr="00C75214">
        <w:rPr>
          <w:rFonts w:ascii="Calibri" w:hAnsi="Calibri"/>
        </w:rPr>
        <w:t>,</w:t>
      </w:r>
      <w:r>
        <w:rPr>
          <w:rFonts w:ascii="Calibri" w:hAnsi="Calibri"/>
        </w:rPr>
        <w:t xml:space="preserve"> il s’engage à ne le</w:t>
      </w:r>
      <w:r w:rsidRPr="00C75214">
        <w:rPr>
          <w:rFonts w:ascii="Calibri" w:hAnsi="Calibri"/>
        </w:rPr>
        <w:t xml:space="preserve"> remettre à personne sauf aux agents de </w:t>
      </w:r>
      <w:r>
        <w:rPr>
          <w:rFonts w:ascii="Calibri" w:hAnsi="Calibri"/>
        </w:rPr>
        <w:t>la Maison des étudiants</w:t>
      </w:r>
      <w:r w:rsidRPr="00C75214">
        <w:rPr>
          <w:rFonts w:ascii="Calibri" w:hAnsi="Calibri"/>
        </w:rPr>
        <w:t xml:space="preserve">, ou </w:t>
      </w:r>
      <w:r>
        <w:rPr>
          <w:rFonts w:ascii="Calibri" w:hAnsi="Calibri"/>
        </w:rPr>
        <w:t xml:space="preserve">à </w:t>
      </w:r>
      <w:r w:rsidRPr="00C75214">
        <w:rPr>
          <w:rFonts w:ascii="Calibri" w:hAnsi="Calibri"/>
        </w:rPr>
        <w:t xml:space="preserve">un autre permanent </w:t>
      </w:r>
      <w:r>
        <w:rPr>
          <w:rFonts w:ascii="Calibri" w:hAnsi="Calibri"/>
        </w:rPr>
        <w:t xml:space="preserve">dûment mandaté et inscrit sur le </w:t>
      </w:r>
      <w:proofErr w:type="spellStart"/>
      <w:r>
        <w:rPr>
          <w:rFonts w:ascii="Calibri" w:hAnsi="Calibri"/>
        </w:rPr>
        <w:t>google</w:t>
      </w:r>
      <w:proofErr w:type="spellEnd"/>
      <w:r>
        <w:rPr>
          <w:rFonts w:ascii="Calibri" w:hAnsi="Calibri"/>
        </w:rPr>
        <w:t xml:space="preserve"> </w:t>
      </w:r>
      <w:r w:rsidRPr="00C75214">
        <w:rPr>
          <w:rFonts w:ascii="Calibri" w:hAnsi="Calibri"/>
        </w:rPr>
        <w:t xml:space="preserve">agenda </w:t>
      </w:r>
      <w:r>
        <w:rPr>
          <w:rFonts w:ascii="Calibri" w:hAnsi="Calibri"/>
        </w:rPr>
        <w:t>de la Maison des étudiants</w:t>
      </w:r>
      <w:r w:rsidRPr="00C75214">
        <w:rPr>
          <w:rFonts w:ascii="Calibri" w:hAnsi="Calibri"/>
        </w:rPr>
        <w:t>.</w:t>
      </w:r>
    </w:p>
    <w:p w14:paraId="780F515A" w14:textId="77777777" w:rsidR="006E5938" w:rsidRPr="00C75214" w:rsidRDefault="006E5938" w:rsidP="001910ED">
      <w:pPr>
        <w:jc w:val="both"/>
        <w:rPr>
          <w:rFonts w:ascii="Calibri" w:hAnsi="Calibri"/>
        </w:rPr>
      </w:pPr>
    </w:p>
    <w:p w14:paraId="7EB0E972" w14:textId="36060A18" w:rsidR="006E5938" w:rsidRPr="00C75214" w:rsidRDefault="006E5938" w:rsidP="001910ED">
      <w:pPr>
        <w:jc w:val="both"/>
        <w:rPr>
          <w:rFonts w:ascii="Calibri" w:hAnsi="Calibri"/>
        </w:rPr>
      </w:pPr>
      <w:r w:rsidRPr="00C75214">
        <w:rPr>
          <w:rFonts w:ascii="Calibri" w:hAnsi="Calibri"/>
        </w:rPr>
        <w:t xml:space="preserve">La responsabilité civile de l’association est engagée chaque fois qu’une des personnes ci-dessus mandatées tiendra une permanence. </w:t>
      </w:r>
      <w:r w:rsidR="001D2671" w:rsidRPr="00C75214">
        <w:rPr>
          <w:rFonts w:ascii="Calibri" w:hAnsi="Calibri"/>
        </w:rPr>
        <w:t>À</w:t>
      </w:r>
      <w:r w:rsidRPr="00C75214">
        <w:rPr>
          <w:rFonts w:ascii="Calibri" w:hAnsi="Calibri"/>
        </w:rPr>
        <w:t xml:space="preserve"> cette fin l’association s’engage à contracter une assurance en responsabilité civile et à fourni</w:t>
      </w:r>
      <w:r>
        <w:rPr>
          <w:rFonts w:ascii="Calibri" w:hAnsi="Calibri"/>
        </w:rPr>
        <w:t>r une attestation d’assurance</w:t>
      </w:r>
      <w:r w:rsidRPr="00C75214">
        <w:rPr>
          <w:rFonts w:ascii="Calibri" w:hAnsi="Calibri"/>
        </w:rPr>
        <w:t>.</w:t>
      </w:r>
    </w:p>
    <w:p w14:paraId="63F8AF13" w14:textId="77777777" w:rsidR="006E5938" w:rsidRPr="00C75214" w:rsidRDefault="006E5938" w:rsidP="001910ED">
      <w:pPr>
        <w:jc w:val="both"/>
        <w:rPr>
          <w:rFonts w:ascii="Calibri" w:hAnsi="Calibri"/>
        </w:rPr>
      </w:pPr>
    </w:p>
    <w:p w14:paraId="5661650F" w14:textId="77777777" w:rsidR="006E5938" w:rsidRPr="00C75214" w:rsidRDefault="006E5938" w:rsidP="001910ED">
      <w:pPr>
        <w:jc w:val="right"/>
        <w:rPr>
          <w:rFonts w:ascii="Calibri" w:hAnsi="Calibri"/>
        </w:rPr>
      </w:pPr>
      <w:r w:rsidRPr="00C75214">
        <w:rPr>
          <w:rFonts w:ascii="Calibri" w:hAnsi="Calibri"/>
        </w:rPr>
        <w:t>Fait à Lyon, le ....................</w:t>
      </w:r>
    </w:p>
    <w:p w14:paraId="716EE5A2" w14:textId="77777777" w:rsidR="006E5938" w:rsidRPr="00C75214" w:rsidRDefault="006E5938" w:rsidP="001910ED">
      <w:pPr>
        <w:jc w:val="right"/>
        <w:rPr>
          <w:rFonts w:ascii="Calibri" w:hAnsi="Calibri"/>
        </w:rPr>
      </w:pPr>
    </w:p>
    <w:p w14:paraId="466C7B5A" w14:textId="77777777" w:rsidR="006E5938" w:rsidRPr="00C75214" w:rsidRDefault="006E5938" w:rsidP="001910ED">
      <w:pPr>
        <w:jc w:val="right"/>
        <w:rPr>
          <w:rFonts w:ascii="Calibri" w:hAnsi="Calibri"/>
        </w:rPr>
      </w:pPr>
      <w:r w:rsidRPr="00C75214">
        <w:rPr>
          <w:rFonts w:ascii="Calibri" w:hAnsi="Calibri"/>
        </w:rPr>
        <w:t>Signature : .....................</w:t>
      </w:r>
    </w:p>
    <w:p w14:paraId="4AC4FD24" w14:textId="77777777" w:rsidR="006E5938" w:rsidRPr="00C75214" w:rsidRDefault="006E5938" w:rsidP="001910ED">
      <w:pPr>
        <w:jc w:val="right"/>
        <w:rPr>
          <w:rFonts w:ascii="Calibri" w:hAnsi="Calibri"/>
          <w:sz w:val="16"/>
        </w:rPr>
      </w:pPr>
      <w:r w:rsidRPr="00C75214">
        <w:rPr>
          <w:rFonts w:ascii="Calibri" w:hAnsi="Calibri"/>
        </w:rPr>
        <w:br w:type="page"/>
      </w:r>
    </w:p>
    <w:p w14:paraId="023038EE" w14:textId="77777777" w:rsidR="006E5938" w:rsidRPr="00C75214" w:rsidRDefault="006E5938" w:rsidP="001910ED">
      <w:pPr>
        <w:shd w:val="solid" w:color="C40006" w:fill="auto"/>
        <w:tabs>
          <w:tab w:val="left" w:pos="1560"/>
          <w:tab w:val="center" w:pos="5103"/>
        </w:tabs>
        <w:jc w:val="center"/>
        <w:rPr>
          <w:rFonts w:ascii="Calibri" w:hAnsi="Calibri"/>
          <w:sz w:val="48"/>
        </w:rPr>
      </w:pPr>
      <w:r w:rsidRPr="00C75214">
        <w:rPr>
          <w:rFonts w:ascii="Calibri" w:hAnsi="Calibri"/>
          <w:sz w:val="48"/>
        </w:rPr>
        <w:lastRenderedPageBreak/>
        <w:t>Fiche de procédure de permanence</w:t>
      </w:r>
    </w:p>
    <w:p w14:paraId="0F04B6B0" w14:textId="77777777" w:rsidR="006E5938" w:rsidRPr="00C75214" w:rsidRDefault="006E5938" w:rsidP="001910ED">
      <w:pPr>
        <w:rPr>
          <w:rFonts w:ascii="Calibri" w:hAnsi="Calibri"/>
          <w:color w:val="999999"/>
          <w:sz w:val="28"/>
        </w:rPr>
      </w:pPr>
    </w:p>
    <w:p w14:paraId="42E14892" w14:textId="200D75B3" w:rsidR="006E5938" w:rsidRPr="009E486C" w:rsidRDefault="006E5938" w:rsidP="009E486C">
      <w:pPr>
        <w:tabs>
          <w:tab w:val="left" w:pos="709"/>
          <w:tab w:val="center" w:pos="5103"/>
        </w:tabs>
        <w:rPr>
          <w:rFonts w:ascii="Calibri" w:hAnsi="Calibri"/>
          <w:noProof/>
          <w:sz w:val="28"/>
          <w:szCs w:val="28"/>
        </w:rPr>
      </w:pPr>
      <w:r w:rsidRPr="00C75214">
        <w:rPr>
          <w:rFonts w:ascii="Calibri" w:hAnsi="Calibri"/>
        </w:rPr>
        <w:t xml:space="preserve">Je </w:t>
      </w:r>
      <w:proofErr w:type="spellStart"/>
      <w:r w:rsidRPr="00C75214">
        <w:rPr>
          <w:rFonts w:ascii="Calibri" w:hAnsi="Calibri"/>
        </w:rPr>
        <w:t>sous-signé</w:t>
      </w:r>
      <w:proofErr w:type="spellEnd"/>
      <w:r w:rsidRPr="00C75214">
        <w:rPr>
          <w:rFonts w:ascii="Calibri" w:hAnsi="Calibri"/>
        </w:rPr>
        <w:t xml:space="preserve"> </w:t>
      </w:r>
      <w:proofErr w:type="gramStart"/>
      <w:r w:rsidR="009E486C">
        <w:rPr>
          <w:rFonts w:ascii="Calibri" w:hAnsi="Calibri"/>
          <w:noProof/>
          <w:sz w:val="28"/>
          <w:szCs w:val="28"/>
        </w:rPr>
        <w:t>………..………………….</w:t>
      </w:r>
      <w:r w:rsidRPr="00C75214">
        <w:rPr>
          <w:rFonts w:ascii="Calibri" w:hAnsi="Calibri"/>
        </w:rPr>
        <w:t>,</w:t>
      </w:r>
      <w:proofErr w:type="gramEnd"/>
      <w:r w:rsidRPr="00C75214">
        <w:rPr>
          <w:rFonts w:ascii="Calibri" w:hAnsi="Calibri"/>
        </w:rPr>
        <w:t xml:space="preserve"> référent dûment mandaté par l’association</w:t>
      </w:r>
      <w:r>
        <w:rPr>
          <w:rFonts w:ascii="Calibri" w:hAnsi="Calibri"/>
        </w:rPr>
        <w:t xml:space="preserve"> </w:t>
      </w:r>
      <w:r w:rsidR="009E486C">
        <w:rPr>
          <w:rFonts w:ascii="Calibri" w:hAnsi="Calibri"/>
          <w:noProof/>
          <w:sz w:val="28"/>
          <w:szCs w:val="28"/>
        </w:rPr>
        <w:t>………..…………………..</w:t>
      </w:r>
      <w:r w:rsidRPr="00C75214">
        <w:rPr>
          <w:rFonts w:ascii="Calibri" w:hAnsi="Calibri"/>
        </w:rPr>
        <w:t>, qui a, au préalable, fourni une attestation d’assurance en responsabilité civile, m’engage, à respecter la procédure suivante pour toutes le</w:t>
      </w:r>
      <w:r>
        <w:rPr>
          <w:rFonts w:ascii="Calibri" w:hAnsi="Calibri"/>
        </w:rPr>
        <w:t>s permanences que j’effectuerai</w:t>
      </w:r>
      <w:r w:rsidRPr="00C75214">
        <w:rPr>
          <w:rFonts w:ascii="Calibri" w:hAnsi="Calibri"/>
        </w:rPr>
        <w:t xml:space="preserve"> à </w:t>
      </w:r>
      <w:r>
        <w:rPr>
          <w:rFonts w:ascii="Calibri" w:hAnsi="Calibri"/>
        </w:rPr>
        <w:t>la Maison des Étudiants</w:t>
      </w:r>
      <w:r w:rsidRPr="00C75214">
        <w:rPr>
          <w:rFonts w:ascii="Calibri" w:hAnsi="Calibri"/>
        </w:rPr>
        <w:t>.</w:t>
      </w:r>
    </w:p>
    <w:p w14:paraId="57A9D038" w14:textId="77777777" w:rsidR="006E5938" w:rsidRPr="00C75214" w:rsidRDefault="006E5938" w:rsidP="001910ED">
      <w:pPr>
        <w:jc w:val="both"/>
        <w:rPr>
          <w:rFonts w:ascii="Calibri" w:hAnsi="Calibri"/>
        </w:rPr>
      </w:pPr>
      <w:r w:rsidRPr="00C75214">
        <w:rPr>
          <w:rFonts w:ascii="Calibri" w:hAnsi="Calibri"/>
        </w:rPr>
        <w:t xml:space="preserve">Je m’engage à faire la demande préalable de permanence soit via le </w:t>
      </w:r>
      <w:proofErr w:type="spellStart"/>
      <w:r w:rsidRPr="00C75214">
        <w:rPr>
          <w:rFonts w:ascii="Calibri" w:hAnsi="Calibri"/>
        </w:rPr>
        <w:t>google</w:t>
      </w:r>
      <w:proofErr w:type="spellEnd"/>
      <w:r w:rsidRPr="00C75214">
        <w:rPr>
          <w:rFonts w:ascii="Calibri" w:hAnsi="Calibri"/>
        </w:rPr>
        <w:t xml:space="preserve"> agenda, soit à l’un des agents de </w:t>
      </w:r>
      <w:r>
        <w:rPr>
          <w:rFonts w:ascii="Calibri" w:hAnsi="Calibri"/>
        </w:rPr>
        <w:t>la Maison des Étudiants</w:t>
      </w:r>
      <w:r w:rsidRPr="00C75214">
        <w:rPr>
          <w:rFonts w:ascii="Calibri" w:hAnsi="Calibri"/>
        </w:rPr>
        <w:t xml:space="preserve"> dans des délais raisonnables. Les permanences associatives ont lieu les jours ouvrés de 1</w:t>
      </w:r>
      <w:r>
        <w:rPr>
          <w:rFonts w:ascii="Calibri" w:hAnsi="Calibri"/>
        </w:rPr>
        <w:t>8</w:t>
      </w:r>
      <w:r w:rsidRPr="00C75214">
        <w:rPr>
          <w:rFonts w:ascii="Calibri" w:hAnsi="Calibri"/>
        </w:rPr>
        <w:t xml:space="preserve">h à 22h30 et le samedi </w:t>
      </w:r>
      <w:r>
        <w:rPr>
          <w:rFonts w:ascii="Calibri" w:hAnsi="Calibri"/>
        </w:rPr>
        <w:t>de</w:t>
      </w:r>
      <w:r w:rsidRPr="00C75214">
        <w:rPr>
          <w:rFonts w:ascii="Calibri" w:hAnsi="Calibri"/>
        </w:rPr>
        <w:t xml:space="preserve"> 9h </w:t>
      </w:r>
      <w:r>
        <w:rPr>
          <w:rFonts w:ascii="Calibri" w:hAnsi="Calibri"/>
        </w:rPr>
        <w:t>à</w:t>
      </w:r>
      <w:r w:rsidRPr="00C75214">
        <w:rPr>
          <w:rFonts w:ascii="Calibri" w:hAnsi="Calibri"/>
        </w:rPr>
        <w:t xml:space="preserve"> 22h30.</w:t>
      </w:r>
    </w:p>
    <w:p w14:paraId="28A5E39D" w14:textId="77777777" w:rsidR="006E5938" w:rsidRPr="00C75214" w:rsidRDefault="006E5938" w:rsidP="001910ED">
      <w:pPr>
        <w:jc w:val="both"/>
        <w:rPr>
          <w:rFonts w:ascii="Calibri" w:hAnsi="Calibri"/>
        </w:rPr>
      </w:pPr>
      <w:r w:rsidRPr="00C75214">
        <w:rPr>
          <w:rFonts w:ascii="Calibri" w:hAnsi="Calibri"/>
        </w:rPr>
        <w:t>J</w:t>
      </w:r>
      <w:r>
        <w:rPr>
          <w:rFonts w:ascii="Calibri" w:hAnsi="Calibri"/>
        </w:rPr>
        <w:t xml:space="preserve">’ai réservé au préalable sur le </w:t>
      </w:r>
      <w:proofErr w:type="spellStart"/>
      <w:r>
        <w:rPr>
          <w:rFonts w:ascii="Calibri" w:hAnsi="Calibri"/>
        </w:rPr>
        <w:t>google</w:t>
      </w:r>
      <w:proofErr w:type="spellEnd"/>
      <w:r>
        <w:rPr>
          <w:rFonts w:ascii="Calibri" w:hAnsi="Calibri"/>
        </w:rPr>
        <w:t xml:space="preserve"> agenda un espace pour l’association et je </w:t>
      </w:r>
      <w:r w:rsidRPr="00C75214">
        <w:rPr>
          <w:rFonts w:ascii="Calibri" w:hAnsi="Calibri"/>
        </w:rPr>
        <w:t xml:space="preserve">retirerai </w:t>
      </w:r>
      <w:r>
        <w:rPr>
          <w:rFonts w:ascii="Calibri" w:hAnsi="Calibri"/>
        </w:rPr>
        <w:t>le badge</w:t>
      </w:r>
      <w:r w:rsidRPr="00C75214">
        <w:rPr>
          <w:rFonts w:ascii="Calibri" w:hAnsi="Calibri"/>
        </w:rPr>
        <w:t xml:space="preserve"> du local avant 1</w:t>
      </w:r>
      <w:r>
        <w:rPr>
          <w:rFonts w:ascii="Calibri" w:hAnsi="Calibri"/>
        </w:rPr>
        <w:t>7</w:t>
      </w:r>
      <w:r w:rsidRPr="00C75214">
        <w:rPr>
          <w:rFonts w:ascii="Calibri" w:hAnsi="Calibri"/>
        </w:rPr>
        <w:t>h</w:t>
      </w:r>
      <w:r>
        <w:rPr>
          <w:rFonts w:ascii="Calibri" w:hAnsi="Calibri"/>
        </w:rPr>
        <w:t>45</w:t>
      </w:r>
      <w:r w:rsidRPr="00C75214">
        <w:rPr>
          <w:rFonts w:ascii="Calibri" w:hAnsi="Calibri"/>
        </w:rPr>
        <w:t>.</w:t>
      </w:r>
    </w:p>
    <w:p w14:paraId="7F19CDC1" w14:textId="77777777" w:rsidR="006E5938" w:rsidRPr="00C75214" w:rsidRDefault="006E5938" w:rsidP="001910ED">
      <w:pPr>
        <w:jc w:val="both"/>
        <w:rPr>
          <w:rFonts w:ascii="Calibri" w:hAnsi="Calibri"/>
          <w:color w:val="FFCC00"/>
        </w:rPr>
      </w:pPr>
    </w:p>
    <w:p w14:paraId="1BF76F82" w14:textId="77777777" w:rsidR="006E5938" w:rsidRDefault="006E5938" w:rsidP="001910ED">
      <w:pPr>
        <w:jc w:val="both"/>
        <w:rPr>
          <w:rFonts w:ascii="Calibri" w:hAnsi="Calibri"/>
          <w:color w:val="C40006"/>
        </w:rPr>
      </w:pPr>
      <w:r w:rsidRPr="00C75214">
        <w:rPr>
          <w:rFonts w:ascii="Calibri" w:hAnsi="Calibri"/>
          <w:color w:val="C40006"/>
        </w:rPr>
        <w:t>Pendant la permanence :</w:t>
      </w:r>
    </w:p>
    <w:p w14:paraId="7E7D9495" w14:textId="77777777" w:rsidR="006E5938" w:rsidRPr="00C75214" w:rsidRDefault="006E5938" w:rsidP="001910ED">
      <w:pPr>
        <w:jc w:val="both"/>
        <w:rPr>
          <w:rFonts w:ascii="Calibri" w:hAnsi="Calibri"/>
          <w:color w:val="C40006"/>
        </w:rPr>
      </w:pPr>
      <w:r>
        <w:rPr>
          <w:rFonts w:ascii="Calibri" w:hAnsi="Calibri"/>
          <w:color w:val="C40006"/>
        </w:rPr>
        <w:t>Je m’engage à respecter et faire respecter les consignes suivantes :</w:t>
      </w:r>
    </w:p>
    <w:p w14:paraId="32BA0779" w14:textId="77777777" w:rsidR="006E5938" w:rsidRDefault="006E5938" w:rsidP="001910ED">
      <w:pPr>
        <w:jc w:val="both"/>
        <w:rPr>
          <w:rFonts w:ascii="Calibri" w:hAnsi="Calibri"/>
        </w:rPr>
      </w:pPr>
      <w:r w:rsidRPr="00C75214">
        <w:rPr>
          <w:rFonts w:ascii="Calibri" w:hAnsi="Calibri"/>
        </w:rPr>
        <w:t>Les locaux seront strictement réservés aux usages suivants : travail individuel, ou en groupe, réunions, formations</w:t>
      </w:r>
      <w:r>
        <w:rPr>
          <w:rFonts w:ascii="Calibri" w:hAnsi="Calibri"/>
        </w:rPr>
        <w:t>, événements autorisés au préalable par la MDE</w:t>
      </w:r>
      <w:r w:rsidRPr="00C75214">
        <w:rPr>
          <w:rFonts w:ascii="Calibri" w:hAnsi="Calibri"/>
        </w:rPr>
        <w:t xml:space="preserve">. Le nombre d’occupants du local est limité à </w:t>
      </w:r>
      <w:r>
        <w:rPr>
          <w:rFonts w:ascii="Calibri" w:hAnsi="Calibri"/>
        </w:rPr>
        <w:t>1</w:t>
      </w:r>
      <w:r w:rsidRPr="00C75214">
        <w:rPr>
          <w:rFonts w:ascii="Calibri" w:hAnsi="Calibri"/>
        </w:rPr>
        <w:t xml:space="preserve">50 personnes maximum. Il est interdit d’y fumer, manger, consommer de l’alcool ou toute autre substance illicite. Aucun événement festif de quelque nature que ce soit n’est autorisé. </w:t>
      </w:r>
    </w:p>
    <w:p w14:paraId="25BD83CD" w14:textId="77777777" w:rsidR="006E5938" w:rsidRPr="00C75214" w:rsidRDefault="006E5938" w:rsidP="001910ED">
      <w:pPr>
        <w:jc w:val="both"/>
        <w:rPr>
          <w:rFonts w:ascii="Calibri" w:hAnsi="Calibri"/>
        </w:rPr>
      </w:pPr>
      <w:r w:rsidRPr="00C75214">
        <w:rPr>
          <w:rFonts w:ascii="Calibri" w:hAnsi="Calibri"/>
        </w:rPr>
        <w:t>Je m’engage à laisser les locaux rangés : bureaux et sol dégagés, afin d’en permettre le nettoyage quotidien. Je m’engage à veiller particulièrement, tout au long de sa permanence à l’usage tranquille du local et au respect des règles de bon voisinage, notamment en ce qui concerne les nuisances sonores.</w:t>
      </w:r>
    </w:p>
    <w:p w14:paraId="727616F4" w14:textId="77777777" w:rsidR="006E5938" w:rsidRPr="00C75214" w:rsidRDefault="006E5938" w:rsidP="001910ED">
      <w:pPr>
        <w:jc w:val="both"/>
        <w:rPr>
          <w:rFonts w:ascii="Calibri" w:hAnsi="Calibri"/>
          <w:color w:val="FFCC00"/>
        </w:rPr>
      </w:pPr>
    </w:p>
    <w:p w14:paraId="375B736C" w14:textId="36896ABC" w:rsidR="006E5938" w:rsidRPr="00C75214" w:rsidRDefault="001D2671" w:rsidP="001910ED">
      <w:pPr>
        <w:jc w:val="both"/>
        <w:rPr>
          <w:rFonts w:ascii="Calibri" w:hAnsi="Calibri"/>
          <w:color w:val="C40006"/>
        </w:rPr>
      </w:pPr>
      <w:r w:rsidRPr="00C75214">
        <w:rPr>
          <w:rFonts w:ascii="Calibri" w:hAnsi="Calibri"/>
          <w:color w:val="C40006"/>
        </w:rPr>
        <w:t>À</w:t>
      </w:r>
      <w:r w:rsidR="006E5938" w:rsidRPr="00C75214">
        <w:rPr>
          <w:rFonts w:ascii="Calibri" w:hAnsi="Calibri"/>
          <w:color w:val="C40006"/>
        </w:rPr>
        <w:t xml:space="preserve"> la fin de la permanence, je veillerai à </w:t>
      </w:r>
    </w:p>
    <w:p w14:paraId="4A67B58C" w14:textId="77777777" w:rsidR="006E5938" w:rsidRDefault="006E5938" w:rsidP="008D507C">
      <w:pPr>
        <w:jc w:val="both"/>
        <w:rPr>
          <w:rFonts w:ascii="Calibri" w:hAnsi="Calibri"/>
        </w:rPr>
      </w:pPr>
      <w:r>
        <w:rPr>
          <w:rFonts w:ascii="Calibri" w:hAnsi="Calibri"/>
        </w:rPr>
        <w:t>- Fermez toutes les portes donnant sur l’extérieur (verrous intérieurs des 2 portes de la salle jaune)</w:t>
      </w:r>
    </w:p>
    <w:p w14:paraId="07ACA85C" w14:textId="77777777" w:rsidR="006E5938" w:rsidRPr="00C75214" w:rsidRDefault="006E5938" w:rsidP="001910ED">
      <w:pPr>
        <w:jc w:val="both"/>
        <w:rPr>
          <w:rFonts w:ascii="Calibri" w:hAnsi="Calibri"/>
        </w:rPr>
      </w:pPr>
      <w:r w:rsidRPr="00C75214">
        <w:rPr>
          <w:rFonts w:ascii="Calibri" w:hAnsi="Calibri"/>
        </w:rPr>
        <w:t xml:space="preserve">- Éteindre </w:t>
      </w:r>
      <w:r>
        <w:rPr>
          <w:rFonts w:ascii="Calibri" w:hAnsi="Calibri"/>
        </w:rPr>
        <w:t>les lumières des pièces (sauf les toilettes et les lumières plafonds rondes du hall : lumières automatiques)</w:t>
      </w:r>
    </w:p>
    <w:p w14:paraId="05C38580" w14:textId="77777777" w:rsidR="006E5938" w:rsidRPr="00C75214" w:rsidRDefault="006E5938" w:rsidP="001910ED">
      <w:pPr>
        <w:jc w:val="both"/>
        <w:rPr>
          <w:rFonts w:ascii="Calibri" w:hAnsi="Calibri"/>
        </w:rPr>
      </w:pPr>
      <w:r w:rsidRPr="00C75214">
        <w:rPr>
          <w:rFonts w:ascii="Calibri" w:hAnsi="Calibri"/>
        </w:rPr>
        <w:t>- Éteindre les ordinateurs</w:t>
      </w:r>
    </w:p>
    <w:p w14:paraId="38E53C31" w14:textId="77777777" w:rsidR="006E5938" w:rsidRDefault="006E5938" w:rsidP="001910ED">
      <w:pPr>
        <w:jc w:val="both"/>
        <w:rPr>
          <w:rFonts w:ascii="Calibri" w:hAnsi="Calibri"/>
        </w:rPr>
      </w:pPr>
      <w:r w:rsidRPr="00C75214">
        <w:rPr>
          <w:rFonts w:ascii="Calibri" w:hAnsi="Calibri"/>
        </w:rPr>
        <w:t xml:space="preserve">- Fermer les volets roulants extérieurs </w:t>
      </w:r>
      <w:r>
        <w:rPr>
          <w:rFonts w:ascii="Calibri" w:hAnsi="Calibri"/>
        </w:rPr>
        <w:t xml:space="preserve">des salles </w:t>
      </w:r>
    </w:p>
    <w:p w14:paraId="4D430296" w14:textId="77777777" w:rsidR="006E5938" w:rsidRPr="00C75214" w:rsidRDefault="006E5938" w:rsidP="001910ED">
      <w:pPr>
        <w:jc w:val="both"/>
        <w:rPr>
          <w:rFonts w:ascii="Calibri" w:hAnsi="Calibri"/>
        </w:rPr>
      </w:pPr>
      <w:r w:rsidRPr="00C75214">
        <w:rPr>
          <w:rFonts w:ascii="Calibri" w:hAnsi="Calibri"/>
        </w:rPr>
        <w:t>- Éteindre les lumières</w:t>
      </w:r>
      <w:r>
        <w:rPr>
          <w:rFonts w:ascii="Calibri" w:hAnsi="Calibri"/>
        </w:rPr>
        <w:t xml:space="preserve"> des couloirs</w:t>
      </w:r>
    </w:p>
    <w:p w14:paraId="1EC705B8" w14:textId="77777777" w:rsidR="006E5938" w:rsidRDefault="006E5938" w:rsidP="001910ED">
      <w:pPr>
        <w:jc w:val="both"/>
        <w:rPr>
          <w:rFonts w:ascii="Calibri" w:hAnsi="Calibri"/>
        </w:rPr>
      </w:pPr>
      <w:r w:rsidRPr="00C75214">
        <w:rPr>
          <w:rFonts w:ascii="Calibri" w:hAnsi="Calibri"/>
        </w:rPr>
        <w:t xml:space="preserve">- </w:t>
      </w:r>
      <w:r>
        <w:rPr>
          <w:rFonts w:ascii="Calibri" w:hAnsi="Calibri"/>
        </w:rPr>
        <w:t>Sortir Rue de Marseille</w:t>
      </w:r>
    </w:p>
    <w:p w14:paraId="5433136C" w14:textId="77777777" w:rsidR="006E5938" w:rsidRDefault="006E5938" w:rsidP="001910ED">
      <w:pPr>
        <w:jc w:val="both"/>
        <w:rPr>
          <w:rFonts w:ascii="Calibri" w:hAnsi="Calibri"/>
        </w:rPr>
      </w:pPr>
      <w:r>
        <w:rPr>
          <w:rFonts w:ascii="Calibri" w:hAnsi="Calibri"/>
        </w:rPr>
        <w:t>- Passer le badge</w:t>
      </w:r>
      <w:r w:rsidRPr="00C75214">
        <w:rPr>
          <w:rFonts w:ascii="Calibri" w:hAnsi="Calibri"/>
        </w:rPr>
        <w:t xml:space="preserve"> rue de Marseille</w:t>
      </w:r>
      <w:r>
        <w:rPr>
          <w:rFonts w:ascii="Calibri" w:hAnsi="Calibri"/>
        </w:rPr>
        <w:t>. Le rideau métallique se ferme</w:t>
      </w:r>
    </w:p>
    <w:p w14:paraId="467CFD30" w14:textId="77777777" w:rsidR="006E5938" w:rsidRPr="00C75214" w:rsidRDefault="006E5938" w:rsidP="001910ED">
      <w:pPr>
        <w:jc w:val="both"/>
        <w:rPr>
          <w:rFonts w:ascii="Calibri" w:hAnsi="Calibri"/>
        </w:rPr>
      </w:pPr>
      <w:r>
        <w:rPr>
          <w:rFonts w:ascii="Calibri" w:hAnsi="Calibri"/>
        </w:rPr>
        <w:t xml:space="preserve">- Déposer le badge dans la boîte aux lettres prévue à cet effet (hall du 25 rue </w:t>
      </w:r>
      <w:proofErr w:type="spellStart"/>
      <w:r>
        <w:rPr>
          <w:rFonts w:ascii="Calibri" w:hAnsi="Calibri"/>
        </w:rPr>
        <w:t>Jaboulay</w:t>
      </w:r>
      <w:proofErr w:type="spellEnd"/>
      <w:r>
        <w:rPr>
          <w:rFonts w:ascii="Calibri" w:hAnsi="Calibri"/>
        </w:rPr>
        <w:t>) à l’issue de la permanence</w:t>
      </w:r>
      <w:r w:rsidRPr="00C75214">
        <w:rPr>
          <w:rFonts w:ascii="Calibri" w:hAnsi="Calibri"/>
        </w:rPr>
        <w:t>.</w:t>
      </w:r>
    </w:p>
    <w:p w14:paraId="4409E3F1" w14:textId="77777777" w:rsidR="006E5938" w:rsidRPr="00C75214" w:rsidRDefault="006E5938" w:rsidP="001910ED">
      <w:pPr>
        <w:jc w:val="both"/>
        <w:rPr>
          <w:rFonts w:ascii="Calibri" w:hAnsi="Calibri"/>
        </w:rPr>
      </w:pPr>
      <w:r w:rsidRPr="00C75214">
        <w:rPr>
          <w:rFonts w:ascii="Calibri" w:hAnsi="Calibri"/>
        </w:rPr>
        <w:t>- Réduire au maximum les nuisances sonores à la sortie du local</w:t>
      </w:r>
    </w:p>
    <w:p w14:paraId="4A7A75A8" w14:textId="77777777" w:rsidR="006E5938" w:rsidRPr="00C75214" w:rsidRDefault="006E5938" w:rsidP="001910ED">
      <w:pPr>
        <w:jc w:val="both"/>
        <w:rPr>
          <w:rFonts w:ascii="Calibri" w:hAnsi="Calibri"/>
          <w:color w:val="FFCC00"/>
        </w:rPr>
      </w:pPr>
    </w:p>
    <w:p w14:paraId="57009774" w14:textId="77777777" w:rsidR="006E5938" w:rsidRPr="00C75214" w:rsidRDefault="006E5938" w:rsidP="001910ED">
      <w:pPr>
        <w:jc w:val="both"/>
        <w:rPr>
          <w:rFonts w:ascii="Calibri" w:hAnsi="Calibri"/>
          <w:color w:val="C40006"/>
        </w:rPr>
      </w:pPr>
      <w:r w:rsidRPr="00C75214">
        <w:rPr>
          <w:rFonts w:ascii="Calibri" w:hAnsi="Calibri"/>
          <w:color w:val="C40006"/>
        </w:rPr>
        <w:t>En cas de problème je dois contacter immédiatement et en priorité :</w:t>
      </w:r>
    </w:p>
    <w:p w14:paraId="4CBF2CC9" w14:textId="2EE24563" w:rsidR="006E5938" w:rsidRPr="00C75214" w:rsidRDefault="007D3DB3" w:rsidP="001910ED">
      <w:pPr>
        <w:jc w:val="both"/>
        <w:rPr>
          <w:rFonts w:ascii="Calibri" w:hAnsi="Calibri"/>
        </w:rPr>
      </w:pPr>
      <w:r>
        <w:rPr>
          <w:rFonts w:ascii="Calibri" w:hAnsi="Calibri"/>
        </w:rPr>
        <w:t xml:space="preserve">Chantal </w:t>
      </w:r>
      <w:proofErr w:type="spellStart"/>
      <w:r>
        <w:rPr>
          <w:rFonts w:ascii="Calibri" w:hAnsi="Calibri"/>
        </w:rPr>
        <w:t>Delachaux</w:t>
      </w:r>
      <w:proofErr w:type="spellEnd"/>
      <w:r w:rsidR="006E5938" w:rsidRPr="00C75214">
        <w:rPr>
          <w:rFonts w:ascii="Calibri" w:hAnsi="Calibri"/>
        </w:rPr>
        <w:t xml:space="preserve"> (coordonnées sur la fiche </w:t>
      </w:r>
      <w:r w:rsidR="009E486C">
        <w:rPr>
          <w:rFonts w:ascii="Calibri" w:hAnsi="Calibri"/>
        </w:rPr>
        <w:t>procédures de fermeture</w:t>
      </w:r>
      <w:r w:rsidR="006E5938" w:rsidRPr="00C75214">
        <w:rPr>
          <w:rFonts w:ascii="Calibri" w:hAnsi="Calibri"/>
        </w:rPr>
        <w:t xml:space="preserve"> dans les locaux)</w:t>
      </w:r>
    </w:p>
    <w:p w14:paraId="5D25E738" w14:textId="77777777" w:rsidR="006E5938" w:rsidRPr="00C75214" w:rsidRDefault="006E5938" w:rsidP="001910ED">
      <w:pPr>
        <w:jc w:val="both"/>
        <w:rPr>
          <w:rFonts w:ascii="Calibri" w:hAnsi="Calibri"/>
        </w:rPr>
      </w:pPr>
      <w:r w:rsidRPr="00C75214">
        <w:rPr>
          <w:rFonts w:ascii="Calibri" w:hAnsi="Calibri"/>
        </w:rPr>
        <w:t>En cas de dégât des eaux ou d’incendie, je dois immédiatement appeler les pompiers (18). En cas d’intrusion extérieure difficile à maîtriser, je dois contacter la police (17). Enfin, en cas de malaise ou d’accident, je dois contacter le 112.</w:t>
      </w:r>
    </w:p>
    <w:p w14:paraId="12244522" w14:textId="77777777" w:rsidR="006E5938" w:rsidRPr="00C75214" w:rsidRDefault="006E5938" w:rsidP="001910ED">
      <w:pPr>
        <w:tabs>
          <w:tab w:val="left" w:pos="3120"/>
        </w:tabs>
        <w:jc w:val="both"/>
        <w:rPr>
          <w:rFonts w:ascii="Calibri" w:hAnsi="Calibri"/>
        </w:rPr>
      </w:pPr>
      <w:r w:rsidRPr="00C75214">
        <w:rPr>
          <w:rFonts w:ascii="Calibri" w:hAnsi="Calibri"/>
        </w:rPr>
        <w:tab/>
      </w:r>
    </w:p>
    <w:p w14:paraId="147CF183" w14:textId="77777777" w:rsidR="006E5938" w:rsidRPr="00C75214" w:rsidRDefault="006E5938" w:rsidP="001910ED">
      <w:pPr>
        <w:tabs>
          <w:tab w:val="left" w:pos="7371"/>
        </w:tabs>
        <w:jc w:val="both"/>
        <w:rPr>
          <w:rFonts w:ascii="Calibri" w:hAnsi="Calibri"/>
        </w:rPr>
      </w:pPr>
      <w:r w:rsidRPr="00C75214">
        <w:rPr>
          <w:rFonts w:ascii="Calibri" w:hAnsi="Calibri"/>
        </w:rPr>
        <w:t>Fait le  ..................</w:t>
      </w:r>
      <w:r w:rsidRPr="00C75214">
        <w:rPr>
          <w:rFonts w:ascii="Calibri" w:hAnsi="Calibri"/>
        </w:rPr>
        <w:tab/>
        <w:t>signature .................................</w:t>
      </w:r>
    </w:p>
    <w:p w14:paraId="1849DEFF" w14:textId="77777777" w:rsidR="006E5938" w:rsidRDefault="006E5938" w:rsidP="001910ED">
      <w:pPr>
        <w:rPr>
          <w:rFonts w:ascii="Calibri" w:hAnsi="Calibri"/>
          <w:sz w:val="28"/>
        </w:rPr>
      </w:pPr>
    </w:p>
    <w:p w14:paraId="64FC9D26" w14:textId="77777777" w:rsidR="006E5938" w:rsidRDefault="006E5938" w:rsidP="001910ED">
      <w:pPr>
        <w:rPr>
          <w:rFonts w:ascii="Calibri" w:hAnsi="Calibri"/>
          <w:sz w:val="28"/>
        </w:rPr>
      </w:pPr>
    </w:p>
    <w:p w14:paraId="4A25A3B4" w14:textId="77777777" w:rsidR="006E5938" w:rsidRDefault="006E5938" w:rsidP="001910ED">
      <w:pPr>
        <w:rPr>
          <w:rFonts w:ascii="Calibri" w:hAnsi="Calibri"/>
          <w:sz w:val="28"/>
        </w:rPr>
      </w:pPr>
    </w:p>
    <w:p w14:paraId="2106159F" w14:textId="77777777" w:rsidR="006E5938" w:rsidRDefault="006E5938" w:rsidP="001910ED">
      <w:pPr>
        <w:rPr>
          <w:rFonts w:ascii="Calibri" w:hAnsi="Calibri"/>
          <w:sz w:val="28"/>
        </w:rPr>
      </w:pPr>
    </w:p>
    <w:p w14:paraId="01783774" w14:textId="77777777" w:rsidR="006E5938" w:rsidRDefault="006E5938" w:rsidP="001910ED">
      <w:pPr>
        <w:rPr>
          <w:rFonts w:ascii="Calibri" w:hAnsi="Calibri"/>
          <w:sz w:val="28"/>
        </w:rPr>
      </w:pPr>
    </w:p>
    <w:p w14:paraId="7BF40393" w14:textId="77777777" w:rsidR="006E5938" w:rsidRPr="00C75214" w:rsidRDefault="006E5938" w:rsidP="001910ED">
      <w:pPr>
        <w:rPr>
          <w:rFonts w:ascii="Calibri" w:hAnsi="Calibri"/>
          <w:sz w:val="28"/>
        </w:rPr>
      </w:pPr>
    </w:p>
    <w:p w14:paraId="5B3A2593" w14:textId="77777777" w:rsidR="006E5938" w:rsidRPr="00C75214" w:rsidRDefault="006E5938" w:rsidP="001910ED">
      <w:pPr>
        <w:jc w:val="right"/>
        <w:rPr>
          <w:rFonts w:ascii="Calibri" w:hAnsi="Calibri"/>
          <w:sz w:val="16"/>
        </w:rPr>
      </w:pPr>
    </w:p>
    <w:p w14:paraId="60C0517E" w14:textId="77777777" w:rsidR="006E5938" w:rsidRPr="00C75214" w:rsidRDefault="006E5938" w:rsidP="001910ED">
      <w:pPr>
        <w:shd w:val="solid" w:color="C40006" w:fill="auto"/>
        <w:tabs>
          <w:tab w:val="left" w:pos="1560"/>
          <w:tab w:val="center" w:pos="5103"/>
        </w:tabs>
        <w:jc w:val="center"/>
        <w:rPr>
          <w:rFonts w:ascii="Calibri" w:hAnsi="Calibri"/>
          <w:sz w:val="48"/>
        </w:rPr>
      </w:pPr>
      <w:r w:rsidRPr="00C75214">
        <w:rPr>
          <w:rFonts w:ascii="Calibri" w:hAnsi="Calibri"/>
          <w:sz w:val="48"/>
        </w:rPr>
        <w:lastRenderedPageBreak/>
        <w:t>Fiche de procédure de permanence</w:t>
      </w:r>
    </w:p>
    <w:p w14:paraId="4D03277D" w14:textId="77777777" w:rsidR="006E5938" w:rsidRPr="00C75214" w:rsidRDefault="006E5938" w:rsidP="001910ED">
      <w:pPr>
        <w:rPr>
          <w:rFonts w:ascii="Calibri" w:hAnsi="Calibri"/>
          <w:color w:val="999999"/>
          <w:sz w:val="28"/>
        </w:rPr>
      </w:pPr>
    </w:p>
    <w:p w14:paraId="590BD482" w14:textId="77777777" w:rsidR="009E486C" w:rsidRPr="009E486C" w:rsidRDefault="009E486C" w:rsidP="009E486C">
      <w:pPr>
        <w:tabs>
          <w:tab w:val="left" w:pos="709"/>
          <w:tab w:val="center" w:pos="5103"/>
        </w:tabs>
        <w:rPr>
          <w:rFonts w:ascii="Calibri" w:hAnsi="Calibri"/>
          <w:noProof/>
          <w:sz w:val="28"/>
          <w:szCs w:val="28"/>
        </w:rPr>
      </w:pPr>
      <w:r w:rsidRPr="00C75214">
        <w:rPr>
          <w:rFonts w:ascii="Calibri" w:hAnsi="Calibri"/>
        </w:rPr>
        <w:t xml:space="preserve">Je </w:t>
      </w:r>
      <w:proofErr w:type="spellStart"/>
      <w:r w:rsidRPr="00C75214">
        <w:rPr>
          <w:rFonts w:ascii="Calibri" w:hAnsi="Calibri"/>
        </w:rPr>
        <w:t>sous-signé</w:t>
      </w:r>
      <w:proofErr w:type="spellEnd"/>
      <w:r w:rsidRPr="00C75214">
        <w:rPr>
          <w:rFonts w:ascii="Calibri" w:hAnsi="Calibri"/>
        </w:rPr>
        <w:t xml:space="preserve"> </w:t>
      </w:r>
      <w:proofErr w:type="gramStart"/>
      <w:r>
        <w:rPr>
          <w:rFonts w:ascii="Calibri" w:hAnsi="Calibri"/>
          <w:noProof/>
          <w:sz w:val="28"/>
          <w:szCs w:val="28"/>
        </w:rPr>
        <w:t>………..………………….</w:t>
      </w:r>
      <w:r w:rsidRPr="00C75214">
        <w:rPr>
          <w:rFonts w:ascii="Calibri" w:hAnsi="Calibri"/>
        </w:rPr>
        <w:t>,</w:t>
      </w:r>
      <w:proofErr w:type="gramEnd"/>
      <w:r w:rsidRPr="00C75214">
        <w:rPr>
          <w:rFonts w:ascii="Calibri" w:hAnsi="Calibri"/>
        </w:rPr>
        <w:t xml:space="preserve"> référent dûment mandaté par l’association</w:t>
      </w:r>
      <w:r>
        <w:rPr>
          <w:rFonts w:ascii="Calibri" w:hAnsi="Calibri"/>
        </w:rPr>
        <w:t xml:space="preserve"> </w:t>
      </w:r>
      <w:r>
        <w:rPr>
          <w:rFonts w:ascii="Calibri" w:hAnsi="Calibri"/>
          <w:noProof/>
          <w:sz w:val="28"/>
          <w:szCs w:val="28"/>
        </w:rPr>
        <w:t>………..…………………..</w:t>
      </w:r>
      <w:r w:rsidRPr="00C75214">
        <w:rPr>
          <w:rFonts w:ascii="Calibri" w:hAnsi="Calibri"/>
        </w:rPr>
        <w:t>, qui a, au préalable, fourni une attestation d’assurance en responsabilité civile, m’engage, à respecter la procédure suivante pour toutes le</w:t>
      </w:r>
      <w:r>
        <w:rPr>
          <w:rFonts w:ascii="Calibri" w:hAnsi="Calibri"/>
        </w:rPr>
        <w:t>s permanences que j’effectuerai</w:t>
      </w:r>
      <w:r w:rsidRPr="00C75214">
        <w:rPr>
          <w:rFonts w:ascii="Calibri" w:hAnsi="Calibri"/>
        </w:rPr>
        <w:t xml:space="preserve"> à </w:t>
      </w:r>
      <w:r>
        <w:rPr>
          <w:rFonts w:ascii="Calibri" w:hAnsi="Calibri"/>
        </w:rPr>
        <w:t>la Maison des Étudiants</w:t>
      </w:r>
      <w:r w:rsidRPr="00C75214">
        <w:rPr>
          <w:rFonts w:ascii="Calibri" w:hAnsi="Calibri"/>
        </w:rPr>
        <w:t>.</w:t>
      </w:r>
    </w:p>
    <w:p w14:paraId="35E474F1" w14:textId="77777777" w:rsidR="009E486C" w:rsidRPr="00C75214" w:rsidRDefault="009E486C" w:rsidP="009E486C">
      <w:pPr>
        <w:jc w:val="both"/>
        <w:rPr>
          <w:rFonts w:ascii="Calibri" w:hAnsi="Calibri"/>
        </w:rPr>
      </w:pPr>
      <w:r w:rsidRPr="00C75214">
        <w:rPr>
          <w:rFonts w:ascii="Calibri" w:hAnsi="Calibri"/>
        </w:rPr>
        <w:t xml:space="preserve">Je m’engage à faire la demande préalable de permanence soit via le </w:t>
      </w:r>
      <w:proofErr w:type="spellStart"/>
      <w:r w:rsidRPr="00C75214">
        <w:rPr>
          <w:rFonts w:ascii="Calibri" w:hAnsi="Calibri"/>
        </w:rPr>
        <w:t>google</w:t>
      </w:r>
      <w:proofErr w:type="spellEnd"/>
      <w:r w:rsidRPr="00C75214">
        <w:rPr>
          <w:rFonts w:ascii="Calibri" w:hAnsi="Calibri"/>
        </w:rPr>
        <w:t xml:space="preserve"> agenda, soit à l’un des agents de </w:t>
      </w:r>
      <w:r>
        <w:rPr>
          <w:rFonts w:ascii="Calibri" w:hAnsi="Calibri"/>
        </w:rPr>
        <w:t>la Maison des Étudiants</w:t>
      </w:r>
      <w:r w:rsidRPr="00C75214">
        <w:rPr>
          <w:rFonts w:ascii="Calibri" w:hAnsi="Calibri"/>
        </w:rPr>
        <w:t xml:space="preserve"> dans des délais raisonnables. Les permanences associatives ont lieu les jours ouvrés de 1</w:t>
      </w:r>
      <w:r>
        <w:rPr>
          <w:rFonts w:ascii="Calibri" w:hAnsi="Calibri"/>
        </w:rPr>
        <w:t>8</w:t>
      </w:r>
      <w:r w:rsidRPr="00C75214">
        <w:rPr>
          <w:rFonts w:ascii="Calibri" w:hAnsi="Calibri"/>
        </w:rPr>
        <w:t xml:space="preserve">h à 22h30 et le samedi </w:t>
      </w:r>
      <w:r>
        <w:rPr>
          <w:rFonts w:ascii="Calibri" w:hAnsi="Calibri"/>
        </w:rPr>
        <w:t>de</w:t>
      </w:r>
      <w:r w:rsidRPr="00C75214">
        <w:rPr>
          <w:rFonts w:ascii="Calibri" w:hAnsi="Calibri"/>
        </w:rPr>
        <w:t xml:space="preserve"> 9h </w:t>
      </w:r>
      <w:r>
        <w:rPr>
          <w:rFonts w:ascii="Calibri" w:hAnsi="Calibri"/>
        </w:rPr>
        <w:t>à</w:t>
      </w:r>
      <w:r w:rsidRPr="00C75214">
        <w:rPr>
          <w:rFonts w:ascii="Calibri" w:hAnsi="Calibri"/>
        </w:rPr>
        <w:t xml:space="preserve"> 22h30.</w:t>
      </w:r>
    </w:p>
    <w:p w14:paraId="186702BE" w14:textId="77777777" w:rsidR="009E486C" w:rsidRPr="00C75214" w:rsidRDefault="009E486C" w:rsidP="009E486C">
      <w:pPr>
        <w:jc w:val="both"/>
        <w:rPr>
          <w:rFonts w:ascii="Calibri" w:hAnsi="Calibri"/>
        </w:rPr>
      </w:pPr>
      <w:r w:rsidRPr="00C75214">
        <w:rPr>
          <w:rFonts w:ascii="Calibri" w:hAnsi="Calibri"/>
        </w:rPr>
        <w:t>J</w:t>
      </w:r>
      <w:r>
        <w:rPr>
          <w:rFonts w:ascii="Calibri" w:hAnsi="Calibri"/>
        </w:rPr>
        <w:t xml:space="preserve">’ai réservé au préalable sur le </w:t>
      </w:r>
      <w:proofErr w:type="spellStart"/>
      <w:r>
        <w:rPr>
          <w:rFonts w:ascii="Calibri" w:hAnsi="Calibri"/>
        </w:rPr>
        <w:t>google</w:t>
      </w:r>
      <w:proofErr w:type="spellEnd"/>
      <w:r>
        <w:rPr>
          <w:rFonts w:ascii="Calibri" w:hAnsi="Calibri"/>
        </w:rPr>
        <w:t xml:space="preserve"> agenda un espace pour l’association et je </w:t>
      </w:r>
      <w:r w:rsidRPr="00C75214">
        <w:rPr>
          <w:rFonts w:ascii="Calibri" w:hAnsi="Calibri"/>
        </w:rPr>
        <w:t xml:space="preserve">retirerai </w:t>
      </w:r>
      <w:r>
        <w:rPr>
          <w:rFonts w:ascii="Calibri" w:hAnsi="Calibri"/>
        </w:rPr>
        <w:t>le badge</w:t>
      </w:r>
      <w:r w:rsidRPr="00C75214">
        <w:rPr>
          <w:rFonts w:ascii="Calibri" w:hAnsi="Calibri"/>
        </w:rPr>
        <w:t xml:space="preserve"> du local avant 1</w:t>
      </w:r>
      <w:r>
        <w:rPr>
          <w:rFonts w:ascii="Calibri" w:hAnsi="Calibri"/>
        </w:rPr>
        <w:t>7</w:t>
      </w:r>
      <w:r w:rsidRPr="00C75214">
        <w:rPr>
          <w:rFonts w:ascii="Calibri" w:hAnsi="Calibri"/>
        </w:rPr>
        <w:t>h</w:t>
      </w:r>
      <w:r>
        <w:rPr>
          <w:rFonts w:ascii="Calibri" w:hAnsi="Calibri"/>
        </w:rPr>
        <w:t>45</w:t>
      </w:r>
      <w:r w:rsidRPr="00C75214">
        <w:rPr>
          <w:rFonts w:ascii="Calibri" w:hAnsi="Calibri"/>
        </w:rPr>
        <w:t>.</w:t>
      </w:r>
    </w:p>
    <w:p w14:paraId="42E0E78C" w14:textId="77777777" w:rsidR="009E486C" w:rsidRPr="00C75214" w:rsidRDefault="009E486C" w:rsidP="009E486C">
      <w:pPr>
        <w:jc w:val="both"/>
        <w:rPr>
          <w:rFonts w:ascii="Calibri" w:hAnsi="Calibri"/>
          <w:color w:val="FFCC00"/>
        </w:rPr>
      </w:pPr>
    </w:p>
    <w:p w14:paraId="491FCC5C" w14:textId="77777777" w:rsidR="009E486C" w:rsidRDefault="009E486C" w:rsidP="009E486C">
      <w:pPr>
        <w:jc w:val="both"/>
        <w:rPr>
          <w:rFonts w:ascii="Calibri" w:hAnsi="Calibri"/>
          <w:color w:val="C40006"/>
        </w:rPr>
      </w:pPr>
      <w:r w:rsidRPr="00C75214">
        <w:rPr>
          <w:rFonts w:ascii="Calibri" w:hAnsi="Calibri"/>
          <w:color w:val="C40006"/>
        </w:rPr>
        <w:t>Pendant la permanence :</w:t>
      </w:r>
    </w:p>
    <w:p w14:paraId="63EFD1D7" w14:textId="77777777" w:rsidR="009E486C" w:rsidRPr="00C75214" w:rsidRDefault="009E486C" w:rsidP="009E486C">
      <w:pPr>
        <w:jc w:val="both"/>
        <w:rPr>
          <w:rFonts w:ascii="Calibri" w:hAnsi="Calibri"/>
          <w:color w:val="C40006"/>
        </w:rPr>
      </w:pPr>
      <w:r>
        <w:rPr>
          <w:rFonts w:ascii="Calibri" w:hAnsi="Calibri"/>
          <w:color w:val="C40006"/>
        </w:rPr>
        <w:t>Je m’engage à respecter et faire respecter les consignes suivantes :</w:t>
      </w:r>
    </w:p>
    <w:p w14:paraId="02521EF1" w14:textId="77777777" w:rsidR="009E486C" w:rsidRDefault="009E486C" w:rsidP="009E486C">
      <w:pPr>
        <w:jc w:val="both"/>
        <w:rPr>
          <w:rFonts w:ascii="Calibri" w:hAnsi="Calibri"/>
        </w:rPr>
      </w:pPr>
      <w:r w:rsidRPr="00C75214">
        <w:rPr>
          <w:rFonts w:ascii="Calibri" w:hAnsi="Calibri"/>
        </w:rPr>
        <w:t>Les locaux seront strictement réservés aux usages suivants : travail individuel, ou en groupe, réunions, formations</w:t>
      </w:r>
      <w:r>
        <w:rPr>
          <w:rFonts w:ascii="Calibri" w:hAnsi="Calibri"/>
        </w:rPr>
        <w:t>, événements autorisés au préalable par la MDE</w:t>
      </w:r>
      <w:r w:rsidRPr="00C75214">
        <w:rPr>
          <w:rFonts w:ascii="Calibri" w:hAnsi="Calibri"/>
        </w:rPr>
        <w:t xml:space="preserve">. Le nombre d’occupants du local est limité à </w:t>
      </w:r>
      <w:r>
        <w:rPr>
          <w:rFonts w:ascii="Calibri" w:hAnsi="Calibri"/>
        </w:rPr>
        <w:t>1</w:t>
      </w:r>
      <w:r w:rsidRPr="00C75214">
        <w:rPr>
          <w:rFonts w:ascii="Calibri" w:hAnsi="Calibri"/>
        </w:rPr>
        <w:t xml:space="preserve">50 personnes maximum. Il est interdit d’y fumer, manger, consommer de l’alcool ou toute autre substance illicite. Aucun événement festif de quelque nature que ce soit n’est autorisé. </w:t>
      </w:r>
    </w:p>
    <w:p w14:paraId="2379C45E" w14:textId="77777777" w:rsidR="009E486C" w:rsidRPr="00C75214" w:rsidRDefault="009E486C" w:rsidP="009E486C">
      <w:pPr>
        <w:jc w:val="both"/>
        <w:rPr>
          <w:rFonts w:ascii="Calibri" w:hAnsi="Calibri"/>
        </w:rPr>
      </w:pPr>
      <w:r w:rsidRPr="00C75214">
        <w:rPr>
          <w:rFonts w:ascii="Calibri" w:hAnsi="Calibri"/>
        </w:rPr>
        <w:t>Je m’engage à laisser les locaux rangés : bureaux et sol dégagés, afin d’en permettre le nettoyage quotidien. Je m’engage à veiller particulièrement, tout au long de sa permanence à l’usage tranquille du local et au respect des règles de bon voisinage, notamment en ce qui concerne les nuisances sonores.</w:t>
      </w:r>
    </w:p>
    <w:p w14:paraId="116F0233" w14:textId="77777777" w:rsidR="009E486C" w:rsidRPr="00C75214" w:rsidRDefault="009E486C" w:rsidP="009E486C">
      <w:pPr>
        <w:jc w:val="both"/>
        <w:rPr>
          <w:rFonts w:ascii="Calibri" w:hAnsi="Calibri"/>
          <w:color w:val="FFCC00"/>
        </w:rPr>
      </w:pPr>
    </w:p>
    <w:p w14:paraId="6AB423E9" w14:textId="6A6B1F3D" w:rsidR="009E486C" w:rsidRPr="00C75214" w:rsidRDefault="001D2671" w:rsidP="009E486C">
      <w:pPr>
        <w:jc w:val="both"/>
        <w:rPr>
          <w:rFonts w:ascii="Calibri" w:hAnsi="Calibri"/>
          <w:color w:val="C40006"/>
        </w:rPr>
      </w:pPr>
      <w:r w:rsidRPr="00C75214">
        <w:rPr>
          <w:rFonts w:ascii="Calibri" w:hAnsi="Calibri"/>
          <w:color w:val="C40006"/>
        </w:rPr>
        <w:t>À</w:t>
      </w:r>
      <w:r w:rsidR="009E486C" w:rsidRPr="00C75214">
        <w:rPr>
          <w:rFonts w:ascii="Calibri" w:hAnsi="Calibri"/>
          <w:color w:val="C40006"/>
        </w:rPr>
        <w:t xml:space="preserve"> la fin de la permanence, je veillerai à </w:t>
      </w:r>
    </w:p>
    <w:p w14:paraId="1BD28321" w14:textId="77777777" w:rsidR="009E486C" w:rsidRDefault="009E486C" w:rsidP="009E486C">
      <w:pPr>
        <w:jc w:val="both"/>
        <w:rPr>
          <w:rFonts w:ascii="Calibri" w:hAnsi="Calibri"/>
        </w:rPr>
      </w:pPr>
      <w:r>
        <w:rPr>
          <w:rFonts w:ascii="Calibri" w:hAnsi="Calibri"/>
        </w:rPr>
        <w:t>- Fermez toutes les portes donnant sur l’extérieur (verrous intérieurs des 2 portes de la salle jaune)</w:t>
      </w:r>
    </w:p>
    <w:p w14:paraId="75FD4886" w14:textId="77777777" w:rsidR="009E486C" w:rsidRPr="00C75214" w:rsidRDefault="009E486C" w:rsidP="009E486C">
      <w:pPr>
        <w:jc w:val="both"/>
        <w:rPr>
          <w:rFonts w:ascii="Calibri" w:hAnsi="Calibri"/>
        </w:rPr>
      </w:pPr>
      <w:r w:rsidRPr="00C75214">
        <w:rPr>
          <w:rFonts w:ascii="Calibri" w:hAnsi="Calibri"/>
        </w:rPr>
        <w:t xml:space="preserve">- Éteindre </w:t>
      </w:r>
      <w:r>
        <w:rPr>
          <w:rFonts w:ascii="Calibri" w:hAnsi="Calibri"/>
        </w:rPr>
        <w:t>les lumières des pièces (sauf les toilettes et les lumières plafonds rondes du hall : lumières automatiques)</w:t>
      </w:r>
    </w:p>
    <w:p w14:paraId="10D43E16" w14:textId="77777777" w:rsidR="009E486C" w:rsidRPr="00C75214" w:rsidRDefault="009E486C" w:rsidP="009E486C">
      <w:pPr>
        <w:jc w:val="both"/>
        <w:rPr>
          <w:rFonts w:ascii="Calibri" w:hAnsi="Calibri"/>
        </w:rPr>
      </w:pPr>
      <w:r w:rsidRPr="00C75214">
        <w:rPr>
          <w:rFonts w:ascii="Calibri" w:hAnsi="Calibri"/>
        </w:rPr>
        <w:t>- Éteindre les ordinateurs</w:t>
      </w:r>
    </w:p>
    <w:p w14:paraId="395E79C8" w14:textId="77777777" w:rsidR="009E486C" w:rsidRDefault="009E486C" w:rsidP="009E486C">
      <w:pPr>
        <w:jc w:val="both"/>
        <w:rPr>
          <w:rFonts w:ascii="Calibri" w:hAnsi="Calibri"/>
        </w:rPr>
      </w:pPr>
      <w:r w:rsidRPr="00C75214">
        <w:rPr>
          <w:rFonts w:ascii="Calibri" w:hAnsi="Calibri"/>
        </w:rPr>
        <w:t xml:space="preserve">- Fermer les volets roulants extérieurs </w:t>
      </w:r>
      <w:r>
        <w:rPr>
          <w:rFonts w:ascii="Calibri" w:hAnsi="Calibri"/>
        </w:rPr>
        <w:t xml:space="preserve">des salles </w:t>
      </w:r>
    </w:p>
    <w:p w14:paraId="7872B270" w14:textId="77777777" w:rsidR="009E486C" w:rsidRPr="00C75214" w:rsidRDefault="009E486C" w:rsidP="009E486C">
      <w:pPr>
        <w:jc w:val="both"/>
        <w:rPr>
          <w:rFonts w:ascii="Calibri" w:hAnsi="Calibri"/>
        </w:rPr>
      </w:pPr>
      <w:r w:rsidRPr="00C75214">
        <w:rPr>
          <w:rFonts w:ascii="Calibri" w:hAnsi="Calibri"/>
        </w:rPr>
        <w:t>- Éteindre les lumières</w:t>
      </w:r>
      <w:r>
        <w:rPr>
          <w:rFonts w:ascii="Calibri" w:hAnsi="Calibri"/>
        </w:rPr>
        <w:t xml:space="preserve"> des couloirs</w:t>
      </w:r>
    </w:p>
    <w:p w14:paraId="63346926" w14:textId="77777777" w:rsidR="009E486C" w:rsidRDefault="009E486C" w:rsidP="009E486C">
      <w:pPr>
        <w:jc w:val="both"/>
        <w:rPr>
          <w:rFonts w:ascii="Calibri" w:hAnsi="Calibri"/>
        </w:rPr>
      </w:pPr>
      <w:r w:rsidRPr="00C75214">
        <w:rPr>
          <w:rFonts w:ascii="Calibri" w:hAnsi="Calibri"/>
        </w:rPr>
        <w:t xml:space="preserve">- </w:t>
      </w:r>
      <w:r>
        <w:rPr>
          <w:rFonts w:ascii="Calibri" w:hAnsi="Calibri"/>
        </w:rPr>
        <w:t>Sortir Rue de Marseille</w:t>
      </w:r>
    </w:p>
    <w:p w14:paraId="6CB2B763" w14:textId="77777777" w:rsidR="009E486C" w:rsidRDefault="009E486C" w:rsidP="009E486C">
      <w:pPr>
        <w:jc w:val="both"/>
        <w:rPr>
          <w:rFonts w:ascii="Calibri" w:hAnsi="Calibri"/>
        </w:rPr>
      </w:pPr>
      <w:r>
        <w:rPr>
          <w:rFonts w:ascii="Calibri" w:hAnsi="Calibri"/>
        </w:rPr>
        <w:t>- Passer le badge</w:t>
      </w:r>
      <w:r w:rsidRPr="00C75214">
        <w:rPr>
          <w:rFonts w:ascii="Calibri" w:hAnsi="Calibri"/>
        </w:rPr>
        <w:t xml:space="preserve"> rue de Marseille</w:t>
      </w:r>
      <w:r>
        <w:rPr>
          <w:rFonts w:ascii="Calibri" w:hAnsi="Calibri"/>
        </w:rPr>
        <w:t>. Le rideau métallique se ferme</w:t>
      </w:r>
    </w:p>
    <w:p w14:paraId="1F322FFA" w14:textId="77777777" w:rsidR="009E486C" w:rsidRPr="00C75214" w:rsidRDefault="009E486C" w:rsidP="009E486C">
      <w:pPr>
        <w:jc w:val="both"/>
        <w:rPr>
          <w:rFonts w:ascii="Calibri" w:hAnsi="Calibri"/>
        </w:rPr>
      </w:pPr>
      <w:r>
        <w:rPr>
          <w:rFonts w:ascii="Calibri" w:hAnsi="Calibri"/>
        </w:rPr>
        <w:t xml:space="preserve">- Déposer le badge dans la boîte aux lettres prévue à cet effet (hall du 25 rue </w:t>
      </w:r>
      <w:proofErr w:type="spellStart"/>
      <w:r>
        <w:rPr>
          <w:rFonts w:ascii="Calibri" w:hAnsi="Calibri"/>
        </w:rPr>
        <w:t>Jaboulay</w:t>
      </w:r>
      <w:proofErr w:type="spellEnd"/>
      <w:r>
        <w:rPr>
          <w:rFonts w:ascii="Calibri" w:hAnsi="Calibri"/>
        </w:rPr>
        <w:t>) à l’issue de la permanence</w:t>
      </w:r>
      <w:r w:rsidRPr="00C75214">
        <w:rPr>
          <w:rFonts w:ascii="Calibri" w:hAnsi="Calibri"/>
        </w:rPr>
        <w:t>.</w:t>
      </w:r>
    </w:p>
    <w:p w14:paraId="63674995" w14:textId="77777777" w:rsidR="009E486C" w:rsidRPr="00C75214" w:rsidRDefault="009E486C" w:rsidP="009E486C">
      <w:pPr>
        <w:jc w:val="both"/>
        <w:rPr>
          <w:rFonts w:ascii="Calibri" w:hAnsi="Calibri"/>
        </w:rPr>
      </w:pPr>
      <w:r w:rsidRPr="00C75214">
        <w:rPr>
          <w:rFonts w:ascii="Calibri" w:hAnsi="Calibri"/>
        </w:rPr>
        <w:t>- Réduire au maximum les nuisances sonores à la sortie du local</w:t>
      </w:r>
    </w:p>
    <w:p w14:paraId="0C7EC913" w14:textId="77777777" w:rsidR="009E486C" w:rsidRPr="00C75214" w:rsidRDefault="009E486C" w:rsidP="009E486C">
      <w:pPr>
        <w:jc w:val="both"/>
        <w:rPr>
          <w:rFonts w:ascii="Calibri" w:hAnsi="Calibri"/>
          <w:color w:val="FFCC00"/>
        </w:rPr>
      </w:pPr>
    </w:p>
    <w:p w14:paraId="76F49F9D" w14:textId="77777777" w:rsidR="009E486C" w:rsidRPr="00C75214" w:rsidRDefault="009E486C" w:rsidP="009E486C">
      <w:pPr>
        <w:jc w:val="both"/>
        <w:rPr>
          <w:rFonts w:ascii="Calibri" w:hAnsi="Calibri"/>
          <w:color w:val="C40006"/>
        </w:rPr>
      </w:pPr>
      <w:r w:rsidRPr="00C75214">
        <w:rPr>
          <w:rFonts w:ascii="Calibri" w:hAnsi="Calibri"/>
          <w:color w:val="C40006"/>
        </w:rPr>
        <w:t>En cas de problème je dois contacter immédiatement et en priorité :</w:t>
      </w:r>
    </w:p>
    <w:p w14:paraId="219C2F57" w14:textId="2120BCC8" w:rsidR="009E486C" w:rsidRPr="00C75214" w:rsidRDefault="007D3DB3" w:rsidP="009E486C">
      <w:pPr>
        <w:jc w:val="both"/>
        <w:rPr>
          <w:rFonts w:ascii="Calibri" w:hAnsi="Calibri"/>
        </w:rPr>
      </w:pPr>
      <w:r>
        <w:rPr>
          <w:rFonts w:ascii="Calibri" w:hAnsi="Calibri"/>
        </w:rPr>
        <w:t xml:space="preserve">Chantal </w:t>
      </w:r>
      <w:proofErr w:type="spellStart"/>
      <w:r>
        <w:rPr>
          <w:rFonts w:ascii="Calibri" w:hAnsi="Calibri"/>
        </w:rPr>
        <w:t>Delachaux</w:t>
      </w:r>
      <w:proofErr w:type="spellEnd"/>
      <w:r w:rsidRPr="00C75214">
        <w:rPr>
          <w:rFonts w:ascii="Calibri" w:hAnsi="Calibri"/>
        </w:rPr>
        <w:t xml:space="preserve"> </w:t>
      </w:r>
      <w:r w:rsidR="009E486C" w:rsidRPr="00C75214">
        <w:rPr>
          <w:rFonts w:ascii="Calibri" w:hAnsi="Calibri"/>
        </w:rPr>
        <w:t xml:space="preserve">(coordonnées sur la fiche </w:t>
      </w:r>
      <w:r w:rsidR="009E486C">
        <w:rPr>
          <w:rFonts w:ascii="Calibri" w:hAnsi="Calibri"/>
        </w:rPr>
        <w:t>procédures de fermeture</w:t>
      </w:r>
      <w:r w:rsidR="009E486C" w:rsidRPr="00C75214">
        <w:rPr>
          <w:rFonts w:ascii="Calibri" w:hAnsi="Calibri"/>
        </w:rPr>
        <w:t xml:space="preserve"> dans les locaux)</w:t>
      </w:r>
    </w:p>
    <w:p w14:paraId="7FD0E642" w14:textId="77777777" w:rsidR="009E486C" w:rsidRPr="00C75214" w:rsidRDefault="009E486C" w:rsidP="009E486C">
      <w:pPr>
        <w:jc w:val="both"/>
        <w:rPr>
          <w:rFonts w:ascii="Calibri" w:hAnsi="Calibri"/>
        </w:rPr>
      </w:pPr>
      <w:r w:rsidRPr="00C75214">
        <w:rPr>
          <w:rFonts w:ascii="Calibri" w:hAnsi="Calibri"/>
        </w:rPr>
        <w:t>En cas de dégât des eaux ou d’incendie, je dois immédiatement appeler les pompiers (18). En cas d’intrusion extérieure difficile à maîtriser, je dois contacter la police (17). Enfin, en cas de malaise ou d’accident, je dois contacter le 112.</w:t>
      </w:r>
    </w:p>
    <w:p w14:paraId="0C1E6106" w14:textId="77777777" w:rsidR="009E486C" w:rsidRPr="00C75214" w:rsidRDefault="009E486C" w:rsidP="009E486C">
      <w:pPr>
        <w:tabs>
          <w:tab w:val="left" w:pos="3120"/>
        </w:tabs>
        <w:jc w:val="both"/>
        <w:rPr>
          <w:rFonts w:ascii="Calibri" w:hAnsi="Calibri"/>
        </w:rPr>
      </w:pPr>
      <w:r w:rsidRPr="00C75214">
        <w:rPr>
          <w:rFonts w:ascii="Calibri" w:hAnsi="Calibri"/>
        </w:rPr>
        <w:tab/>
      </w:r>
    </w:p>
    <w:p w14:paraId="047CDE27" w14:textId="77777777" w:rsidR="009E486C" w:rsidRPr="00C75214" w:rsidRDefault="009E486C" w:rsidP="009E486C">
      <w:pPr>
        <w:tabs>
          <w:tab w:val="left" w:pos="7371"/>
        </w:tabs>
        <w:jc w:val="both"/>
        <w:rPr>
          <w:rFonts w:ascii="Calibri" w:hAnsi="Calibri"/>
        </w:rPr>
      </w:pPr>
      <w:r w:rsidRPr="00C75214">
        <w:rPr>
          <w:rFonts w:ascii="Calibri" w:hAnsi="Calibri"/>
        </w:rPr>
        <w:t>Fait le  ..................</w:t>
      </w:r>
      <w:r w:rsidRPr="00C75214">
        <w:rPr>
          <w:rFonts w:ascii="Calibri" w:hAnsi="Calibri"/>
        </w:rPr>
        <w:tab/>
        <w:t>signature .................................</w:t>
      </w:r>
    </w:p>
    <w:p w14:paraId="45632FC5" w14:textId="77777777" w:rsidR="009E486C" w:rsidRDefault="009E486C" w:rsidP="009E486C">
      <w:pPr>
        <w:rPr>
          <w:rFonts w:ascii="Calibri" w:hAnsi="Calibri"/>
          <w:sz w:val="28"/>
        </w:rPr>
      </w:pPr>
    </w:p>
    <w:p w14:paraId="092C7BDA" w14:textId="77777777" w:rsidR="009E486C" w:rsidRDefault="009E486C" w:rsidP="009E486C">
      <w:pPr>
        <w:rPr>
          <w:rFonts w:ascii="Calibri" w:hAnsi="Calibri"/>
          <w:sz w:val="28"/>
        </w:rPr>
      </w:pPr>
    </w:p>
    <w:p w14:paraId="0A980129" w14:textId="77777777" w:rsidR="009E486C" w:rsidRDefault="009E486C" w:rsidP="009E486C">
      <w:pPr>
        <w:rPr>
          <w:rFonts w:ascii="Calibri" w:hAnsi="Calibri"/>
          <w:sz w:val="28"/>
        </w:rPr>
      </w:pPr>
    </w:p>
    <w:p w14:paraId="588E3E30" w14:textId="77777777" w:rsidR="006E5938" w:rsidRDefault="006E5938" w:rsidP="00693820">
      <w:pPr>
        <w:rPr>
          <w:rFonts w:ascii="Calibri" w:hAnsi="Calibri"/>
          <w:sz w:val="28"/>
        </w:rPr>
      </w:pPr>
    </w:p>
    <w:p w14:paraId="63F4A308" w14:textId="77777777" w:rsidR="006E5938" w:rsidRDefault="006E5938" w:rsidP="00693820">
      <w:pPr>
        <w:jc w:val="both"/>
        <w:rPr>
          <w:rFonts w:ascii="Calibri" w:hAnsi="Calibri"/>
          <w:sz w:val="28"/>
        </w:rPr>
      </w:pPr>
    </w:p>
    <w:p w14:paraId="3B1F63D1" w14:textId="77777777" w:rsidR="006E5938" w:rsidRDefault="006E5938" w:rsidP="008E4FDD">
      <w:pPr>
        <w:jc w:val="both"/>
        <w:rPr>
          <w:rFonts w:ascii="Calibri" w:hAnsi="Calibri"/>
          <w:sz w:val="28"/>
        </w:rPr>
      </w:pPr>
    </w:p>
    <w:p w14:paraId="05D81802" w14:textId="77777777" w:rsidR="006E5938" w:rsidRPr="00C75214" w:rsidRDefault="006E5938" w:rsidP="008E4FDD">
      <w:pPr>
        <w:jc w:val="both"/>
        <w:rPr>
          <w:rFonts w:ascii="Calibri" w:hAnsi="Calibri"/>
          <w:sz w:val="28"/>
        </w:rPr>
      </w:pPr>
    </w:p>
    <w:p w14:paraId="4E1DC829" w14:textId="77777777" w:rsidR="006E5938" w:rsidRPr="00C75214" w:rsidRDefault="006E5938" w:rsidP="001910ED">
      <w:pPr>
        <w:jc w:val="right"/>
        <w:rPr>
          <w:rFonts w:ascii="Calibri" w:hAnsi="Calibri"/>
          <w:sz w:val="16"/>
        </w:rPr>
      </w:pPr>
    </w:p>
    <w:p w14:paraId="6794B904" w14:textId="77777777" w:rsidR="006E5938" w:rsidRPr="00C75214" w:rsidRDefault="006E5938" w:rsidP="001910ED">
      <w:pPr>
        <w:shd w:val="solid" w:color="C40006" w:fill="auto"/>
        <w:tabs>
          <w:tab w:val="left" w:pos="1560"/>
          <w:tab w:val="center" w:pos="5103"/>
        </w:tabs>
        <w:jc w:val="center"/>
        <w:rPr>
          <w:rFonts w:ascii="Calibri" w:hAnsi="Calibri"/>
          <w:sz w:val="48"/>
        </w:rPr>
      </w:pPr>
      <w:r w:rsidRPr="00C75214">
        <w:rPr>
          <w:rFonts w:ascii="Calibri" w:hAnsi="Calibri"/>
          <w:sz w:val="48"/>
        </w:rPr>
        <w:lastRenderedPageBreak/>
        <w:t>Fiche de procédure de permanence</w:t>
      </w:r>
    </w:p>
    <w:p w14:paraId="4F8AAC6A" w14:textId="77777777" w:rsidR="006E5938" w:rsidRPr="00C75214" w:rsidRDefault="006E5938" w:rsidP="001910ED">
      <w:pPr>
        <w:rPr>
          <w:rFonts w:ascii="Calibri" w:hAnsi="Calibri"/>
          <w:color w:val="999999"/>
          <w:sz w:val="28"/>
        </w:rPr>
      </w:pPr>
    </w:p>
    <w:p w14:paraId="047146C2" w14:textId="77777777" w:rsidR="009E486C" w:rsidRPr="009E486C" w:rsidRDefault="009E486C" w:rsidP="009E486C">
      <w:pPr>
        <w:tabs>
          <w:tab w:val="left" w:pos="709"/>
          <w:tab w:val="center" w:pos="5103"/>
        </w:tabs>
        <w:rPr>
          <w:rFonts w:ascii="Calibri" w:hAnsi="Calibri"/>
          <w:noProof/>
          <w:sz w:val="28"/>
          <w:szCs w:val="28"/>
        </w:rPr>
      </w:pPr>
      <w:r w:rsidRPr="00C75214">
        <w:rPr>
          <w:rFonts w:ascii="Calibri" w:hAnsi="Calibri"/>
        </w:rPr>
        <w:t xml:space="preserve">Je </w:t>
      </w:r>
      <w:proofErr w:type="spellStart"/>
      <w:r w:rsidRPr="00C75214">
        <w:rPr>
          <w:rFonts w:ascii="Calibri" w:hAnsi="Calibri"/>
        </w:rPr>
        <w:t>sous-signé</w:t>
      </w:r>
      <w:proofErr w:type="spellEnd"/>
      <w:r w:rsidRPr="00C75214">
        <w:rPr>
          <w:rFonts w:ascii="Calibri" w:hAnsi="Calibri"/>
        </w:rPr>
        <w:t xml:space="preserve"> </w:t>
      </w:r>
      <w:proofErr w:type="gramStart"/>
      <w:r>
        <w:rPr>
          <w:rFonts w:ascii="Calibri" w:hAnsi="Calibri"/>
          <w:noProof/>
          <w:sz w:val="28"/>
          <w:szCs w:val="28"/>
        </w:rPr>
        <w:t>………..………………….</w:t>
      </w:r>
      <w:r w:rsidRPr="00C75214">
        <w:rPr>
          <w:rFonts w:ascii="Calibri" w:hAnsi="Calibri"/>
        </w:rPr>
        <w:t>,</w:t>
      </w:r>
      <w:proofErr w:type="gramEnd"/>
      <w:r w:rsidRPr="00C75214">
        <w:rPr>
          <w:rFonts w:ascii="Calibri" w:hAnsi="Calibri"/>
        </w:rPr>
        <w:t xml:space="preserve"> référent dûment mandaté par l’association</w:t>
      </w:r>
      <w:r>
        <w:rPr>
          <w:rFonts w:ascii="Calibri" w:hAnsi="Calibri"/>
        </w:rPr>
        <w:t xml:space="preserve"> </w:t>
      </w:r>
      <w:r>
        <w:rPr>
          <w:rFonts w:ascii="Calibri" w:hAnsi="Calibri"/>
          <w:noProof/>
          <w:sz w:val="28"/>
          <w:szCs w:val="28"/>
        </w:rPr>
        <w:t>………..…………………..</w:t>
      </w:r>
      <w:r w:rsidRPr="00C75214">
        <w:rPr>
          <w:rFonts w:ascii="Calibri" w:hAnsi="Calibri"/>
        </w:rPr>
        <w:t>, qui a, au préalable, fourni une attestation d’assurance en responsabilité civile, m’engage, à respecter la procédure suivante pour toutes le</w:t>
      </w:r>
      <w:r>
        <w:rPr>
          <w:rFonts w:ascii="Calibri" w:hAnsi="Calibri"/>
        </w:rPr>
        <w:t>s permanences que j’effectuerai</w:t>
      </w:r>
      <w:r w:rsidRPr="00C75214">
        <w:rPr>
          <w:rFonts w:ascii="Calibri" w:hAnsi="Calibri"/>
        </w:rPr>
        <w:t xml:space="preserve"> à </w:t>
      </w:r>
      <w:r>
        <w:rPr>
          <w:rFonts w:ascii="Calibri" w:hAnsi="Calibri"/>
        </w:rPr>
        <w:t>la Maison des Étudiants</w:t>
      </w:r>
      <w:r w:rsidRPr="00C75214">
        <w:rPr>
          <w:rFonts w:ascii="Calibri" w:hAnsi="Calibri"/>
        </w:rPr>
        <w:t>.</w:t>
      </w:r>
    </w:p>
    <w:p w14:paraId="08B4312F" w14:textId="77777777" w:rsidR="009E486C" w:rsidRPr="00C75214" w:rsidRDefault="009E486C" w:rsidP="009E486C">
      <w:pPr>
        <w:jc w:val="both"/>
        <w:rPr>
          <w:rFonts w:ascii="Calibri" w:hAnsi="Calibri"/>
        </w:rPr>
      </w:pPr>
      <w:r w:rsidRPr="00C75214">
        <w:rPr>
          <w:rFonts w:ascii="Calibri" w:hAnsi="Calibri"/>
        </w:rPr>
        <w:t xml:space="preserve">Je m’engage à faire la demande préalable de permanence soit via le </w:t>
      </w:r>
      <w:proofErr w:type="spellStart"/>
      <w:r w:rsidRPr="00C75214">
        <w:rPr>
          <w:rFonts w:ascii="Calibri" w:hAnsi="Calibri"/>
        </w:rPr>
        <w:t>google</w:t>
      </w:r>
      <w:proofErr w:type="spellEnd"/>
      <w:r w:rsidRPr="00C75214">
        <w:rPr>
          <w:rFonts w:ascii="Calibri" w:hAnsi="Calibri"/>
        </w:rPr>
        <w:t xml:space="preserve"> agenda, soit à l’un des agents de </w:t>
      </w:r>
      <w:r>
        <w:rPr>
          <w:rFonts w:ascii="Calibri" w:hAnsi="Calibri"/>
        </w:rPr>
        <w:t>la Maison des Étudiants</w:t>
      </w:r>
      <w:r w:rsidRPr="00C75214">
        <w:rPr>
          <w:rFonts w:ascii="Calibri" w:hAnsi="Calibri"/>
        </w:rPr>
        <w:t xml:space="preserve"> dans des délais raisonnables. Les permanences associatives ont lieu les jours ouvrés de 1</w:t>
      </w:r>
      <w:r>
        <w:rPr>
          <w:rFonts w:ascii="Calibri" w:hAnsi="Calibri"/>
        </w:rPr>
        <w:t>8</w:t>
      </w:r>
      <w:r w:rsidRPr="00C75214">
        <w:rPr>
          <w:rFonts w:ascii="Calibri" w:hAnsi="Calibri"/>
        </w:rPr>
        <w:t xml:space="preserve">h à 22h30 et le samedi </w:t>
      </w:r>
      <w:r>
        <w:rPr>
          <w:rFonts w:ascii="Calibri" w:hAnsi="Calibri"/>
        </w:rPr>
        <w:t>de</w:t>
      </w:r>
      <w:r w:rsidRPr="00C75214">
        <w:rPr>
          <w:rFonts w:ascii="Calibri" w:hAnsi="Calibri"/>
        </w:rPr>
        <w:t xml:space="preserve"> 9h </w:t>
      </w:r>
      <w:r>
        <w:rPr>
          <w:rFonts w:ascii="Calibri" w:hAnsi="Calibri"/>
        </w:rPr>
        <w:t>à</w:t>
      </w:r>
      <w:r w:rsidRPr="00C75214">
        <w:rPr>
          <w:rFonts w:ascii="Calibri" w:hAnsi="Calibri"/>
        </w:rPr>
        <w:t xml:space="preserve"> 22h30.</w:t>
      </w:r>
    </w:p>
    <w:p w14:paraId="03CF8E1A" w14:textId="77777777" w:rsidR="009E486C" w:rsidRPr="00C75214" w:rsidRDefault="009E486C" w:rsidP="009E486C">
      <w:pPr>
        <w:jc w:val="both"/>
        <w:rPr>
          <w:rFonts w:ascii="Calibri" w:hAnsi="Calibri"/>
        </w:rPr>
      </w:pPr>
      <w:r w:rsidRPr="00C75214">
        <w:rPr>
          <w:rFonts w:ascii="Calibri" w:hAnsi="Calibri"/>
        </w:rPr>
        <w:t>J</w:t>
      </w:r>
      <w:r>
        <w:rPr>
          <w:rFonts w:ascii="Calibri" w:hAnsi="Calibri"/>
        </w:rPr>
        <w:t xml:space="preserve">’ai réservé au préalable sur le </w:t>
      </w:r>
      <w:proofErr w:type="spellStart"/>
      <w:r>
        <w:rPr>
          <w:rFonts w:ascii="Calibri" w:hAnsi="Calibri"/>
        </w:rPr>
        <w:t>google</w:t>
      </w:r>
      <w:proofErr w:type="spellEnd"/>
      <w:r>
        <w:rPr>
          <w:rFonts w:ascii="Calibri" w:hAnsi="Calibri"/>
        </w:rPr>
        <w:t xml:space="preserve"> agenda un espace pour l’association et je </w:t>
      </w:r>
      <w:r w:rsidRPr="00C75214">
        <w:rPr>
          <w:rFonts w:ascii="Calibri" w:hAnsi="Calibri"/>
        </w:rPr>
        <w:t xml:space="preserve">retirerai </w:t>
      </w:r>
      <w:r>
        <w:rPr>
          <w:rFonts w:ascii="Calibri" w:hAnsi="Calibri"/>
        </w:rPr>
        <w:t>le badge</w:t>
      </w:r>
      <w:r w:rsidRPr="00C75214">
        <w:rPr>
          <w:rFonts w:ascii="Calibri" w:hAnsi="Calibri"/>
        </w:rPr>
        <w:t xml:space="preserve"> du local avant 1</w:t>
      </w:r>
      <w:r>
        <w:rPr>
          <w:rFonts w:ascii="Calibri" w:hAnsi="Calibri"/>
        </w:rPr>
        <w:t>7</w:t>
      </w:r>
      <w:r w:rsidRPr="00C75214">
        <w:rPr>
          <w:rFonts w:ascii="Calibri" w:hAnsi="Calibri"/>
        </w:rPr>
        <w:t>h</w:t>
      </w:r>
      <w:r>
        <w:rPr>
          <w:rFonts w:ascii="Calibri" w:hAnsi="Calibri"/>
        </w:rPr>
        <w:t>45</w:t>
      </w:r>
      <w:r w:rsidRPr="00C75214">
        <w:rPr>
          <w:rFonts w:ascii="Calibri" w:hAnsi="Calibri"/>
        </w:rPr>
        <w:t>.</w:t>
      </w:r>
    </w:p>
    <w:p w14:paraId="4C8B2D7F" w14:textId="77777777" w:rsidR="009E486C" w:rsidRPr="00C75214" w:rsidRDefault="009E486C" w:rsidP="009E486C">
      <w:pPr>
        <w:jc w:val="both"/>
        <w:rPr>
          <w:rFonts w:ascii="Calibri" w:hAnsi="Calibri"/>
          <w:color w:val="FFCC00"/>
        </w:rPr>
      </w:pPr>
    </w:p>
    <w:p w14:paraId="125D47DE" w14:textId="77777777" w:rsidR="009E486C" w:rsidRDefault="009E486C" w:rsidP="009E486C">
      <w:pPr>
        <w:jc w:val="both"/>
        <w:rPr>
          <w:rFonts w:ascii="Calibri" w:hAnsi="Calibri"/>
          <w:color w:val="C40006"/>
        </w:rPr>
      </w:pPr>
      <w:r w:rsidRPr="00C75214">
        <w:rPr>
          <w:rFonts w:ascii="Calibri" w:hAnsi="Calibri"/>
          <w:color w:val="C40006"/>
        </w:rPr>
        <w:t>Pendant la permanence :</w:t>
      </w:r>
    </w:p>
    <w:p w14:paraId="1F9AC440" w14:textId="77777777" w:rsidR="009E486C" w:rsidRPr="00C75214" w:rsidRDefault="009E486C" w:rsidP="009E486C">
      <w:pPr>
        <w:jc w:val="both"/>
        <w:rPr>
          <w:rFonts w:ascii="Calibri" w:hAnsi="Calibri"/>
          <w:color w:val="C40006"/>
        </w:rPr>
      </w:pPr>
      <w:r>
        <w:rPr>
          <w:rFonts w:ascii="Calibri" w:hAnsi="Calibri"/>
          <w:color w:val="C40006"/>
        </w:rPr>
        <w:t>Je m’engage à respecter et faire respecter les consignes suivantes :</w:t>
      </w:r>
    </w:p>
    <w:p w14:paraId="0F67925C" w14:textId="77777777" w:rsidR="009E486C" w:rsidRDefault="009E486C" w:rsidP="009E486C">
      <w:pPr>
        <w:jc w:val="both"/>
        <w:rPr>
          <w:rFonts w:ascii="Calibri" w:hAnsi="Calibri"/>
        </w:rPr>
      </w:pPr>
      <w:r w:rsidRPr="00C75214">
        <w:rPr>
          <w:rFonts w:ascii="Calibri" w:hAnsi="Calibri"/>
        </w:rPr>
        <w:t>Les locaux seront strictement réservés aux usages suivants : travail individuel, ou en groupe, réunions, formations</w:t>
      </w:r>
      <w:r>
        <w:rPr>
          <w:rFonts w:ascii="Calibri" w:hAnsi="Calibri"/>
        </w:rPr>
        <w:t>, événements autorisés au préalable par la MDE</w:t>
      </w:r>
      <w:r w:rsidRPr="00C75214">
        <w:rPr>
          <w:rFonts w:ascii="Calibri" w:hAnsi="Calibri"/>
        </w:rPr>
        <w:t xml:space="preserve">. Le nombre d’occupants du local est limité à </w:t>
      </w:r>
      <w:r>
        <w:rPr>
          <w:rFonts w:ascii="Calibri" w:hAnsi="Calibri"/>
        </w:rPr>
        <w:t>1</w:t>
      </w:r>
      <w:r w:rsidRPr="00C75214">
        <w:rPr>
          <w:rFonts w:ascii="Calibri" w:hAnsi="Calibri"/>
        </w:rPr>
        <w:t xml:space="preserve">50 personnes maximum. Il est interdit d’y fumer, manger, consommer de l’alcool ou toute autre substance illicite. Aucun événement festif de quelque nature que ce soit n’est autorisé. </w:t>
      </w:r>
    </w:p>
    <w:p w14:paraId="1366955D" w14:textId="77777777" w:rsidR="009E486C" w:rsidRPr="00C75214" w:rsidRDefault="009E486C" w:rsidP="009E486C">
      <w:pPr>
        <w:jc w:val="both"/>
        <w:rPr>
          <w:rFonts w:ascii="Calibri" w:hAnsi="Calibri"/>
        </w:rPr>
      </w:pPr>
      <w:r w:rsidRPr="00C75214">
        <w:rPr>
          <w:rFonts w:ascii="Calibri" w:hAnsi="Calibri"/>
        </w:rPr>
        <w:t>Je m’engage à laisser les locaux rangés : bureaux et sol dégagés, afin d’en permettre le nettoyage quotidien. Je m’engage à veiller particulièrement, tout au long de sa permanence à l’usage tranquille du local et au respect des règles de bon voisinage, notamment en ce qui concerne les nuisances sonores.</w:t>
      </w:r>
    </w:p>
    <w:p w14:paraId="617CBE44" w14:textId="77777777" w:rsidR="009E486C" w:rsidRPr="00C75214" w:rsidRDefault="009E486C" w:rsidP="009E486C">
      <w:pPr>
        <w:jc w:val="both"/>
        <w:rPr>
          <w:rFonts w:ascii="Calibri" w:hAnsi="Calibri"/>
          <w:color w:val="FFCC00"/>
        </w:rPr>
      </w:pPr>
    </w:p>
    <w:p w14:paraId="099C1A5D" w14:textId="7EA7A189" w:rsidR="009E486C" w:rsidRPr="00C75214" w:rsidRDefault="001D2671" w:rsidP="009E486C">
      <w:pPr>
        <w:jc w:val="both"/>
        <w:rPr>
          <w:rFonts w:ascii="Calibri" w:hAnsi="Calibri"/>
          <w:color w:val="C40006"/>
        </w:rPr>
      </w:pPr>
      <w:r w:rsidRPr="00C75214">
        <w:rPr>
          <w:rFonts w:ascii="Calibri" w:hAnsi="Calibri"/>
          <w:color w:val="C40006"/>
        </w:rPr>
        <w:t>À</w:t>
      </w:r>
      <w:r w:rsidR="009E486C" w:rsidRPr="00C75214">
        <w:rPr>
          <w:rFonts w:ascii="Calibri" w:hAnsi="Calibri"/>
          <w:color w:val="C40006"/>
        </w:rPr>
        <w:t xml:space="preserve"> la fin de la permanence, je veillerai à </w:t>
      </w:r>
    </w:p>
    <w:p w14:paraId="44AC053A" w14:textId="77777777" w:rsidR="009E486C" w:rsidRDefault="009E486C" w:rsidP="009E486C">
      <w:pPr>
        <w:jc w:val="both"/>
        <w:rPr>
          <w:rFonts w:ascii="Calibri" w:hAnsi="Calibri"/>
        </w:rPr>
      </w:pPr>
      <w:r>
        <w:rPr>
          <w:rFonts w:ascii="Calibri" w:hAnsi="Calibri"/>
        </w:rPr>
        <w:t>- Fermez toutes les portes donnant sur l’extérieur (verrous intérieurs des 2 portes de la salle jaune)</w:t>
      </w:r>
    </w:p>
    <w:p w14:paraId="165158B1" w14:textId="77777777" w:rsidR="009E486C" w:rsidRPr="00C75214" w:rsidRDefault="009E486C" w:rsidP="009E486C">
      <w:pPr>
        <w:jc w:val="both"/>
        <w:rPr>
          <w:rFonts w:ascii="Calibri" w:hAnsi="Calibri"/>
        </w:rPr>
      </w:pPr>
      <w:r w:rsidRPr="00C75214">
        <w:rPr>
          <w:rFonts w:ascii="Calibri" w:hAnsi="Calibri"/>
        </w:rPr>
        <w:t xml:space="preserve">- Éteindre </w:t>
      </w:r>
      <w:r>
        <w:rPr>
          <w:rFonts w:ascii="Calibri" w:hAnsi="Calibri"/>
        </w:rPr>
        <w:t>les lumières des pièces (sauf les toilettes et les lumières plafonds rondes du hall : lumières automatiques)</w:t>
      </w:r>
    </w:p>
    <w:p w14:paraId="49C430E1" w14:textId="77777777" w:rsidR="009E486C" w:rsidRPr="00C75214" w:rsidRDefault="009E486C" w:rsidP="009E486C">
      <w:pPr>
        <w:jc w:val="both"/>
        <w:rPr>
          <w:rFonts w:ascii="Calibri" w:hAnsi="Calibri"/>
        </w:rPr>
      </w:pPr>
      <w:r w:rsidRPr="00C75214">
        <w:rPr>
          <w:rFonts w:ascii="Calibri" w:hAnsi="Calibri"/>
        </w:rPr>
        <w:t>- Éteindre les ordinateurs</w:t>
      </w:r>
    </w:p>
    <w:p w14:paraId="0693F285" w14:textId="77777777" w:rsidR="009E486C" w:rsidRDefault="009E486C" w:rsidP="009E486C">
      <w:pPr>
        <w:jc w:val="both"/>
        <w:rPr>
          <w:rFonts w:ascii="Calibri" w:hAnsi="Calibri"/>
        </w:rPr>
      </w:pPr>
      <w:r w:rsidRPr="00C75214">
        <w:rPr>
          <w:rFonts w:ascii="Calibri" w:hAnsi="Calibri"/>
        </w:rPr>
        <w:t xml:space="preserve">- Fermer les volets roulants extérieurs </w:t>
      </w:r>
      <w:r>
        <w:rPr>
          <w:rFonts w:ascii="Calibri" w:hAnsi="Calibri"/>
        </w:rPr>
        <w:t xml:space="preserve">des salles </w:t>
      </w:r>
    </w:p>
    <w:p w14:paraId="74CB966E" w14:textId="77777777" w:rsidR="009E486C" w:rsidRPr="00C75214" w:rsidRDefault="009E486C" w:rsidP="009E486C">
      <w:pPr>
        <w:jc w:val="both"/>
        <w:rPr>
          <w:rFonts w:ascii="Calibri" w:hAnsi="Calibri"/>
        </w:rPr>
      </w:pPr>
      <w:r w:rsidRPr="00C75214">
        <w:rPr>
          <w:rFonts w:ascii="Calibri" w:hAnsi="Calibri"/>
        </w:rPr>
        <w:t>- Éteindre les lumières</w:t>
      </w:r>
      <w:r>
        <w:rPr>
          <w:rFonts w:ascii="Calibri" w:hAnsi="Calibri"/>
        </w:rPr>
        <w:t xml:space="preserve"> des couloirs</w:t>
      </w:r>
    </w:p>
    <w:p w14:paraId="4156EA0E" w14:textId="77777777" w:rsidR="009E486C" w:rsidRDefault="009E486C" w:rsidP="009E486C">
      <w:pPr>
        <w:jc w:val="both"/>
        <w:rPr>
          <w:rFonts w:ascii="Calibri" w:hAnsi="Calibri"/>
        </w:rPr>
      </w:pPr>
      <w:r w:rsidRPr="00C75214">
        <w:rPr>
          <w:rFonts w:ascii="Calibri" w:hAnsi="Calibri"/>
        </w:rPr>
        <w:t xml:space="preserve">- </w:t>
      </w:r>
      <w:r>
        <w:rPr>
          <w:rFonts w:ascii="Calibri" w:hAnsi="Calibri"/>
        </w:rPr>
        <w:t>Sortir Rue de Marseille</w:t>
      </w:r>
    </w:p>
    <w:p w14:paraId="3E5DEABC" w14:textId="77777777" w:rsidR="009E486C" w:rsidRDefault="009E486C" w:rsidP="009E486C">
      <w:pPr>
        <w:jc w:val="both"/>
        <w:rPr>
          <w:rFonts w:ascii="Calibri" w:hAnsi="Calibri"/>
        </w:rPr>
      </w:pPr>
      <w:r>
        <w:rPr>
          <w:rFonts w:ascii="Calibri" w:hAnsi="Calibri"/>
        </w:rPr>
        <w:t>- Passer le badge</w:t>
      </w:r>
      <w:r w:rsidRPr="00C75214">
        <w:rPr>
          <w:rFonts w:ascii="Calibri" w:hAnsi="Calibri"/>
        </w:rPr>
        <w:t xml:space="preserve"> rue de Marseille</w:t>
      </w:r>
      <w:r>
        <w:rPr>
          <w:rFonts w:ascii="Calibri" w:hAnsi="Calibri"/>
        </w:rPr>
        <w:t>. Le rideau métallique se ferme</w:t>
      </w:r>
    </w:p>
    <w:p w14:paraId="34030B5C" w14:textId="77777777" w:rsidR="009E486C" w:rsidRPr="00C75214" w:rsidRDefault="009E486C" w:rsidP="009E486C">
      <w:pPr>
        <w:jc w:val="both"/>
        <w:rPr>
          <w:rFonts w:ascii="Calibri" w:hAnsi="Calibri"/>
        </w:rPr>
      </w:pPr>
      <w:r>
        <w:rPr>
          <w:rFonts w:ascii="Calibri" w:hAnsi="Calibri"/>
        </w:rPr>
        <w:t xml:space="preserve">- Déposer le badge dans la boîte aux lettres prévue à cet effet (hall du 25 rue </w:t>
      </w:r>
      <w:proofErr w:type="spellStart"/>
      <w:r>
        <w:rPr>
          <w:rFonts w:ascii="Calibri" w:hAnsi="Calibri"/>
        </w:rPr>
        <w:t>Jaboulay</w:t>
      </w:r>
      <w:proofErr w:type="spellEnd"/>
      <w:r>
        <w:rPr>
          <w:rFonts w:ascii="Calibri" w:hAnsi="Calibri"/>
        </w:rPr>
        <w:t>) à l’issue de la permanence</w:t>
      </w:r>
      <w:r w:rsidRPr="00C75214">
        <w:rPr>
          <w:rFonts w:ascii="Calibri" w:hAnsi="Calibri"/>
        </w:rPr>
        <w:t>.</w:t>
      </w:r>
    </w:p>
    <w:p w14:paraId="73D792D3" w14:textId="77777777" w:rsidR="009E486C" w:rsidRPr="00C75214" w:rsidRDefault="009E486C" w:rsidP="009E486C">
      <w:pPr>
        <w:jc w:val="both"/>
        <w:rPr>
          <w:rFonts w:ascii="Calibri" w:hAnsi="Calibri"/>
        </w:rPr>
      </w:pPr>
      <w:r w:rsidRPr="00C75214">
        <w:rPr>
          <w:rFonts w:ascii="Calibri" w:hAnsi="Calibri"/>
        </w:rPr>
        <w:t>- Réduire au maximum les nuisances sonores à la sortie du local</w:t>
      </w:r>
    </w:p>
    <w:p w14:paraId="302890A7" w14:textId="77777777" w:rsidR="009E486C" w:rsidRPr="00C75214" w:rsidRDefault="009E486C" w:rsidP="009E486C">
      <w:pPr>
        <w:jc w:val="both"/>
        <w:rPr>
          <w:rFonts w:ascii="Calibri" w:hAnsi="Calibri"/>
          <w:color w:val="FFCC00"/>
        </w:rPr>
      </w:pPr>
    </w:p>
    <w:p w14:paraId="1F423501" w14:textId="77777777" w:rsidR="009E486C" w:rsidRPr="00C75214" w:rsidRDefault="009E486C" w:rsidP="009E486C">
      <w:pPr>
        <w:jc w:val="both"/>
        <w:rPr>
          <w:rFonts w:ascii="Calibri" w:hAnsi="Calibri"/>
          <w:color w:val="C40006"/>
        </w:rPr>
      </w:pPr>
      <w:r w:rsidRPr="00C75214">
        <w:rPr>
          <w:rFonts w:ascii="Calibri" w:hAnsi="Calibri"/>
          <w:color w:val="C40006"/>
        </w:rPr>
        <w:t>En cas de problème je dois contacter immédiatement et en priorité :</w:t>
      </w:r>
    </w:p>
    <w:p w14:paraId="49F83523" w14:textId="4362E1F3" w:rsidR="009E486C" w:rsidRPr="00C75214" w:rsidRDefault="007D3DB3" w:rsidP="009E486C">
      <w:pPr>
        <w:jc w:val="both"/>
        <w:rPr>
          <w:rFonts w:ascii="Calibri" w:hAnsi="Calibri"/>
        </w:rPr>
      </w:pPr>
      <w:r>
        <w:rPr>
          <w:rFonts w:ascii="Calibri" w:hAnsi="Calibri"/>
        </w:rPr>
        <w:t xml:space="preserve">Chantal </w:t>
      </w:r>
      <w:proofErr w:type="spellStart"/>
      <w:r>
        <w:rPr>
          <w:rFonts w:ascii="Calibri" w:hAnsi="Calibri"/>
        </w:rPr>
        <w:t>Delachaux</w:t>
      </w:r>
      <w:proofErr w:type="spellEnd"/>
      <w:r w:rsidRPr="00C75214">
        <w:rPr>
          <w:rFonts w:ascii="Calibri" w:hAnsi="Calibri"/>
        </w:rPr>
        <w:t xml:space="preserve"> </w:t>
      </w:r>
      <w:r w:rsidR="009E486C" w:rsidRPr="00C75214">
        <w:rPr>
          <w:rFonts w:ascii="Calibri" w:hAnsi="Calibri"/>
        </w:rPr>
        <w:t xml:space="preserve">(coordonnées sur la fiche </w:t>
      </w:r>
      <w:r w:rsidR="009E486C">
        <w:rPr>
          <w:rFonts w:ascii="Calibri" w:hAnsi="Calibri"/>
        </w:rPr>
        <w:t>procédures de fermeture</w:t>
      </w:r>
      <w:r w:rsidR="009E486C" w:rsidRPr="00C75214">
        <w:rPr>
          <w:rFonts w:ascii="Calibri" w:hAnsi="Calibri"/>
        </w:rPr>
        <w:t xml:space="preserve"> dans les locaux)</w:t>
      </w:r>
    </w:p>
    <w:p w14:paraId="521B6E62" w14:textId="77777777" w:rsidR="009E486C" w:rsidRPr="00C75214" w:rsidRDefault="009E486C" w:rsidP="009E486C">
      <w:pPr>
        <w:jc w:val="both"/>
        <w:rPr>
          <w:rFonts w:ascii="Calibri" w:hAnsi="Calibri"/>
        </w:rPr>
      </w:pPr>
      <w:r w:rsidRPr="00C75214">
        <w:rPr>
          <w:rFonts w:ascii="Calibri" w:hAnsi="Calibri"/>
        </w:rPr>
        <w:t>En cas de dégât des eaux ou d’incendie, je dois immédiatement appeler les pompiers (18). En cas d’intrusion extérieure difficile à maîtriser, je dois contacter la police (17). Enfin, en cas de malaise ou d’accident, je dois contacter le 112.</w:t>
      </w:r>
    </w:p>
    <w:p w14:paraId="01668A4F" w14:textId="77777777" w:rsidR="009E486C" w:rsidRPr="00C75214" w:rsidRDefault="009E486C" w:rsidP="009E486C">
      <w:pPr>
        <w:tabs>
          <w:tab w:val="left" w:pos="3120"/>
        </w:tabs>
        <w:jc w:val="both"/>
        <w:rPr>
          <w:rFonts w:ascii="Calibri" w:hAnsi="Calibri"/>
        </w:rPr>
      </w:pPr>
      <w:r w:rsidRPr="00C75214">
        <w:rPr>
          <w:rFonts w:ascii="Calibri" w:hAnsi="Calibri"/>
        </w:rPr>
        <w:tab/>
      </w:r>
    </w:p>
    <w:p w14:paraId="55D4B0F8" w14:textId="77777777" w:rsidR="009E486C" w:rsidRPr="00C75214" w:rsidRDefault="009E486C" w:rsidP="009E486C">
      <w:pPr>
        <w:tabs>
          <w:tab w:val="left" w:pos="7371"/>
        </w:tabs>
        <w:jc w:val="both"/>
        <w:rPr>
          <w:rFonts w:ascii="Calibri" w:hAnsi="Calibri"/>
        </w:rPr>
      </w:pPr>
      <w:r w:rsidRPr="00C75214">
        <w:rPr>
          <w:rFonts w:ascii="Calibri" w:hAnsi="Calibri"/>
        </w:rPr>
        <w:t>Fait le  ..................</w:t>
      </w:r>
      <w:r w:rsidRPr="00C75214">
        <w:rPr>
          <w:rFonts w:ascii="Calibri" w:hAnsi="Calibri"/>
        </w:rPr>
        <w:tab/>
        <w:t>signature .................................</w:t>
      </w:r>
    </w:p>
    <w:p w14:paraId="5B9603BE" w14:textId="77777777" w:rsidR="009E486C" w:rsidRDefault="009E486C" w:rsidP="009E486C">
      <w:pPr>
        <w:rPr>
          <w:rFonts w:ascii="Calibri" w:hAnsi="Calibri"/>
          <w:sz w:val="28"/>
        </w:rPr>
      </w:pPr>
    </w:p>
    <w:p w14:paraId="251A79AD" w14:textId="77777777" w:rsidR="009E486C" w:rsidRDefault="009E486C" w:rsidP="009E486C">
      <w:pPr>
        <w:rPr>
          <w:rFonts w:ascii="Calibri" w:hAnsi="Calibri"/>
          <w:sz w:val="28"/>
        </w:rPr>
      </w:pPr>
    </w:p>
    <w:p w14:paraId="03BA99AC" w14:textId="77777777" w:rsidR="009E486C" w:rsidRDefault="009E486C" w:rsidP="009E486C">
      <w:pPr>
        <w:rPr>
          <w:rFonts w:ascii="Calibri" w:hAnsi="Calibri"/>
          <w:sz w:val="28"/>
        </w:rPr>
      </w:pPr>
    </w:p>
    <w:p w14:paraId="7F9F1177" w14:textId="77777777" w:rsidR="006E5938" w:rsidRDefault="006E5938" w:rsidP="00693820">
      <w:pPr>
        <w:jc w:val="both"/>
        <w:rPr>
          <w:rFonts w:ascii="Calibri" w:hAnsi="Calibri"/>
          <w:sz w:val="28"/>
        </w:rPr>
      </w:pPr>
    </w:p>
    <w:p w14:paraId="146DFF83" w14:textId="77777777" w:rsidR="006E5938" w:rsidRDefault="006E5938" w:rsidP="00E922A4">
      <w:pPr>
        <w:jc w:val="both"/>
        <w:rPr>
          <w:rFonts w:ascii="Calibri" w:hAnsi="Calibri"/>
          <w:sz w:val="28"/>
        </w:rPr>
        <w:sectPr w:rsidR="006E5938" w:rsidSect="001910ED">
          <w:type w:val="continuous"/>
          <w:pgSz w:w="11900" w:h="16840"/>
          <w:pgMar w:top="567" w:right="701" w:bottom="567" w:left="851" w:header="708" w:footer="708" w:gutter="0"/>
          <w:cols w:space="426"/>
        </w:sectPr>
      </w:pPr>
    </w:p>
    <w:p w14:paraId="5AF0130A" w14:textId="77777777" w:rsidR="006E5938" w:rsidRPr="00C75214" w:rsidRDefault="006E5938" w:rsidP="00E922A4">
      <w:pPr>
        <w:jc w:val="both"/>
        <w:rPr>
          <w:rFonts w:ascii="Calibri" w:hAnsi="Calibri"/>
          <w:sz w:val="28"/>
        </w:rPr>
      </w:pPr>
    </w:p>
    <w:sectPr w:rsidR="006E5938" w:rsidRPr="00C75214" w:rsidSect="006E5938">
      <w:type w:val="continuous"/>
      <w:pgSz w:w="11900" w:h="16840"/>
      <w:pgMar w:top="567" w:right="701" w:bottom="567" w:left="851" w:header="708" w:footer="708" w:gutter="0"/>
      <w:cols w:space="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7EF7F" w14:textId="77777777" w:rsidR="006E5938" w:rsidRDefault="006E5938">
      <w:r>
        <w:separator/>
      </w:r>
    </w:p>
  </w:endnote>
  <w:endnote w:type="continuationSeparator" w:id="0">
    <w:p w14:paraId="488CFB2E" w14:textId="77777777" w:rsidR="006E5938" w:rsidRDefault="006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duit ITC Medium">
    <w:altName w:val="Cambria"/>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7395" w14:textId="77777777" w:rsidR="006E5938" w:rsidRDefault="006E5938" w:rsidP="001910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03C4ED08" w14:textId="77777777" w:rsidR="006E5938" w:rsidRDefault="006E5938" w:rsidP="001910E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232F" w14:textId="77777777" w:rsidR="006E5938" w:rsidRPr="00B96F13" w:rsidRDefault="006E5938" w:rsidP="001910ED">
    <w:pPr>
      <w:pStyle w:val="Pieddepage"/>
      <w:framePr w:w="760" w:wrap="around" w:vAnchor="text" w:hAnchor="page" w:x="10162" w:y="177"/>
      <w:ind w:left="-284" w:right="-6"/>
      <w:jc w:val="right"/>
      <w:rPr>
        <w:rStyle w:val="Numrodepage"/>
      </w:rPr>
    </w:pPr>
    <w:r w:rsidRPr="00B96F13">
      <w:rPr>
        <w:rStyle w:val="Numrodepage"/>
        <w:color w:val="999999"/>
        <w:sz w:val="32"/>
      </w:rPr>
      <w:fldChar w:fldCharType="begin"/>
    </w:r>
    <w:r>
      <w:rPr>
        <w:rStyle w:val="Numrodepage"/>
        <w:rFonts w:ascii="Conduit ITC Medium" w:hAnsi="Conduit ITC Medium"/>
        <w:color w:val="999999"/>
        <w:sz w:val="32"/>
      </w:rPr>
      <w:instrText>PAGE</w:instrText>
    </w:r>
    <w:r w:rsidRPr="00B96F13">
      <w:rPr>
        <w:rStyle w:val="Numrodepage"/>
        <w:rFonts w:ascii="Conduit ITC Medium" w:hAnsi="Conduit ITC Medium"/>
        <w:color w:val="999999"/>
        <w:sz w:val="32"/>
      </w:rPr>
      <w:instrText xml:space="preserve">  </w:instrText>
    </w:r>
    <w:r w:rsidRPr="00B96F13">
      <w:rPr>
        <w:rStyle w:val="Numrodepage"/>
        <w:rFonts w:ascii="Conduit ITC Medium" w:hAnsi="Conduit ITC Medium"/>
        <w:color w:val="999999"/>
        <w:sz w:val="32"/>
      </w:rPr>
      <w:fldChar w:fldCharType="separate"/>
    </w:r>
    <w:r w:rsidR="00B16CC8">
      <w:rPr>
        <w:rStyle w:val="Numrodepage"/>
        <w:rFonts w:ascii="Conduit ITC Medium" w:hAnsi="Conduit ITC Medium"/>
        <w:noProof/>
        <w:color w:val="999999"/>
        <w:sz w:val="32"/>
      </w:rPr>
      <w:t>12</w:t>
    </w:r>
    <w:r w:rsidRPr="00B96F13">
      <w:rPr>
        <w:rStyle w:val="Numrodepage"/>
        <w:rFonts w:ascii="Conduit ITC Medium" w:hAnsi="Conduit ITC Medium"/>
        <w:color w:val="999999"/>
        <w:sz w:val="32"/>
      </w:rPr>
      <w:fldChar w:fldCharType="end"/>
    </w:r>
  </w:p>
  <w:p w14:paraId="73368EF3" w14:textId="77777777" w:rsidR="006E5938" w:rsidRDefault="006E5938" w:rsidP="001910ED">
    <w:pPr>
      <w:pStyle w:val="Pieddepage"/>
      <w:shd w:val="solid" w:color="C40006" w:fill="auto"/>
      <w:rPr>
        <w:rFonts w:ascii="Calibri" w:hAnsi="Calibri"/>
        <w:sz w:val="20"/>
        <w:szCs w:val="20"/>
      </w:rPr>
    </w:pPr>
    <w:r>
      <w:rPr>
        <w:rFonts w:ascii="Calibri" w:hAnsi="Calibri"/>
        <w:sz w:val="20"/>
        <w:szCs w:val="20"/>
      </w:rPr>
      <w:t>Maison des Étudiants Métropole de Lyon</w:t>
    </w:r>
  </w:p>
  <w:p w14:paraId="0F16E80E" w14:textId="77777777" w:rsidR="006E5938" w:rsidRPr="00C75214" w:rsidRDefault="006E5938" w:rsidP="001910ED">
    <w:pPr>
      <w:pStyle w:val="Pieddepage"/>
      <w:shd w:val="solid" w:color="C40006" w:fill="auto"/>
      <w:rPr>
        <w:rFonts w:ascii="Calibri" w:hAnsi="Calibri"/>
        <w:sz w:val="20"/>
        <w:szCs w:val="20"/>
      </w:rPr>
    </w:pPr>
    <w:r>
      <w:rPr>
        <w:rFonts w:ascii="Calibri" w:hAnsi="Calibri"/>
        <w:sz w:val="20"/>
        <w:szCs w:val="20"/>
      </w:rPr>
      <w:t>Unité Vie étudiante – Service Université – Direction de l’innovation et de l’action économique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D2F24" w14:textId="77777777" w:rsidR="006E5938" w:rsidRDefault="006E5938">
      <w:r>
        <w:separator/>
      </w:r>
    </w:p>
  </w:footnote>
  <w:footnote w:type="continuationSeparator" w:id="0">
    <w:p w14:paraId="1AFE5C03" w14:textId="77777777" w:rsidR="006E5938" w:rsidRDefault="006E5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0CCB"/>
    <w:multiLevelType w:val="hybridMultilevel"/>
    <w:tmpl w:val="4EE89452"/>
    <w:lvl w:ilvl="0" w:tplc="867A937A">
      <w:numFmt w:val="bullet"/>
      <w:lvlText w:val="-"/>
      <w:lvlJc w:val="left"/>
      <w:pPr>
        <w:ind w:left="720" w:hanging="360"/>
      </w:pPr>
      <w:rPr>
        <w:rFonts w:ascii="Calibri" w:eastAsia="Times New Roman" w:hAnsi="Calibri" w:cs="Times New Roman" w:hint="default"/>
        <w:color w:val="FFCC00"/>
        <w:sz w:val="32"/>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E61CA"/>
    <w:multiLevelType w:val="hybridMultilevel"/>
    <w:tmpl w:val="B3567974"/>
    <w:lvl w:ilvl="0" w:tplc="74F2D42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C77517"/>
    <w:multiLevelType w:val="hybridMultilevel"/>
    <w:tmpl w:val="5CE66294"/>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5E315806"/>
    <w:multiLevelType w:val="hybridMultilevel"/>
    <w:tmpl w:val="FD94DED6"/>
    <w:lvl w:ilvl="0" w:tplc="7098F148">
      <w:numFmt w:val="bullet"/>
      <w:lvlText w:val="-"/>
      <w:lvlJc w:val="left"/>
      <w:pPr>
        <w:ind w:left="720" w:hanging="360"/>
      </w:pPr>
      <w:rPr>
        <w:rFonts w:ascii="Calibri" w:eastAsia="Times New Roman" w:hAnsi="Calibri" w:cs="Times New Roman" w:hint="default"/>
        <w:color w:val="808080"/>
        <w:sz w:val="32"/>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CE"/>
    <w:rsid w:val="00006CB7"/>
    <w:rsid w:val="000161FB"/>
    <w:rsid w:val="000208FB"/>
    <w:rsid w:val="0003122F"/>
    <w:rsid w:val="00031A19"/>
    <w:rsid w:val="00050640"/>
    <w:rsid w:val="00051979"/>
    <w:rsid w:val="00084C5C"/>
    <w:rsid w:val="000B6571"/>
    <w:rsid w:val="000C683B"/>
    <w:rsid w:val="00105B28"/>
    <w:rsid w:val="00116B9B"/>
    <w:rsid w:val="0014449D"/>
    <w:rsid w:val="00150D2C"/>
    <w:rsid w:val="001571CC"/>
    <w:rsid w:val="00157902"/>
    <w:rsid w:val="00163205"/>
    <w:rsid w:val="00167C01"/>
    <w:rsid w:val="001705F2"/>
    <w:rsid w:val="00176FC0"/>
    <w:rsid w:val="001843BB"/>
    <w:rsid w:val="00187502"/>
    <w:rsid w:val="00187BFA"/>
    <w:rsid w:val="001910ED"/>
    <w:rsid w:val="001A489E"/>
    <w:rsid w:val="001D2671"/>
    <w:rsid w:val="001F2A20"/>
    <w:rsid w:val="002521CE"/>
    <w:rsid w:val="00273DC2"/>
    <w:rsid w:val="00274017"/>
    <w:rsid w:val="00280C19"/>
    <w:rsid w:val="002975FA"/>
    <w:rsid w:val="002A7ABF"/>
    <w:rsid w:val="002B34E7"/>
    <w:rsid w:val="002D0FCA"/>
    <w:rsid w:val="002F09CE"/>
    <w:rsid w:val="002F0C1D"/>
    <w:rsid w:val="00303E4A"/>
    <w:rsid w:val="003352C3"/>
    <w:rsid w:val="0033736D"/>
    <w:rsid w:val="003A1FCD"/>
    <w:rsid w:val="003B50F7"/>
    <w:rsid w:val="003E3B67"/>
    <w:rsid w:val="004032DB"/>
    <w:rsid w:val="004422BA"/>
    <w:rsid w:val="004468D9"/>
    <w:rsid w:val="0045238A"/>
    <w:rsid w:val="004A055C"/>
    <w:rsid w:val="004C480A"/>
    <w:rsid w:val="004C7505"/>
    <w:rsid w:val="004E636D"/>
    <w:rsid w:val="004F20A8"/>
    <w:rsid w:val="004F7056"/>
    <w:rsid w:val="00500354"/>
    <w:rsid w:val="0052584C"/>
    <w:rsid w:val="00525859"/>
    <w:rsid w:val="00581930"/>
    <w:rsid w:val="005C6C31"/>
    <w:rsid w:val="005E0191"/>
    <w:rsid w:val="005E7FCD"/>
    <w:rsid w:val="00602500"/>
    <w:rsid w:val="00624B4A"/>
    <w:rsid w:val="00665AB4"/>
    <w:rsid w:val="006833F0"/>
    <w:rsid w:val="00683F64"/>
    <w:rsid w:val="00693820"/>
    <w:rsid w:val="006A14BD"/>
    <w:rsid w:val="006B368F"/>
    <w:rsid w:val="006B4CFF"/>
    <w:rsid w:val="006E5938"/>
    <w:rsid w:val="006F041F"/>
    <w:rsid w:val="006F0760"/>
    <w:rsid w:val="00706708"/>
    <w:rsid w:val="00710920"/>
    <w:rsid w:val="00713C86"/>
    <w:rsid w:val="00744AE6"/>
    <w:rsid w:val="00745AA6"/>
    <w:rsid w:val="00752B1E"/>
    <w:rsid w:val="007A2979"/>
    <w:rsid w:val="007B4BEC"/>
    <w:rsid w:val="007D3DB3"/>
    <w:rsid w:val="007D53AA"/>
    <w:rsid w:val="00816AE0"/>
    <w:rsid w:val="00842B09"/>
    <w:rsid w:val="008431BF"/>
    <w:rsid w:val="0084447E"/>
    <w:rsid w:val="0085055B"/>
    <w:rsid w:val="00852BF5"/>
    <w:rsid w:val="008533C0"/>
    <w:rsid w:val="00880723"/>
    <w:rsid w:val="0089463D"/>
    <w:rsid w:val="00894CAE"/>
    <w:rsid w:val="0089669D"/>
    <w:rsid w:val="00897477"/>
    <w:rsid w:val="008A2403"/>
    <w:rsid w:val="008D507C"/>
    <w:rsid w:val="008E4FDD"/>
    <w:rsid w:val="008F4EE9"/>
    <w:rsid w:val="0090570B"/>
    <w:rsid w:val="00927665"/>
    <w:rsid w:val="0095297E"/>
    <w:rsid w:val="00963300"/>
    <w:rsid w:val="0096410B"/>
    <w:rsid w:val="00996592"/>
    <w:rsid w:val="009A1767"/>
    <w:rsid w:val="009B7379"/>
    <w:rsid w:val="009D388C"/>
    <w:rsid w:val="009E486C"/>
    <w:rsid w:val="009F554B"/>
    <w:rsid w:val="00A53025"/>
    <w:rsid w:val="00A66535"/>
    <w:rsid w:val="00A802D6"/>
    <w:rsid w:val="00A86105"/>
    <w:rsid w:val="00AA4FAC"/>
    <w:rsid w:val="00AD4E5A"/>
    <w:rsid w:val="00AE7E72"/>
    <w:rsid w:val="00B024E2"/>
    <w:rsid w:val="00B152B3"/>
    <w:rsid w:val="00B16CC8"/>
    <w:rsid w:val="00B4114F"/>
    <w:rsid w:val="00B45DF5"/>
    <w:rsid w:val="00B4623E"/>
    <w:rsid w:val="00B53CAA"/>
    <w:rsid w:val="00B76AAD"/>
    <w:rsid w:val="00B817DE"/>
    <w:rsid w:val="00BA2BA5"/>
    <w:rsid w:val="00BB036A"/>
    <w:rsid w:val="00BB6C2F"/>
    <w:rsid w:val="00BC39C3"/>
    <w:rsid w:val="00BD3B1E"/>
    <w:rsid w:val="00BD4F2A"/>
    <w:rsid w:val="00BD76FB"/>
    <w:rsid w:val="00BE5081"/>
    <w:rsid w:val="00BE57B3"/>
    <w:rsid w:val="00BF4A1E"/>
    <w:rsid w:val="00C4005C"/>
    <w:rsid w:val="00C41791"/>
    <w:rsid w:val="00C45814"/>
    <w:rsid w:val="00C72B30"/>
    <w:rsid w:val="00C84234"/>
    <w:rsid w:val="00CC794A"/>
    <w:rsid w:val="00CD47DF"/>
    <w:rsid w:val="00CF0CCB"/>
    <w:rsid w:val="00D2523F"/>
    <w:rsid w:val="00D4649A"/>
    <w:rsid w:val="00D46859"/>
    <w:rsid w:val="00D626C2"/>
    <w:rsid w:val="00D74782"/>
    <w:rsid w:val="00D77555"/>
    <w:rsid w:val="00DA337D"/>
    <w:rsid w:val="00DB44AF"/>
    <w:rsid w:val="00DB71FC"/>
    <w:rsid w:val="00DC7B2A"/>
    <w:rsid w:val="00DF30FC"/>
    <w:rsid w:val="00E05B85"/>
    <w:rsid w:val="00E12CD9"/>
    <w:rsid w:val="00E1790E"/>
    <w:rsid w:val="00E25F8E"/>
    <w:rsid w:val="00E33102"/>
    <w:rsid w:val="00E6066D"/>
    <w:rsid w:val="00E922A4"/>
    <w:rsid w:val="00EB3FED"/>
    <w:rsid w:val="00EC7196"/>
    <w:rsid w:val="00EF5E77"/>
    <w:rsid w:val="00F4037F"/>
    <w:rsid w:val="00F45AA2"/>
    <w:rsid w:val="00F6399A"/>
    <w:rsid w:val="00F90F92"/>
    <w:rsid w:val="00FC3B5B"/>
    <w:rsid w:val="00FC4878"/>
    <w:rsid w:val="00FD6DE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1AA73E1A"/>
  <w15:docId w15:val="{41ADA8BB-1C4E-486F-9A92-FCE7A27A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7F"/>
    <w:rPr>
      <w:sz w:val="24"/>
      <w:szCs w:val="24"/>
    </w:rPr>
  </w:style>
  <w:style w:type="paragraph" w:styleId="Titre3">
    <w:name w:val="heading 3"/>
    <w:basedOn w:val="Normal"/>
    <w:next w:val="Normal"/>
    <w:qFormat/>
    <w:rsid w:val="00B96F13"/>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B4CFF"/>
    <w:rPr>
      <w:color w:val="0000FF"/>
      <w:u w:val="single"/>
    </w:rPr>
  </w:style>
  <w:style w:type="paragraph" w:styleId="En-tte">
    <w:name w:val="header"/>
    <w:basedOn w:val="Normal"/>
    <w:rsid w:val="00B96F13"/>
    <w:pPr>
      <w:tabs>
        <w:tab w:val="center" w:pos="4536"/>
        <w:tab w:val="right" w:pos="9072"/>
      </w:tabs>
    </w:pPr>
  </w:style>
  <w:style w:type="paragraph" w:styleId="Pieddepage">
    <w:name w:val="footer"/>
    <w:basedOn w:val="Normal"/>
    <w:semiHidden/>
    <w:rsid w:val="00B96F13"/>
    <w:pPr>
      <w:tabs>
        <w:tab w:val="center" w:pos="4536"/>
        <w:tab w:val="right" w:pos="9072"/>
      </w:tabs>
    </w:pPr>
  </w:style>
  <w:style w:type="character" w:styleId="Numrodepage">
    <w:name w:val="page number"/>
    <w:basedOn w:val="Policepardfaut"/>
    <w:rsid w:val="00B96F13"/>
  </w:style>
  <w:style w:type="paragraph" w:customStyle="1" w:styleId="Aucunstyledeparagraphe">
    <w:name w:val="[Aucun style de paragraphe]"/>
    <w:rsid w:val="0099659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Textedebulles">
    <w:name w:val="Balloon Text"/>
    <w:basedOn w:val="Normal"/>
    <w:link w:val="TextedebullesCar"/>
    <w:uiPriority w:val="99"/>
    <w:semiHidden/>
    <w:unhideWhenUsed/>
    <w:rsid w:val="00B4114F"/>
    <w:rPr>
      <w:rFonts w:ascii="Lucida Grande" w:hAnsi="Lucida Grande" w:cs="Lucida Grande"/>
      <w:sz w:val="18"/>
      <w:szCs w:val="18"/>
    </w:rPr>
  </w:style>
  <w:style w:type="character" w:customStyle="1" w:styleId="TextedebullesCar">
    <w:name w:val="Texte de bulles Car"/>
    <w:link w:val="Textedebulles"/>
    <w:uiPriority w:val="99"/>
    <w:semiHidden/>
    <w:rsid w:val="00B4114F"/>
    <w:rPr>
      <w:rFonts w:ascii="Lucida Grande" w:hAnsi="Lucida Grande" w:cs="Lucida Grande"/>
      <w:sz w:val="18"/>
      <w:szCs w:val="18"/>
      <w:lang w:val="fr-FR"/>
    </w:rPr>
  </w:style>
  <w:style w:type="paragraph" w:customStyle="1" w:styleId="Paragraphestandard">
    <w:name w:val="[Paragraphe standard]"/>
    <w:basedOn w:val="Aucunstyledeparagraphe"/>
    <w:uiPriority w:val="99"/>
    <w:rsid w:val="00745AA6"/>
  </w:style>
  <w:style w:type="paragraph" w:styleId="Paragraphedeliste">
    <w:name w:val="List Paragraph"/>
    <w:basedOn w:val="Normal"/>
    <w:uiPriority w:val="34"/>
    <w:qFormat/>
    <w:rsid w:val="00B1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E0F9CBC9.dotm</Template>
  <TotalTime>9</TotalTime>
  <Pages>12</Pages>
  <Words>4677</Words>
  <Characters>25727</Characters>
  <Application>Microsoft Office Word</Application>
  <DocSecurity>0</DocSecurity>
  <Lines>214</Lines>
  <Paragraphs>60</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vt:lpstr>        </vt:lpstr>
      <vt:lpstr>        </vt:lpstr>
    </vt:vector>
  </TitlesOfParts>
  <Company/>
  <LinksUpToDate>false</LinksUpToDate>
  <CharactersWithSpaces>30344</CharactersWithSpaces>
  <SharedDoc>false</SharedDoc>
  <HLinks>
    <vt:vector size="18" baseType="variant">
      <vt:variant>
        <vt:i4>1703983</vt:i4>
      </vt:variant>
      <vt:variant>
        <vt:i4>3</vt:i4>
      </vt:variant>
      <vt:variant>
        <vt:i4>0</vt:i4>
      </vt:variant>
      <vt:variant>
        <vt:i4>5</vt:i4>
      </vt:variant>
      <vt:variant>
        <vt:lpwstr>mailto:cberthillot@grandlyon.com</vt:lpwstr>
      </vt:variant>
      <vt:variant>
        <vt:lpwstr/>
      </vt:variant>
      <vt:variant>
        <vt:i4>2162746</vt:i4>
      </vt:variant>
      <vt:variant>
        <vt:i4>2048</vt:i4>
      </vt:variant>
      <vt:variant>
        <vt:i4>1025</vt:i4>
      </vt:variant>
      <vt:variant>
        <vt:i4>1</vt:i4>
      </vt:variant>
      <vt:variant>
        <vt:lpwstr>Logo_GL_couleur_300</vt:lpwstr>
      </vt:variant>
      <vt:variant>
        <vt:lpwstr/>
      </vt:variant>
      <vt:variant>
        <vt:i4>1572913</vt:i4>
      </vt:variant>
      <vt:variant>
        <vt:i4>2051</vt:i4>
      </vt:variant>
      <vt:variant>
        <vt:i4>1026</vt:i4>
      </vt:variant>
      <vt:variant>
        <vt:i4>1</vt:i4>
      </vt:variant>
      <vt:variant>
        <vt:lpwstr>maison_etudiants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chuiche</dc:creator>
  <cp:keywords/>
  <cp:lastModifiedBy>Sidonie LEROY</cp:lastModifiedBy>
  <cp:revision>3</cp:revision>
  <cp:lastPrinted>2016-07-25T10:12:00Z</cp:lastPrinted>
  <dcterms:created xsi:type="dcterms:W3CDTF">2019-09-02T10:21:00Z</dcterms:created>
  <dcterms:modified xsi:type="dcterms:W3CDTF">2019-10-23T10:02:00Z</dcterms:modified>
</cp:coreProperties>
</file>